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71116" w14:textId="77777777" w:rsidR="00C02844" w:rsidRPr="00EA3287" w:rsidRDefault="00622D9C" w:rsidP="00622D9C">
      <w:pPr>
        <w:spacing w:before="120" w:after="120" w:line="240" w:lineRule="atLeast"/>
        <w:jc w:val="center"/>
        <w:rPr>
          <w:rFonts w:asciiTheme="majorHAnsi" w:hAnsiTheme="majorHAnsi" w:cstheme="majorHAnsi"/>
          <w:b/>
          <w:sz w:val="20"/>
          <w:szCs w:val="20"/>
        </w:rPr>
      </w:pPr>
      <w:r w:rsidRPr="00EA3287">
        <w:rPr>
          <w:rFonts w:asciiTheme="majorHAnsi" w:hAnsiTheme="majorHAnsi" w:cstheme="majorHAnsi"/>
          <w:b/>
          <w:sz w:val="20"/>
          <w:szCs w:val="20"/>
        </w:rPr>
        <w:t>Competition Terms and Conditions</w:t>
      </w:r>
      <w:r w:rsidR="00914DC8" w:rsidRPr="00EA3287">
        <w:rPr>
          <w:rFonts w:asciiTheme="majorHAnsi" w:hAnsiTheme="majorHAnsi" w:cstheme="majorHAnsi"/>
          <w:b/>
          <w:sz w:val="20"/>
          <w:szCs w:val="20"/>
        </w:rPr>
        <w:t xml:space="preserve"> (Game of</w:t>
      </w:r>
      <w:r w:rsidR="00B6437B" w:rsidRPr="00EA3287">
        <w:rPr>
          <w:rFonts w:asciiTheme="majorHAnsi" w:hAnsiTheme="majorHAnsi" w:cstheme="majorHAnsi"/>
          <w:b/>
          <w:sz w:val="20"/>
          <w:szCs w:val="20"/>
        </w:rPr>
        <w:t xml:space="preserve"> Chance</w:t>
      </w:r>
      <w:r w:rsidR="00914DC8" w:rsidRPr="00EA3287">
        <w:rPr>
          <w:rFonts w:asciiTheme="majorHAnsi" w:hAnsiTheme="majorHAnsi" w:cstheme="majorHAnsi"/>
          <w:b/>
          <w:sz w:val="20"/>
          <w:szCs w:val="20"/>
        </w:rPr>
        <w:t>)</w:t>
      </w:r>
    </w:p>
    <w:p w14:paraId="06474426" w14:textId="77777777" w:rsidR="00622D9C" w:rsidRPr="00EA3287" w:rsidRDefault="00622D9C" w:rsidP="003464A7">
      <w:pPr>
        <w:widowControl w:val="0"/>
        <w:spacing w:before="120" w:after="120" w:line="240" w:lineRule="atLeast"/>
        <w:jc w:val="center"/>
        <w:rPr>
          <w:rFonts w:asciiTheme="majorHAnsi" w:hAnsiTheme="majorHAnsi" w:cstheme="majorHAnsi"/>
          <w:b/>
          <w:sz w:val="20"/>
          <w:szCs w:val="20"/>
        </w:rPr>
      </w:pPr>
      <w:r w:rsidRPr="00EA3287">
        <w:rPr>
          <w:rFonts w:asciiTheme="majorHAnsi" w:hAnsiTheme="majorHAnsi" w:cstheme="majorHAnsi"/>
          <w:b/>
          <w:sz w:val="20"/>
          <w:szCs w:val="20"/>
        </w:rPr>
        <w:t xml:space="preserve">Schedule to </w:t>
      </w:r>
      <w:r w:rsidR="00FE4278" w:rsidRPr="00EA3287">
        <w:rPr>
          <w:rFonts w:asciiTheme="majorHAnsi" w:hAnsiTheme="majorHAnsi" w:cstheme="majorHAnsi"/>
          <w:b/>
          <w:sz w:val="20"/>
          <w:szCs w:val="20"/>
        </w:rPr>
        <w:t>Terms</w:t>
      </w:r>
      <w:r w:rsidRPr="00EA3287">
        <w:rPr>
          <w:rFonts w:asciiTheme="majorHAnsi" w:hAnsiTheme="majorHAnsi" w:cstheme="majorHAnsi"/>
          <w:b/>
          <w:sz w:val="20"/>
          <w:szCs w:val="20"/>
        </w:rPr>
        <w:t xml:space="preserve"> of Entry</w:t>
      </w:r>
    </w:p>
    <w:p w14:paraId="770E2065" w14:textId="77777777" w:rsidR="003464A7" w:rsidRPr="00EA3287" w:rsidRDefault="003464A7" w:rsidP="002E227D">
      <w:pPr>
        <w:widowControl w:val="0"/>
        <w:spacing w:before="120" w:after="0" w:line="240" w:lineRule="atLeast"/>
        <w:jc w:val="center"/>
        <w:rPr>
          <w:rFonts w:asciiTheme="majorHAnsi" w:hAnsiTheme="majorHAnsi" w:cstheme="majorHAnsi"/>
          <w:color w:val="595959" w:themeColor="text1" w:themeTint="A6"/>
          <w:sz w:val="20"/>
          <w:szCs w:val="20"/>
        </w:rPr>
      </w:pPr>
      <w:r w:rsidRPr="00EA3287">
        <w:rPr>
          <w:rFonts w:asciiTheme="majorHAnsi" w:hAnsiTheme="majorHAnsi" w:cstheme="majorHAnsi"/>
          <w:color w:val="595959" w:themeColor="text1" w:themeTint="A6"/>
          <w:sz w:val="20"/>
          <w:szCs w:val="20"/>
        </w:rPr>
        <w:t>This Schedule together with the Terms of Entry co</w:t>
      </w:r>
      <w:r w:rsidR="007A1957" w:rsidRPr="00EA3287">
        <w:rPr>
          <w:rFonts w:asciiTheme="majorHAnsi" w:hAnsiTheme="majorHAnsi" w:cstheme="majorHAnsi"/>
          <w:color w:val="595959" w:themeColor="text1" w:themeTint="A6"/>
          <w:sz w:val="20"/>
          <w:szCs w:val="20"/>
        </w:rPr>
        <w:t>nstitute the Competition Terms of Entry</w:t>
      </w:r>
      <w:r w:rsidRPr="00EA3287">
        <w:rPr>
          <w:rFonts w:asciiTheme="majorHAnsi" w:hAnsiTheme="majorHAnsi" w:cstheme="majorHAnsi"/>
          <w:color w:val="595959" w:themeColor="text1" w:themeTint="A6"/>
          <w:sz w:val="20"/>
          <w:szCs w:val="20"/>
        </w:rPr>
        <w:t xml:space="preserve"> for </w:t>
      </w:r>
      <w:r w:rsidR="007A1957" w:rsidRPr="00EA3287">
        <w:rPr>
          <w:rFonts w:asciiTheme="majorHAnsi" w:hAnsiTheme="majorHAnsi" w:cstheme="majorHAnsi"/>
          <w:color w:val="595959" w:themeColor="text1" w:themeTint="A6"/>
          <w:sz w:val="20"/>
          <w:szCs w:val="20"/>
        </w:rPr>
        <w:t>the</w:t>
      </w:r>
      <w:r w:rsidRPr="00EA3287">
        <w:rPr>
          <w:rFonts w:asciiTheme="majorHAnsi" w:hAnsiTheme="majorHAnsi" w:cstheme="majorHAnsi"/>
          <w:color w:val="595959" w:themeColor="text1" w:themeTint="A6"/>
          <w:sz w:val="20"/>
          <w:szCs w:val="20"/>
        </w:rPr>
        <w:t xml:space="preserve"> Promotion. Please read the Terms of Entry attached to this Schedule </w:t>
      </w:r>
      <w:r w:rsidR="00914DC8" w:rsidRPr="00EA3287">
        <w:rPr>
          <w:rFonts w:asciiTheme="majorHAnsi" w:hAnsiTheme="majorHAnsi" w:cstheme="majorHAnsi"/>
          <w:color w:val="595959" w:themeColor="text1" w:themeTint="A6"/>
          <w:sz w:val="20"/>
          <w:szCs w:val="20"/>
        </w:rPr>
        <w:t>which applies</w:t>
      </w:r>
      <w:r w:rsidRPr="00EA3287">
        <w:rPr>
          <w:rFonts w:asciiTheme="majorHAnsi" w:hAnsiTheme="majorHAnsi" w:cstheme="majorHAnsi"/>
          <w:color w:val="595959" w:themeColor="text1" w:themeTint="A6"/>
          <w:sz w:val="20"/>
          <w:szCs w:val="20"/>
        </w:rPr>
        <w:t xml:space="preserve"> to </w:t>
      </w:r>
      <w:r w:rsidR="007A1957" w:rsidRPr="00EA3287">
        <w:rPr>
          <w:rFonts w:asciiTheme="majorHAnsi" w:hAnsiTheme="majorHAnsi" w:cstheme="majorHAnsi"/>
          <w:color w:val="595959" w:themeColor="text1" w:themeTint="A6"/>
          <w:sz w:val="20"/>
          <w:szCs w:val="20"/>
        </w:rPr>
        <w:t>the</w:t>
      </w:r>
      <w:r w:rsidRPr="00EA3287">
        <w:rPr>
          <w:rFonts w:asciiTheme="majorHAnsi" w:hAnsiTheme="majorHAnsi" w:cstheme="majorHAnsi"/>
          <w:color w:val="595959" w:themeColor="text1" w:themeTint="A6"/>
          <w:sz w:val="20"/>
          <w:szCs w:val="20"/>
        </w:rPr>
        <w:t xml:space="preserve"> Promotion.</w:t>
      </w:r>
    </w:p>
    <w:tbl>
      <w:tblPr>
        <w:tblStyle w:val="TableGrid"/>
        <w:tblpPr w:leftFromText="180" w:rightFromText="180" w:vertAnchor="text" w:horzAnchor="margin" w:tblpX="-588" w:tblpY="497"/>
        <w:tblW w:w="10773" w:type="dxa"/>
        <w:tblLook w:val="04A0" w:firstRow="1" w:lastRow="0" w:firstColumn="1" w:lastColumn="0" w:noHBand="0" w:noVBand="1"/>
      </w:tblPr>
      <w:tblGrid>
        <w:gridCol w:w="719"/>
        <w:gridCol w:w="1844"/>
        <w:gridCol w:w="8210"/>
      </w:tblGrid>
      <w:tr w:rsidR="00914DC8" w:rsidRPr="00EA3287" w14:paraId="6FFC204B" w14:textId="77777777" w:rsidTr="007B2C87">
        <w:trPr>
          <w:trHeight w:val="416"/>
        </w:trPr>
        <w:tc>
          <w:tcPr>
            <w:tcW w:w="719" w:type="dxa"/>
          </w:tcPr>
          <w:p w14:paraId="73FDC48A" w14:textId="77777777" w:rsidR="00914DC8" w:rsidRPr="00EA3287" w:rsidRDefault="00914DC8"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p>
        </w:tc>
        <w:tc>
          <w:tcPr>
            <w:tcW w:w="1844" w:type="dxa"/>
            <w:shd w:val="clear" w:color="auto" w:fill="auto"/>
          </w:tcPr>
          <w:p w14:paraId="6969DA17" w14:textId="77777777" w:rsidR="00914DC8" w:rsidRPr="00EA3287" w:rsidRDefault="00914DC8"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Promotion</w:t>
            </w:r>
          </w:p>
        </w:tc>
        <w:tc>
          <w:tcPr>
            <w:tcW w:w="8210" w:type="dxa"/>
            <w:shd w:val="clear" w:color="auto" w:fill="auto"/>
          </w:tcPr>
          <w:p w14:paraId="1CE09D38" w14:textId="2C602A05" w:rsidR="00914DC8" w:rsidRPr="00EA3287" w:rsidRDefault="007B2C87" w:rsidP="00FF68EC">
            <w:pPr>
              <w:spacing w:before="120" w:after="120" w:line="240" w:lineRule="atLeast"/>
              <w:rPr>
                <w:rFonts w:asciiTheme="majorHAnsi" w:hAnsiTheme="majorHAnsi" w:cstheme="majorHAnsi"/>
                <w:sz w:val="20"/>
                <w:szCs w:val="20"/>
              </w:rPr>
            </w:pPr>
            <w:r w:rsidRPr="007B2C87">
              <w:rPr>
                <w:rFonts w:asciiTheme="majorHAnsi" w:hAnsiTheme="majorHAnsi" w:cstheme="majorHAnsi"/>
                <w:b/>
                <w:sz w:val="20"/>
                <w:szCs w:val="20"/>
              </w:rPr>
              <w:t>SEAFM’s ‘Say I Do’ – The Ultimate Summer Wedding Experience</w:t>
            </w:r>
          </w:p>
        </w:tc>
      </w:tr>
      <w:tr w:rsidR="003464A7" w:rsidRPr="00EA3287" w14:paraId="5B22CB04" w14:textId="77777777" w:rsidTr="00FF68EC">
        <w:tc>
          <w:tcPr>
            <w:tcW w:w="719" w:type="dxa"/>
          </w:tcPr>
          <w:p w14:paraId="366FCADE" w14:textId="77777777" w:rsidR="003464A7" w:rsidRPr="00EA3287" w:rsidRDefault="003464A7"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p>
        </w:tc>
        <w:tc>
          <w:tcPr>
            <w:tcW w:w="1844" w:type="dxa"/>
            <w:shd w:val="clear" w:color="auto" w:fill="auto"/>
          </w:tcPr>
          <w:p w14:paraId="79C67698" w14:textId="77777777" w:rsidR="003464A7" w:rsidRPr="00EA3287" w:rsidRDefault="003464A7"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Promoter</w:t>
            </w:r>
          </w:p>
        </w:tc>
        <w:tc>
          <w:tcPr>
            <w:tcW w:w="8210" w:type="dxa"/>
          </w:tcPr>
          <w:p w14:paraId="71801E99" w14:textId="5B084B4A" w:rsidR="003464A7" w:rsidRPr="00EA3287" w:rsidRDefault="009F30A7" w:rsidP="00FF68EC">
            <w:pPr>
              <w:spacing w:before="120" w:after="120" w:line="240" w:lineRule="atLeast"/>
              <w:rPr>
                <w:rFonts w:asciiTheme="majorHAnsi" w:hAnsiTheme="majorHAnsi" w:cstheme="majorHAnsi"/>
                <w:b/>
                <w:sz w:val="20"/>
                <w:szCs w:val="20"/>
              </w:rPr>
            </w:pPr>
            <w:sdt>
              <w:sdtPr>
                <w:rPr>
                  <w:rStyle w:val="Style2"/>
                  <w:rFonts w:asciiTheme="majorHAnsi" w:hAnsiTheme="majorHAnsi" w:cstheme="majorHAnsi"/>
                  <w:sz w:val="20"/>
                  <w:szCs w:val="20"/>
                </w:rPr>
                <w:alias w:val="Select Nova Group Entity"/>
                <w:tag w:val="Select Nova Group Entity"/>
                <w:id w:val="-883563956"/>
                <w:placeholder>
                  <w:docPart w:val="74183D5034E647B0B82327043D628220"/>
                </w:placeholder>
                <w:dropDownList>
                  <w:listItem w:value="Choose an item."/>
                  <w:listItem w:displayText="Sunshine Coast Broadcasters Pty Ltd (ABN 29 009 719 528) of Level 5, Tower 1 55 Plaza Parade, Maroochydore, QLD, 4558" w:value="Sunshine Coast Broadcasters Pty Ltd (ABN 29 009 719 528) of Level 5, Tower 1 55 Plaza Parade, Maroochydore, QLD, 4558"/>
                </w:dropDownList>
              </w:sdtPr>
              <w:sdtEndPr>
                <w:rPr>
                  <w:rStyle w:val="Style2"/>
                </w:rPr>
              </w:sdtEndPr>
              <w:sdtContent>
                <w:r w:rsidR="007437AB" w:rsidRPr="00EA3287">
                  <w:rPr>
                    <w:rStyle w:val="Style2"/>
                    <w:rFonts w:asciiTheme="majorHAnsi" w:hAnsiTheme="majorHAnsi" w:cstheme="majorHAnsi"/>
                    <w:sz w:val="20"/>
                    <w:szCs w:val="20"/>
                  </w:rPr>
                  <w:t>Sunshine Coast Broadcasters Pty Ltd (ABN 29 009 719 528) of Level 5, Tower 1 55 Plaza Parade, Maroochydore, QLD, 4558</w:t>
                </w:r>
              </w:sdtContent>
            </w:sdt>
          </w:p>
        </w:tc>
      </w:tr>
      <w:tr w:rsidR="003464A7" w:rsidRPr="00EA3287" w14:paraId="25CBDCA3" w14:textId="77777777" w:rsidTr="00FF68EC">
        <w:tc>
          <w:tcPr>
            <w:tcW w:w="719" w:type="dxa"/>
          </w:tcPr>
          <w:p w14:paraId="5A876DCB" w14:textId="77777777" w:rsidR="003464A7" w:rsidRPr="00EA3287" w:rsidRDefault="003464A7"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p>
        </w:tc>
        <w:tc>
          <w:tcPr>
            <w:tcW w:w="1844" w:type="dxa"/>
            <w:shd w:val="clear" w:color="auto" w:fill="auto"/>
          </w:tcPr>
          <w:p w14:paraId="188BDE83" w14:textId="77777777" w:rsidR="003464A7" w:rsidRPr="00EA3287" w:rsidRDefault="009E7781"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Station/s and Website/s</w:t>
            </w:r>
          </w:p>
        </w:tc>
        <w:tc>
          <w:tcPr>
            <w:tcW w:w="8210" w:type="dxa"/>
          </w:tcPr>
          <w:p w14:paraId="693B5F82" w14:textId="3352A4ED" w:rsidR="003464A7" w:rsidRPr="00EA3287" w:rsidRDefault="007437AB" w:rsidP="007437AB">
            <w:pPr>
              <w:spacing w:before="120" w:after="120" w:line="240" w:lineRule="atLeast"/>
              <w:rPr>
                <w:rFonts w:asciiTheme="majorHAnsi" w:hAnsiTheme="majorHAnsi" w:cstheme="majorHAnsi"/>
                <w:sz w:val="20"/>
                <w:szCs w:val="20"/>
              </w:rPr>
            </w:pPr>
            <w:r w:rsidRPr="00EA3287">
              <w:rPr>
                <w:rStyle w:val="Style2"/>
                <w:rFonts w:asciiTheme="majorHAnsi" w:hAnsiTheme="majorHAnsi" w:cstheme="majorHAnsi"/>
                <w:sz w:val="20"/>
                <w:szCs w:val="20"/>
              </w:rPr>
              <w:t>91.9 SEAFM - www.919seafm.com.au/category/win/</w:t>
            </w:r>
          </w:p>
        </w:tc>
      </w:tr>
      <w:tr w:rsidR="003464A7" w:rsidRPr="00EA3287" w14:paraId="1D0FBB54" w14:textId="77777777" w:rsidTr="00FF68EC">
        <w:trPr>
          <w:trHeight w:val="142"/>
        </w:trPr>
        <w:tc>
          <w:tcPr>
            <w:tcW w:w="719" w:type="dxa"/>
          </w:tcPr>
          <w:p w14:paraId="18DC2DF6" w14:textId="77777777" w:rsidR="003464A7" w:rsidRPr="00EA3287" w:rsidRDefault="003464A7"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p>
        </w:tc>
        <w:tc>
          <w:tcPr>
            <w:tcW w:w="1844" w:type="dxa"/>
            <w:shd w:val="clear" w:color="auto" w:fill="auto"/>
          </w:tcPr>
          <w:p w14:paraId="51DBFA8D" w14:textId="77777777" w:rsidR="003464A7" w:rsidRPr="00EA3287" w:rsidRDefault="00914DC8"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Promotion</w:t>
            </w:r>
            <w:r w:rsidR="003464A7" w:rsidRPr="00EA3287">
              <w:rPr>
                <w:rFonts w:asciiTheme="majorHAnsi" w:hAnsiTheme="majorHAnsi" w:cstheme="majorHAnsi"/>
                <w:b/>
                <w:sz w:val="20"/>
                <w:szCs w:val="20"/>
              </w:rPr>
              <w:t xml:space="preserve"> Period</w:t>
            </w:r>
          </w:p>
        </w:tc>
        <w:tc>
          <w:tcPr>
            <w:tcW w:w="8210" w:type="dxa"/>
          </w:tcPr>
          <w:p w14:paraId="33D9728B" w14:textId="1A40B08B" w:rsidR="007B2C87" w:rsidRDefault="003464A7" w:rsidP="007B2C87">
            <w:pPr>
              <w:spacing w:before="120" w:after="120" w:line="240" w:lineRule="atLeast"/>
              <w:rPr>
                <w:rStyle w:val="Style17"/>
              </w:rPr>
            </w:pPr>
            <w:r w:rsidRPr="00EA3287">
              <w:rPr>
                <w:rFonts w:asciiTheme="majorHAnsi" w:hAnsiTheme="majorHAnsi" w:cstheme="majorHAnsi"/>
                <w:sz w:val="20"/>
                <w:szCs w:val="20"/>
              </w:rPr>
              <w:t xml:space="preserve">Entry into the Promotion commences at: </w:t>
            </w:r>
            <w:r w:rsidR="007B2C87">
              <w:rPr>
                <w:rFonts w:asciiTheme="majorHAnsi" w:hAnsiTheme="majorHAnsi" w:cstheme="majorHAnsi"/>
                <w:sz w:val="20"/>
                <w:szCs w:val="20"/>
              </w:rPr>
              <w:t>5am</w:t>
            </w:r>
            <w:r w:rsidR="00B10F55" w:rsidRPr="00EA3287">
              <w:rPr>
                <w:rStyle w:val="Style4"/>
                <w:rFonts w:asciiTheme="majorHAnsi" w:hAnsiTheme="majorHAnsi" w:cstheme="majorHAnsi"/>
                <w:sz w:val="20"/>
                <w:szCs w:val="20"/>
              </w:rPr>
              <w:t xml:space="preserve"> </w:t>
            </w:r>
            <w:sdt>
              <w:sdtPr>
                <w:rPr>
                  <w:rStyle w:val="Style4"/>
                  <w:rFonts w:asciiTheme="majorHAnsi" w:hAnsiTheme="majorHAnsi" w:cstheme="majorHAnsi"/>
                  <w:sz w:val="20"/>
                  <w:szCs w:val="20"/>
                </w:rPr>
                <w:alias w:val="Insert Timezone"/>
                <w:tag w:val="Insert Timezone"/>
                <w:id w:val="194587583"/>
                <w:placeholder>
                  <w:docPart w:val="07C729D47058430A9121885703538659"/>
                </w:placeholder>
                <w:dropDownList>
                  <w:listItem w:value="Choose an item."/>
                  <w:listItem w:displayText="AWST" w:value="AWST"/>
                  <w:listItem w:displayText="AEST" w:value="AEST"/>
                  <w:listItem w:displayText="AEDT" w:value="AEDT"/>
                  <w:listItem w:displayText="ACDT" w:value="ACDT"/>
                  <w:listItem w:displayText="ACST " w:value="ACST "/>
                </w:dropDownList>
              </w:sdtPr>
              <w:sdtEndPr>
                <w:rPr>
                  <w:rStyle w:val="DefaultParagraphFont"/>
                </w:rPr>
              </w:sdtEndPr>
              <w:sdtContent>
                <w:r w:rsidR="007B2C87">
                  <w:rPr>
                    <w:rStyle w:val="Style4"/>
                    <w:rFonts w:asciiTheme="majorHAnsi" w:hAnsiTheme="majorHAnsi" w:cstheme="majorHAnsi"/>
                    <w:sz w:val="20"/>
                    <w:szCs w:val="20"/>
                  </w:rPr>
                  <w:t>AEST</w:t>
                </w:r>
              </w:sdtContent>
            </w:sdt>
            <w:r w:rsidR="00B10F55" w:rsidRPr="00EA3287">
              <w:rPr>
                <w:rFonts w:asciiTheme="majorHAnsi" w:hAnsiTheme="majorHAnsi" w:cstheme="majorHAnsi"/>
                <w:sz w:val="20"/>
                <w:szCs w:val="20"/>
              </w:rPr>
              <w:t xml:space="preserve"> </w:t>
            </w:r>
            <w:sdt>
              <w:sdtPr>
                <w:rPr>
                  <w:rStyle w:val="Style14"/>
                  <w:rFonts w:asciiTheme="majorHAnsi" w:hAnsiTheme="majorHAnsi" w:cstheme="majorHAnsi"/>
                  <w:sz w:val="20"/>
                  <w:szCs w:val="20"/>
                </w:rPr>
                <w:alias w:val="Insert day"/>
                <w:tag w:val="Insert day"/>
                <w:id w:val="-1667392105"/>
                <w:placeholder>
                  <w:docPart w:val="E61BFED229EB4AF69CACC4B009B0C286"/>
                </w:placeholder>
                <w:dropDownList>
                  <w:listItem w:value="Choose an item."/>
                  <w:listItem w:displayText="Sunday" w:value="Sunday"/>
                  <w:listItem w:displayText="Monday" w:value="Monday"/>
                  <w:listItem w:displayText="Tuesday" w:value="Tuesday"/>
                  <w:listItem w:displayText="Wednesday" w:value="Wednesday"/>
                  <w:listItem w:displayText="Thursday" w:value="Thursday"/>
                  <w:listItem w:displayText="Friday" w:value="Friday"/>
                  <w:listItem w:displayText="Saturday" w:value="Saturday"/>
                </w:dropDownList>
              </w:sdtPr>
              <w:sdtEndPr>
                <w:rPr>
                  <w:rStyle w:val="Style14"/>
                </w:rPr>
              </w:sdtEndPr>
              <w:sdtContent>
                <w:r w:rsidR="007B2C87">
                  <w:rPr>
                    <w:rStyle w:val="Style14"/>
                    <w:rFonts w:asciiTheme="majorHAnsi" w:hAnsiTheme="majorHAnsi" w:cstheme="majorHAnsi"/>
                    <w:sz w:val="20"/>
                    <w:szCs w:val="20"/>
                  </w:rPr>
                  <w:t>Monday</w:t>
                </w:r>
              </w:sdtContent>
            </w:sdt>
            <w:r w:rsidRPr="00EA3287">
              <w:rPr>
                <w:rFonts w:asciiTheme="majorHAnsi" w:hAnsiTheme="majorHAnsi" w:cstheme="majorHAnsi"/>
                <w:sz w:val="20"/>
                <w:szCs w:val="20"/>
              </w:rPr>
              <w:t xml:space="preserve"> </w:t>
            </w:r>
            <w:r w:rsidR="00112912" w:rsidRPr="00EA3287">
              <w:rPr>
                <w:rFonts w:asciiTheme="majorHAnsi" w:hAnsiTheme="majorHAnsi" w:cstheme="majorHAnsi"/>
                <w:sz w:val="20"/>
                <w:szCs w:val="20"/>
              </w:rPr>
              <w:t xml:space="preserve"> </w:t>
            </w:r>
            <w:sdt>
              <w:sdtPr>
                <w:rPr>
                  <w:rFonts w:asciiTheme="majorHAnsi" w:hAnsiTheme="majorHAnsi" w:cstheme="majorHAnsi"/>
                  <w:sz w:val="20"/>
                  <w:szCs w:val="20"/>
                </w:rPr>
                <w:alias w:val="Insert date"/>
                <w:tag w:val="Insert date"/>
                <w:id w:val="906187299"/>
                <w:placeholder>
                  <w:docPart w:val="E67063D315A3433A87A3BD62383253A1"/>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7B2C87">
                  <w:rPr>
                    <w:rFonts w:asciiTheme="majorHAnsi" w:hAnsiTheme="majorHAnsi" w:cstheme="majorHAnsi"/>
                    <w:sz w:val="20"/>
                    <w:szCs w:val="20"/>
                  </w:rPr>
                  <w:t>4</w:t>
                </w:r>
              </w:sdtContent>
            </w:sdt>
            <w:r w:rsidR="00112912" w:rsidRPr="00EA3287">
              <w:rPr>
                <w:rFonts w:asciiTheme="majorHAnsi" w:hAnsiTheme="majorHAnsi" w:cstheme="majorHAnsi"/>
                <w:sz w:val="20"/>
                <w:szCs w:val="20"/>
              </w:rPr>
              <w:t xml:space="preserve">  </w:t>
            </w:r>
            <w:sdt>
              <w:sdtPr>
                <w:rPr>
                  <w:rStyle w:val="Style16"/>
                  <w:rFonts w:asciiTheme="majorHAnsi" w:hAnsiTheme="majorHAnsi" w:cstheme="majorHAnsi"/>
                  <w:sz w:val="20"/>
                  <w:szCs w:val="20"/>
                </w:rPr>
                <w:alias w:val="Insert Month"/>
                <w:tag w:val="Insert Month"/>
                <w:id w:val="-2090683036"/>
                <w:placeholder>
                  <w:docPart w:val="3CD773E669614632BAE538B0D9C61D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Style16"/>
                </w:rPr>
              </w:sdtEndPr>
              <w:sdtContent>
                <w:r w:rsidR="007B2C87">
                  <w:rPr>
                    <w:rStyle w:val="Style16"/>
                    <w:rFonts w:asciiTheme="majorHAnsi" w:hAnsiTheme="majorHAnsi" w:cstheme="majorHAnsi"/>
                    <w:sz w:val="20"/>
                    <w:szCs w:val="20"/>
                  </w:rPr>
                  <w:t>August</w:t>
                </w:r>
              </w:sdtContent>
            </w:sdt>
            <w:r w:rsidRPr="00EA3287">
              <w:rPr>
                <w:rFonts w:asciiTheme="majorHAnsi" w:hAnsiTheme="majorHAnsi" w:cstheme="majorHAnsi"/>
                <w:sz w:val="20"/>
                <w:szCs w:val="20"/>
              </w:rPr>
              <w:t xml:space="preserve"> </w:t>
            </w:r>
            <w:r w:rsidR="007B2C87">
              <w:rPr>
                <w:rStyle w:val="Style17"/>
              </w:rPr>
              <w:t>2025.</w:t>
            </w:r>
          </w:p>
          <w:p w14:paraId="7AAB6A08" w14:textId="419C8C4C" w:rsidR="003464A7" w:rsidRPr="00EA3287" w:rsidRDefault="003464A7" w:rsidP="007B2C87">
            <w:p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 xml:space="preserve">Entry into the Promotion closes at: </w:t>
            </w:r>
            <w:r w:rsidR="00A512E2">
              <w:rPr>
                <w:rFonts w:asciiTheme="majorHAnsi" w:hAnsiTheme="majorHAnsi" w:cstheme="majorHAnsi"/>
                <w:sz w:val="20"/>
                <w:szCs w:val="20"/>
              </w:rPr>
              <w:t>6pm AEST 29</w:t>
            </w:r>
            <w:r w:rsidR="00A512E2" w:rsidRPr="00A512E2">
              <w:rPr>
                <w:rFonts w:asciiTheme="majorHAnsi" w:hAnsiTheme="majorHAnsi" w:cstheme="majorHAnsi"/>
                <w:sz w:val="20"/>
                <w:szCs w:val="20"/>
                <w:vertAlign w:val="superscript"/>
              </w:rPr>
              <w:t>th</w:t>
            </w:r>
            <w:r w:rsidR="00A512E2">
              <w:rPr>
                <w:rFonts w:asciiTheme="majorHAnsi" w:hAnsiTheme="majorHAnsi" w:cstheme="majorHAnsi"/>
                <w:sz w:val="20"/>
                <w:szCs w:val="20"/>
              </w:rPr>
              <w:t xml:space="preserve"> August 2025</w:t>
            </w:r>
          </w:p>
        </w:tc>
      </w:tr>
      <w:tr w:rsidR="00C77714" w:rsidRPr="00EA3287" w14:paraId="10876610" w14:textId="77777777" w:rsidTr="00FF68EC">
        <w:trPr>
          <w:trHeight w:val="142"/>
        </w:trPr>
        <w:tc>
          <w:tcPr>
            <w:tcW w:w="719" w:type="dxa"/>
          </w:tcPr>
          <w:p w14:paraId="7F925A42" w14:textId="77777777" w:rsidR="00C77714" w:rsidRPr="00EA3287" w:rsidRDefault="00C77714"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p>
        </w:tc>
        <w:tc>
          <w:tcPr>
            <w:tcW w:w="1844" w:type="dxa"/>
            <w:shd w:val="clear" w:color="auto" w:fill="auto"/>
          </w:tcPr>
          <w:p w14:paraId="315879E9" w14:textId="408B75E2" w:rsidR="00C77714" w:rsidRPr="00EA3287" w:rsidRDefault="00C77714"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Eligible States and Territories</w:t>
            </w:r>
          </w:p>
        </w:tc>
        <w:tc>
          <w:tcPr>
            <w:tcW w:w="8210" w:type="dxa"/>
          </w:tcPr>
          <w:p w14:paraId="789DEC5D" w14:textId="77777777" w:rsidR="002F5A94" w:rsidRPr="00EA3287" w:rsidRDefault="002F5A94" w:rsidP="00FF68EC">
            <w:p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QLD</w:t>
            </w:r>
          </w:p>
          <w:p w14:paraId="597C4C49" w14:textId="048DECD8" w:rsidR="00C77714" w:rsidRPr="00EA3287" w:rsidRDefault="00C77714" w:rsidP="00FF68EC">
            <w:pPr>
              <w:spacing w:before="120" w:after="120" w:line="240" w:lineRule="atLeast"/>
              <w:rPr>
                <w:rFonts w:asciiTheme="majorHAnsi" w:hAnsiTheme="majorHAnsi" w:cstheme="majorHAnsi"/>
                <w:sz w:val="20"/>
                <w:szCs w:val="20"/>
              </w:rPr>
            </w:pPr>
          </w:p>
        </w:tc>
      </w:tr>
      <w:tr w:rsidR="00325CB7" w:rsidRPr="00EA3287" w14:paraId="6A182D17" w14:textId="77777777" w:rsidTr="00FF68EC">
        <w:trPr>
          <w:trHeight w:val="519"/>
        </w:trPr>
        <w:tc>
          <w:tcPr>
            <w:tcW w:w="719" w:type="dxa"/>
          </w:tcPr>
          <w:p w14:paraId="3563299D" w14:textId="77777777" w:rsidR="00325CB7" w:rsidRPr="00EA3287" w:rsidRDefault="00325CB7"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bookmarkStart w:id="0" w:name="_Ref461634494"/>
          </w:p>
        </w:tc>
        <w:bookmarkEnd w:id="0"/>
        <w:tc>
          <w:tcPr>
            <w:tcW w:w="1844" w:type="dxa"/>
            <w:shd w:val="clear" w:color="auto" w:fill="auto"/>
          </w:tcPr>
          <w:p w14:paraId="38402F8C" w14:textId="41363BCA" w:rsidR="006A7167" w:rsidRPr="00EA3287" w:rsidRDefault="00325CB7"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Age R</w:t>
            </w:r>
            <w:r w:rsidR="00AC6E65" w:rsidRPr="00EA3287">
              <w:rPr>
                <w:rFonts w:asciiTheme="majorHAnsi" w:hAnsiTheme="majorHAnsi" w:cstheme="majorHAnsi"/>
                <w:b/>
                <w:sz w:val="20"/>
                <w:szCs w:val="20"/>
              </w:rPr>
              <w:t>es</w:t>
            </w:r>
            <w:r w:rsidR="008C6697" w:rsidRPr="00EA3287">
              <w:rPr>
                <w:rFonts w:asciiTheme="majorHAnsi" w:hAnsiTheme="majorHAnsi" w:cstheme="majorHAnsi"/>
                <w:b/>
                <w:sz w:val="20"/>
                <w:szCs w:val="20"/>
              </w:rPr>
              <w:t xml:space="preserve">triction </w:t>
            </w:r>
          </w:p>
        </w:tc>
        <w:tc>
          <w:tcPr>
            <w:tcW w:w="8210" w:type="dxa"/>
          </w:tcPr>
          <w:p w14:paraId="3B634343" w14:textId="69A493EB" w:rsidR="00B10F55" w:rsidRPr="00EA3287" w:rsidRDefault="00B10F55" w:rsidP="00FF68EC">
            <w:p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 xml:space="preserve">Entrants and any companions (if applicable) must be: </w:t>
            </w:r>
            <w:sdt>
              <w:sdtPr>
                <w:rPr>
                  <w:rFonts w:asciiTheme="majorHAnsi" w:hAnsiTheme="majorHAnsi" w:cstheme="majorHAnsi"/>
                  <w:sz w:val="20"/>
                  <w:szCs w:val="20"/>
                </w:rPr>
                <w:alias w:val="Insert Age Restriction"/>
                <w:tag w:val="Insert Age Restriction"/>
                <w:id w:val="1829249679"/>
                <w:placeholder>
                  <w:docPart w:val="2754F91ADE564B579BEEBA0F7E45D05C"/>
                </w:placeholder>
                <w:comboBox>
                  <w:listItem w:value="Choose an item."/>
                  <w:listItem w:displayText="All ages permitted. " w:value="All ages permitted. "/>
                  <w:listItem w:displayText="13 years of age or over. " w:value="13 years of age or over. "/>
                  <w:listItem w:displayText="15 years of age or over. " w:value="15 years of age or over. "/>
                  <w:listItem w:displayText="18 years of age or over." w:value="18 years of age or over."/>
                  <w:listItem w:displayText="21 years of age or over." w:value="21 years of age or over."/>
                </w:comboBox>
              </w:sdtPr>
              <w:sdtEndPr/>
              <w:sdtContent>
                <w:r w:rsidR="00A512E2">
                  <w:rPr>
                    <w:rFonts w:asciiTheme="majorHAnsi" w:hAnsiTheme="majorHAnsi" w:cstheme="majorHAnsi"/>
                    <w:sz w:val="20"/>
                    <w:szCs w:val="20"/>
                  </w:rPr>
                  <w:t>18 years of age or over.</w:t>
                </w:r>
              </w:sdtContent>
            </w:sdt>
          </w:p>
        </w:tc>
      </w:tr>
      <w:tr w:rsidR="003464A7" w:rsidRPr="00EA3287" w14:paraId="5DB2FC60" w14:textId="77777777" w:rsidTr="00FF68EC">
        <w:tc>
          <w:tcPr>
            <w:tcW w:w="719" w:type="dxa"/>
          </w:tcPr>
          <w:p w14:paraId="3C86BDB2" w14:textId="77777777" w:rsidR="003464A7" w:rsidRPr="00EA3287" w:rsidRDefault="003464A7"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p>
        </w:tc>
        <w:tc>
          <w:tcPr>
            <w:tcW w:w="1844" w:type="dxa"/>
            <w:shd w:val="clear" w:color="auto" w:fill="auto"/>
          </w:tcPr>
          <w:p w14:paraId="1828368D" w14:textId="77777777" w:rsidR="003464A7" w:rsidRPr="00EA3287" w:rsidRDefault="003464A7"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Maximum Number of Entries</w:t>
            </w:r>
          </w:p>
          <w:p w14:paraId="59C16D61" w14:textId="58A0824F" w:rsidR="006A7167" w:rsidRPr="00EA3287" w:rsidRDefault="006A7167" w:rsidP="00FF68EC">
            <w:pPr>
              <w:spacing w:before="120" w:after="120" w:line="240" w:lineRule="atLeast"/>
              <w:rPr>
                <w:rFonts w:asciiTheme="majorHAnsi" w:hAnsiTheme="majorHAnsi" w:cstheme="majorHAnsi"/>
                <w:b/>
                <w:sz w:val="20"/>
                <w:szCs w:val="20"/>
              </w:rPr>
            </w:pPr>
          </w:p>
        </w:tc>
        <w:tc>
          <w:tcPr>
            <w:tcW w:w="8210" w:type="dxa"/>
          </w:tcPr>
          <w:p w14:paraId="1D6B642F" w14:textId="4375603D" w:rsidR="003464A7" w:rsidRPr="00EA3287" w:rsidRDefault="009F30A7" w:rsidP="00FF68EC">
            <w:pPr>
              <w:spacing w:before="120" w:after="120" w:line="240" w:lineRule="atLeast"/>
              <w:rPr>
                <w:rFonts w:asciiTheme="majorHAnsi" w:hAnsiTheme="majorHAnsi" w:cstheme="majorHAnsi"/>
                <w:sz w:val="20"/>
                <w:szCs w:val="20"/>
              </w:rPr>
            </w:pPr>
            <w:sdt>
              <w:sdtPr>
                <w:rPr>
                  <w:rStyle w:val="Style21"/>
                  <w:rFonts w:asciiTheme="majorHAnsi" w:hAnsiTheme="majorHAnsi" w:cstheme="majorHAnsi"/>
                  <w:sz w:val="20"/>
                  <w:szCs w:val="20"/>
                </w:rPr>
                <w:alias w:val="Insert applicable clause"/>
                <w:tag w:val="Insert applicable clause"/>
                <w:id w:val="33778324"/>
                <w:placeholder>
                  <w:docPart w:val="2916A6A51CAE47BCA6D0B119104D3C84"/>
                </w:placeholder>
                <w:dropDownList>
                  <w:listItem w:value="Choose an item."/>
                  <w:listItem w:displayText="One (1) entry per entrant, per day during the Promotion Period." w:value="One (1) entry per entrant, per day during the Promotion Period."/>
                  <w:listItem w:displayText="One (1) entry per entrant during the Promotion Period." w:value="One (1) entry per entrant during the Promotion Period."/>
                  <w:listItem w:displayText="Entrants may submit as many entries as they wish however each entry must be submitted via a separate entry and must independently comply with these Competition Terms of Entry." w:value="Entrants may submit as many entries as they wish however each entry must be submitted via a separate entry and must independently comply with these Competition Terms of Entry."/>
                  <w:listItem w:displayText="Entrants may submit as many entries as they wish however only one (1) entry will be accepted in the prize draw specified in the Draw Details." w:value="Entrants may submit as many entries as they wish however only one (1) entry will be accepted in the prize draw specified in the Draw Details."/>
                </w:dropDownList>
              </w:sdtPr>
              <w:sdtEndPr>
                <w:rPr>
                  <w:rStyle w:val="Style21"/>
                </w:rPr>
              </w:sdtEndPr>
              <w:sdtContent>
                <w:r w:rsidR="00A512E2">
                  <w:rPr>
                    <w:rStyle w:val="Style21"/>
                    <w:rFonts w:asciiTheme="majorHAnsi" w:hAnsiTheme="majorHAnsi" w:cstheme="majorHAnsi"/>
                    <w:sz w:val="20"/>
                    <w:szCs w:val="20"/>
                  </w:rPr>
                  <w:t>One (1) entry per entrant, per day during the Promotion Period.</w:t>
                </w:r>
              </w:sdtContent>
            </w:sdt>
            <w:r w:rsidR="003464A7" w:rsidRPr="00EA3287">
              <w:rPr>
                <w:rFonts w:asciiTheme="majorHAnsi" w:hAnsiTheme="majorHAnsi" w:cstheme="majorHAnsi"/>
                <w:sz w:val="20"/>
                <w:szCs w:val="20"/>
              </w:rPr>
              <w:t xml:space="preserve"> </w:t>
            </w:r>
          </w:p>
          <w:p w14:paraId="3BEF12DA" w14:textId="77777777" w:rsidR="00442FCF" w:rsidRPr="00EA3287" w:rsidRDefault="00C778BE" w:rsidP="00FF68EC">
            <w:p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For the avoidance of doubt, unless otherwise expressly stated, entrants may only win one (1) prize each in the Promotion.</w:t>
            </w:r>
          </w:p>
        </w:tc>
      </w:tr>
      <w:tr w:rsidR="003464A7" w:rsidRPr="00EA3287" w14:paraId="4019F841" w14:textId="77777777" w:rsidTr="00FF68EC">
        <w:tc>
          <w:tcPr>
            <w:tcW w:w="719" w:type="dxa"/>
          </w:tcPr>
          <w:p w14:paraId="3688DE25" w14:textId="77777777" w:rsidR="003464A7" w:rsidRPr="00EA3287" w:rsidRDefault="003464A7"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bookmarkStart w:id="1" w:name="_Ref461634755"/>
          </w:p>
        </w:tc>
        <w:bookmarkEnd w:id="1"/>
        <w:tc>
          <w:tcPr>
            <w:tcW w:w="1844" w:type="dxa"/>
            <w:shd w:val="clear" w:color="auto" w:fill="auto"/>
          </w:tcPr>
          <w:p w14:paraId="3BBF012A" w14:textId="77777777" w:rsidR="003464A7" w:rsidRPr="00EA3287" w:rsidRDefault="003464A7"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Entry Method</w:t>
            </w:r>
          </w:p>
          <w:p w14:paraId="299C8C4A" w14:textId="20B3E6F2" w:rsidR="006A7167" w:rsidRPr="00EA3287" w:rsidRDefault="006A7167" w:rsidP="00FF68EC">
            <w:pPr>
              <w:spacing w:before="120" w:after="120" w:line="240" w:lineRule="atLeast"/>
              <w:rPr>
                <w:rFonts w:asciiTheme="majorHAnsi" w:hAnsiTheme="majorHAnsi" w:cstheme="majorHAnsi"/>
                <w:b/>
                <w:sz w:val="20"/>
                <w:szCs w:val="20"/>
              </w:rPr>
            </w:pPr>
          </w:p>
        </w:tc>
        <w:tc>
          <w:tcPr>
            <w:tcW w:w="8210" w:type="dxa"/>
          </w:tcPr>
          <w:p w14:paraId="08FC9F3F" w14:textId="77777777" w:rsidR="00BB58CE" w:rsidRPr="00EA3287" w:rsidRDefault="00BB58CE" w:rsidP="00BB58CE">
            <w:pPr>
              <w:spacing w:before="120" w:after="120" w:line="240" w:lineRule="atLeast"/>
              <w:rPr>
                <w:rFonts w:asciiTheme="majorHAnsi" w:hAnsiTheme="majorHAnsi" w:cstheme="majorHAnsi"/>
                <w:b/>
                <w:bCs/>
                <w:sz w:val="20"/>
                <w:szCs w:val="20"/>
              </w:rPr>
            </w:pPr>
            <w:r w:rsidRPr="00EA3287">
              <w:rPr>
                <w:rFonts w:asciiTheme="majorHAnsi" w:hAnsiTheme="majorHAnsi" w:cstheme="majorHAnsi"/>
                <w:b/>
                <w:bCs/>
                <w:sz w:val="20"/>
                <w:szCs w:val="20"/>
              </w:rPr>
              <w:t>Phone entry</w:t>
            </w:r>
          </w:p>
          <w:p w14:paraId="5E75DBF9" w14:textId="77777777" w:rsidR="00BB58CE" w:rsidRPr="00EA3287" w:rsidRDefault="00BB58CE" w:rsidP="00BB58CE">
            <w:p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At various times during the Promotion Period:</w:t>
            </w:r>
          </w:p>
          <w:p w14:paraId="6A84C01D" w14:textId="74845AA5" w:rsidR="00BB58CE" w:rsidRPr="00EA3287" w:rsidRDefault="00BB58CE" w:rsidP="00BB58CE">
            <w:p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(a)</w:t>
            </w:r>
            <w:r w:rsidRPr="00EA3287">
              <w:rPr>
                <w:rFonts w:asciiTheme="majorHAnsi" w:hAnsiTheme="majorHAnsi" w:cstheme="majorHAnsi"/>
                <w:sz w:val="20"/>
                <w:szCs w:val="20"/>
              </w:rPr>
              <w:tab/>
              <w:t xml:space="preserve">on-air announcers will invite entrants to call 13 24 10 during a specified </w:t>
            </w:r>
            <w:r w:rsidR="00A512E2" w:rsidRPr="00EA3287">
              <w:rPr>
                <w:rFonts w:asciiTheme="majorHAnsi" w:hAnsiTheme="majorHAnsi" w:cstheme="majorHAnsi"/>
                <w:sz w:val="20"/>
                <w:szCs w:val="20"/>
              </w:rPr>
              <w:t>time</w:t>
            </w:r>
            <w:r w:rsidRPr="00EA3287">
              <w:rPr>
                <w:rFonts w:asciiTheme="majorHAnsi" w:hAnsiTheme="majorHAnsi" w:cstheme="majorHAnsi"/>
                <w:sz w:val="20"/>
                <w:szCs w:val="20"/>
              </w:rPr>
              <w:t xml:space="preserve"> for the opportunity to participate in an On-Air </w:t>
            </w:r>
            <w:proofErr w:type="gramStart"/>
            <w:r w:rsidRPr="00EA3287">
              <w:rPr>
                <w:rFonts w:asciiTheme="majorHAnsi" w:hAnsiTheme="majorHAnsi" w:cstheme="majorHAnsi"/>
                <w:sz w:val="20"/>
                <w:szCs w:val="20"/>
              </w:rPr>
              <w:t>Challenge;</w:t>
            </w:r>
            <w:proofErr w:type="gramEnd"/>
          </w:p>
          <w:p w14:paraId="01CAFE84" w14:textId="77777777" w:rsidR="00BB58CE" w:rsidRPr="00EA3287" w:rsidRDefault="00BB58CE" w:rsidP="00BB58CE">
            <w:p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(b)</w:t>
            </w:r>
            <w:r w:rsidRPr="00EA3287">
              <w:rPr>
                <w:rFonts w:asciiTheme="majorHAnsi" w:hAnsiTheme="majorHAnsi" w:cstheme="majorHAnsi"/>
                <w:sz w:val="20"/>
                <w:szCs w:val="20"/>
              </w:rPr>
              <w:tab/>
              <w:t>from the entrants who successfully call 13 24 10, up to insert number (number) entrant/s will be selected by the Promoter (in the Promoter’s sole and absolute discretion) (Selected Entrant) and will be invited to participate in the On-Air Challenge in the relevant contesting spot.</w:t>
            </w:r>
          </w:p>
          <w:p w14:paraId="20969A15" w14:textId="77777777" w:rsidR="00BB58CE" w:rsidRPr="00EA3287" w:rsidRDefault="00BB58CE" w:rsidP="00BB58CE">
            <w:pPr>
              <w:spacing w:before="120" w:after="60" w:line="276" w:lineRule="auto"/>
              <w:rPr>
                <w:rFonts w:asciiTheme="majorHAnsi" w:hAnsiTheme="majorHAnsi" w:cstheme="majorHAnsi"/>
                <w:b/>
                <w:sz w:val="20"/>
                <w:szCs w:val="20"/>
              </w:rPr>
            </w:pPr>
            <w:bookmarkStart w:id="2" w:name="_Hlk471468406"/>
            <w:r w:rsidRPr="00EA3287">
              <w:rPr>
                <w:rFonts w:asciiTheme="majorHAnsi" w:hAnsiTheme="majorHAnsi" w:cstheme="majorHAnsi"/>
                <w:b/>
                <w:sz w:val="20"/>
                <w:szCs w:val="20"/>
              </w:rPr>
              <w:t xml:space="preserve">On-Air Challenge </w:t>
            </w:r>
          </w:p>
          <w:p w14:paraId="4CA1D5E5" w14:textId="77777777" w:rsidR="00BB58CE" w:rsidRPr="00EA3287" w:rsidRDefault="00BB58CE" w:rsidP="00BB58CE">
            <w:pPr>
              <w:spacing w:before="120" w:after="60" w:line="276" w:lineRule="auto"/>
              <w:rPr>
                <w:rFonts w:asciiTheme="majorHAnsi" w:hAnsiTheme="majorHAnsi" w:cstheme="majorHAnsi"/>
                <w:b/>
                <w:sz w:val="20"/>
                <w:szCs w:val="20"/>
              </w:rPr>
            </w:pPr>
            <w:r w:rsidRPr="00EA3287">
              <w:rPr>
                <w:rFonts w:asciiTheme="majorHAnsi" w:hAnsiTheme="majorHAnsi" w:cstheme="majorHAnsi"/>
                <w:sz w:val="20"/>
                <w:szCs w:val="20"/>
              </w:rPr>
              <w:t>At various times during the Promotion Period:</w:t>
            </w:r>
          </w:p>
          <w:bookmarkEnd w:id="2"/>
          <w:p w14:paraId="779789DB" w14:textId="77777777" w:rsidR="00BB58CE" w:rsidRPr="00EA3287" w:rsidRDefault="00BB58CE" w:rsidP="00BB58CE">
            <w:pPr>
              <w:numPr>
                <w:ilvl w:val="0"/>
                <w:numId w:val="39"/>
              </w:numPr>
              <w:spacing w:before="120" w:after="60" w:line="276" w:lineRule="auto"/>
              <w:rPr>
                <w:rFonts w:asciiTheme="majorHAnsi" w:hAnsiTheme="majorHAnsi" w:cstheme="majorHAnsi"/>
                <w:sz w:val="20"/>
                <w:szCs w:val="20"/>
              </w:rPr>
            </w:pPr>
            <w:r w:rsidRPr="00EA3287">
              <w:rPr>
                <w:rFonts w:asciiTheme="majorHAnsi" w:hAnsiTheme="majorHAnsi" w:cstheme="majorHAnsi"/>
                <w:sz w:val="20"/>
                <w:szCs w:val="20"/>
              </w:rPr>
              <w:t xml:space="preserve">for each On-Air Challenge contesting spot, the Promoter will have selected a pre-determined category, as specified </w:t>
            </w:r>
            <w:proofErr w:type="gramStart"/>
            <w:r w:rsidRPr="00EA3287">
              <w:rPr>
                <w:rFonts w:asciiTheme="majorHAnsi" w:hAnsiTheme="majorHAnsi" w:cstheme="majorHAnsi"/>
                <w:sz w:val="20"/>
                <w:szCs w:val="20"/>
              </w:rPr>
              <w:t>on-air;</w:t>
            </w:r>
            <w:proofErr w:type="gramEnd"/>
            <w:r w:rsidRPr="00EA3287">
              <w:rPr>
                <w:rFonts w:asciiTheme="majorHAnsi" w:hAnsiTheme="majorHAnsi" w:cstheme="majorHAnsi"/>
                <w:sz w:val="20"/>
                <w:szCs w:val="20"/>
              </w:rPr>
              <w:t xml:space="preserve">   </w:t>
            </w:r>
          </w:p>
          <w:p w14:paraId="0B908455" w14:textId="77777777" w:rsidR="00BB58CE" w:rsidRPr="00EA3287" w:rsidRDefault="00BB58CE" w:rsidP="00BB58CE">
            <w:pPr>
              <w:numPr>
                <w:ilvl w:val="0"/>
                <w:numId w:val="39"/>
              </w:numPr>
              <w:spacing w:before="120" w:after="60" w:line="276" w:lineRule="auto"/>
              <w:rPr>
                <w:rFonts w:asciiTheme="majorHAnsi" w:hAnsiTheme="majorHAnsi" w:cstheme="majorHAnsi"/>
                <w:sz w:val="20"/>
                <w:szCs w:val="20"/>
              </w:rPr>
            </w:pPr>
            <w:r w:rsidRPr="00EA3287">
              <w:rPr>
                <w:rFonts w:asciiTheme="majorHAnsi" w:hAnsiTheme="majorHAnsi" w:cstheme="majorHAnsi"/>
                <w:sz w:val="20"/>
                <w:szCs w:val="20"/>
              </w:rPr>
              <w:t xml:space="preserve">the Selected Entrant will be asked to name a specified number of items that fall within the stated category within a specified </w:t>
            </w:r>
            <w:proofErr w:type="gramStart"/>
            <w:r w:rsidRPr="00EA3287">
              <w:rPr>
                <w:rFonts w:asciiTheme="majorHAnsi" w:hAnsiTheme="majorHAnsi" w:cstheme="majorHAnsi"/>
                <w:sz w:val="20"/>
                <w:szCs w:val="20"/>
              </w:rPr>
              <w:t>period of time</w:t>
            </w:r>
            <w:proofErr w:type="gramEnd"/>
            <w:r w:rsidRPr="00EA3287">
              <w:rPr>
                <w:rFonts w:asciiTheme="majorHAnsi" w:hAnsiTheme="majorHAnsi" w:cstheme="majorHAnsi"/>
                <w:sz w:val="20"/>
                <w:szCs w:val="20"/>
              </w:rPr>
              <w:t xml:space="preserve"> (as specified by the Promoter</w:t>
            </w:r>
            <w:proofErr w:type="gramStart"/>
            <w:r w:rsidRPr="00EA3287">
              <w:rPr>
                <w:rFonts w:asciiTheme="majorHAnsi" w:hAnsiTheme="majorHAnsi" w:cstheme="majorHAnsi"/>
                <w:sz w:val="20"/>
                <w:szCs w:val="20"/>
              </w:rPr>
              <w:t>);</w:t>
            </w:r>
            <w:proofErr w:type="gramEnd"/>
            <w:r w:rsidRPr="00EA3287">
              <w:rPr>
                <w:rFonts w:asciiTheme="majorHAnsi" w:hAnsiTheme="majorHAnsi" w:cstheme="majorHAnsi"/>
                <w:sz w:val="20"/>
                <w:szCs w:val="20"/>
              </w:rPr>
              <w:t xml:space="preserve">  </w:t>
            </w:r>
          </w:p>
          <w:p w14:paraId="42316867" w14:textId="77777777" w:rsidR="00BB58CE" w:rsidRPr="00EA3287" w:rsidRDefault="00BB58CE" w:rsidP="00BB58CE">
            <w:pPr>
              <w:numPr>
                <w:ilvl w:val="0"/>
                <w:numId w:val="39"/>
              </w:numPr>
              <w:spacing w:before="120" w:after="60" w:line="276" w:lineRule="auto"/>
              <w:rPr>
                <w:rFonts w:asciiTheme="majorHAnsi" w:hAnsiTheme="majorHAnsi" w:cstheme="majorHAnsi"/>
                <w:sz w:val="20"/>
                <w:szCs w:val="20"/>
              </w:rPr>
            </w:pPr>
            <w:r w:rsidRPr="00EA3287">
              <w:rPr>
                <w:rFonts w:asciiTheme="majorHAnsi" w:hAnsiTheme="majorHAnsi" w:cstheme="majorHAnsi"/>
                <w:sz w:val="20"/>
                <w:szCs w:val="20"/>
              </w:rPr>
              <w:t>should the Selected Entrant fail the On-Air Challenge (as determined by the Promoter in its sole and absolute discretion), the Promoter will invite another Selected Entrant to participate in the On-Air Challenge and will continue this process until a Selected Entrant successfully completes the On-Air Challenge (as determined by the Promoter in its sole and absolute discretion</w:t>
            </w:r>
            <w:proofErr w:type="gramStart"/>
            <w:r w:rsidRPr="00EA3287">
              <w:rPr>
                <w:rFonts w:asciiTheme="majorHAnsi" w:hAnsiTheme="majorHAnsi" w:cstheme="majorHAnsi"/>
                <w:sz w:val="20"/>
                <w:szCs w:val="20"/>
              </w:rPr>
              <w:t>);</w:t>
            </w:r>
            <w:proofErr w:type="gramEnd"/>
          </w:p>
          <w:p w14:paraId="7C7F01BE" w14:textId="77777777" w:rsidR="00BB58CE" w:rsidRPr="00EA3287" w:rsidRDefault="00BB58CE" w:rsidP="00BB58CE">
            <w:pPr>
              <w:numPr>
                <w:ilvl w:val="0"/>
                <w:numId w:val="39"/>
              </w:numPr>
              <w:spacing w:before="120" w:after="60" w:line="276" w:lineRule="auto"/>
              <w:rPr>
                <w:rFonts w:asciiTheme="majorHAnsi" w:hAnsiTheme="majorHAnsi" w:cstheme="majorHAnsi"/>
                <w:sz w:val="20"/>
                <w:szCs w:val="20"/>
              </w:rPr>
            </w:pPr>
            <w:r w:rsidRPr="00EA3287">
              <w:rPr>
                <w:rFonts w:asciiTheme="majorHAnsi" w:hAnsiTheme="majorHAnsi" w:cstheme="majorHAnsi"/>
                <w:sz w:val="20"/>
                <w:szCs w:val="20"/>
              </w:rPr>
              <w:t xml:space="preserve">the first Selected Entrant who successfully completes the On-Air Challenge (in the Promoter’s sole and absolute discretion) will be awarded a </w:t>
            </w:r>
            <w:proofErr w:type="gramStart"/>
            <w:r w:rsidRPr="00EA3287">
              <w:rPr>
                <w:rFonts w:asciiTheme="majorHAnsi" w:hAnsiTheme="majorHAnsi" w:cstheme="majorHAnsi"/>
                <w:sz w:val="20"/>
                <w:szCs w:val="20"/>
              </w:rPr>
              <w:t>prize;</w:t>
            </w:r>
            <w:proofErr w:type="gramEnd"/>
          </w:p>
          <w:p w14:paraId="0C01E77A" w14:textId="2F72DD6C" w:rsidR="00A0337F" w:rsidRPr="00EA3287" w:rsidRDefault="00BB58CE" w:rsidP="00BB58CE">
            <w:pPr>
              <w:spacing w:before="120" w:after="120" w:line="240" w:lineRule="atLeast"/>
              <w:rPr>
                <w:rFonts w:asciiTheme="majorHAnsi" w:hAnsiTheme="majorHAnsi" w:cstheme="majorHAnsi"/>
                <w:b/>
                <w:bCs/>
                <w:sz w:val="20"/>
                <w:szCs w:val="20"/>
              </w:rPr>
            </w:pPr>
            <w:r w:rsidRPr="00EA3287">
              <w:rPr>
                <w:rFonts w:asciiTheme="majorHAnsi" w:hAnsiTheme="majorHAnsi" w:cstheme="majorHAnsi"/>
                <w:sz w:val="20"/>
                <w:szCs w:val="20"/>
              </w:rPr>
              <w:t>the Promoter may (in its sole and absolute discretion) provide clues and hints to Selected Entrants during a contesting spot however the Promoter is under no obligation to do so.</w:t>
            </w:r>
          </w:p>
        </w:tc>
      </w:tr>
      <w:tr w:rsidR="006852EB" w:rsidRPr="00EA3287" w14:paraId="2F50D447" w14:textId="77777777" w:rsidTr="00FF68EC">
        <w:tc>
          <w:tcPr>
            <w:tcW w:w="719" w:type="dxa"/>
          </w:tcPr>
          <w:p w14:paraId="3F55B3A6" w14:textId="77777777" w:rsidR="006852EB" w:rsidRPr="00EA3287" w:rsidRDefault="006852EB"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p>
        </w:tc>
        <w:tc>
          <w:tcPr>
            <w:tcW w:w="1844" w:type="dxa"/>
            <w:shd w:val="clear" w:color="auto" w:fill="auto"/>
          </w:tcPr>
          <w:p w14:paraId="55D9BF92" w14:textId="77777777" w:rsidR="006852EB" w:rsidRPr="00EA3287" w:rsidRDefault="006852EB"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Entry Restrictions</w:t>
            </w:r>
          </w:p>
        </w:tc>
        <w:tc>
          <w:tcPr>
            <w:tcW w:w="8210" w:type="dxa"/>
          </w:tcPr>
          <w:p w14:paraId="77BF3627" w14:textId="77777777" w:rsidR="00AC23EE" w:rsidRPr="00EA3287" w:rsidRDefault="00AC23EE"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 xml:space="preserve">Entrant must answer a call live </w:t>
            </w:r>
            <w:r w:rsidR="00E228A7" w:rsidRPr="00EA3287">
              <w:rPr>
                <w:rFonts w:asciiTheme="majorHAnsi" w:hAnsiTheme="majorHAnsi" w:cstheme="majorHAnsi"/>
                <w:b/>
                <w:sz w:val="20"/>
                <w:szCs w:val="20"/>
              </w:rPr>
              <w:t>on-air</w:t>
            </w:r>
            <w:r w:rsidRPr="00EA3287">
              <w:rPr>
                <w:rFonts w:asciiTheme="majorHAnsi" w:hAnsiTheme="majorHAnsi" w:cstheme="majorHAnsi"/>
                <w:b/>
                <w:sz w:val="20"/>
                <w:szCs w:val="20"/>
              </w:rPr>
              <w:t xml:space="preserve"> to win </w:t>
            </w:r>
          </w:p>
          <w:p w14:paraId="7D8D7338" w14:textId="77777777" w:rsidR="00AC23EE" w:rsidRPr="00EA3287" w:rsidRDefault="00AC23EE" w:rsidP="00FF68EC">
            <w:pPr>
              <w:spacing w:before="120" w:after="120" w:line="240" w:lineRule="atLeast"/>
              <w:rPr>
                <w:rFonts w:asciiTheme="majorHAnsi" w:hAnsiTheme="majorHAnsi" w:cstheme="majorHAnsi"/>
                <w:sz w:val="20"/>
                <w:szCs w:val="20"/>
              </w:rPr>
            </w:pPr>
            <w:bookmarkStart w:id="3" w:name="_Hlk518656559"/>
            <w:r w:rsidRPr="00EA3287">
              <w:rPr>
                <w:rFonts w:asciiTheme="majorHAnsi" w:hAnsiTheme="majorHAnsi" w:cstheme="majorHAnsi"/>
                <w:sz w:val="20"/>
                <w:szCs w:val="20"/>
              </w:rPr>
              <w:t>Each entrant must nominate a personal contact number, either a personal mobile number or home phone number (and not a business number), to be eligible for the prize (</w:t>
            </w:r>
            <w:r w:rsidRPr="00EA3287">
              <w:rPr>
                <w:rFonts w:asciiTheme="majorHAnsi" w:hAnsiTheme="majorHAnsi" w:cstheme="majorHAnsi"/>
                <w:b/>
                <w:sz w:val="20"/>
                <w:szCs w:val="20"/>
              </w:rPr>
              <w:t>Personal Contact Number</w:t>
            </w:r>
            <w:r w:rsidRPr="00EA3287">
              <w:rPr>
                <w:rFonts w:asciiTheme="majorHAnsi" w:hAnsiTheme="majorHAnsi" w:cstheme="majorHAnsi"/>
                <w:sz w:val="20"/>
                <w:szCs w:val="20"/>
              </w:rPr>
              <w:t xml:space="preserve">) and </w:t>
            </w:r>
            <w:r w:rsidR="00940D17" w:rsidRPr="00EA3287">
              <w:rPr>
                <w:rFonts w:asciiTheme="majorHAnsi" w:hAnsiTheme="majorHAnsi" w:cstheme="majorHAnsi"/>
                <w:sz w:val="20"/>
                <w:szCs w:val="20"/>
              </w:rPr>
              <w:t xml:space="preserve">each entrant </w:t>
            </w:r>
            <w:r w:rsidRPr="00EA3287">
              <w:rPr>
                <w:rFonts w:asciiTheme="majorHAnsi" w:hAnsiTheme="majorHAnsi" w:cstheme="majorHAnsi"/>
                <w:sz w:val="20"/>
                <w:szCs w:val="20"/>
              </w:rPr>
              <w:t xml:space="preserve">grants the Promoter the right to call that entrant on their Personal Contact Number live </w:t>
            </w:r>
            <w:r w:rsidR="00E228A7" w:rsidRPr="00EA3287">
              <w:rPr>
                <w:rFonts w:asciiTheme="majorHAnsi" w:hAnsiTheme="majorHAnsi" w:cstheme="majorHAnsi"/>
                <w:sz w:val="20"/>
                <w:szCs w:val="20"/>
              </w:rPr>
              <w:t>on-air</w:t>
            </w:r>
            <w:r w:rsidRPr="00EA3287">
              <w:rPr>
                <w:rFonts w:asciiTheme="majorHAnsi" w:hAnsiTheme="majorHAnsi" w:cstheme="majorHAnsi"/>
                <w:sz w:val="20"/>
                <w:szCs w:val="20"/>
              </w:rPr>
              <w:t>.</w:t>
            </w:r>
          </w:p>
          <w:bookmarkEnd w:id="3"/>
          <w:p w14:paraId="368A31B1" w14:textId="256129A9" w:rsidR="00AC23EE" w:rsidRPr="00EA3287" w:rsidRDefault="00AC23EE" w:rsidP="00FF68EC">
            <w:p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Entrants in the Promotion must be able to receive a phone call from a representative of the Promoter (on their Personal Contact Number) between the following timeframe</w:t>
            </w:r>
            <w:r w:rsidR="006224E7">
              <w:rPr>
                <w:rFonts w:asciiTheme="majorHAnsi" w:hAnsiTheme="majorHAnsi" w:cstheme="majorHAnsi"/>
                <w:sz w:val="20"/>
                <w:szCs w:val="20"/>
              </w:rPr>
              <w:t xml:space="preserve"> of the active promotion dates</w:t>
            </w:r>
            <w:r w:rsidRPr="00EA3287">
              <w:rPr>
                <w:rFonts w:asciiTheme="majorHAnsi" w:hAnsiTheme="majorHAnsi" w:cstheme="majorHAnsi"/>
                <w:sz w:val="20"/>
                <w:szCs w:val="20"/>
              </w:rPr>
              <w:t xml:space="preserve"> (or such other time specified by the Promoter) and in accordance with the requirements outlined in the Entry Method</w:t>
            </w:r>
            <w:r w:rsidR="00940D17" w:rsidRPr="00EA3287">
              <w:rPr>
                <w:rFonts w:asciiTheme="majorHAnsi" w:hAnsiTheme="majorHAnsi" w:cstheme="majorHAnsi"/>
                <w:sz w:val="20"/>
                <w:szCs w:val="20"/>
              </w:rPr>
              <w:t>:</w:t>
            </w:r>
          </w:p>
          <w:p w14:paraId="376D903E" w14:textId="77777777" w:rsidR="006224E7" w:rsidRPr="006224E7" w:rsidRDefault="006224E7" w:rsidP="00FF68EC">
            <w:pPr>
              <w:spacing w:before="120" w:after="120" w:line="240" w:lineRule="atLeast"/>
              <w:rPr>
                <w:rFonts w:asciiTheme="majorHAnsi" w:hAnsiTheme="majorHAnsi" w:cstheme="majorHAnsi"/>
                <w:sz w:val="20"/>
                <w:szCs w:val="20"/>
              </w:rPr>
            </w:pPr>
            <w:r w:rsidRPr="006224E7">
              <w:rPr>
                <w:rFonts w:asciiTheme="majorHAnsi" w:hAnsiTheme="majorHAnsi" w:cstheme="majorHAnsi"/>
                <w:sz w:val="20"/>
                <w:szCs w:val="20"/>
              </w:rPr>
              <w:t>5am – 9am Monday to Friday and 3pm – 6pm Monday to Friday</w:t>
            </w:r>
          </w:p>
          <w:p w14:paraId="2FCB5B50" w14:textId="68343F4E" w:rsidR="00FA147C" w:rsidRPr="00EA3287" w:rsidRDefault="00FA147C" w:rsidP="00FF68EC">
            <w:p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 xml:space="preserve">If the entrant does not answer their phone by the time that phone goes to a message bank, the entrant consents to the Promoter broadcasting that entrant's voicemail message including their full name and/or business name live </w:t>
            </w:r>
            <w:r w:rsidR="00E228A7" w:rsidRPr="00EA3287">
              <w:rPr>
                <w:rFonts w:asciiTheme="majorHAnsi" w:hAnsiTheme="majorHAnsi" w:cstheme="majorHAnsi"/>
                <w:sz w:val="20"/>
                <w:szCs w:val="20"/>
              </w:rPr>
              <w:t>on-air</w:t>
            </w:r>
            <w:r w:rsidRPr="00EA3287">
              <w:rPr>
                <w:rFonts w:asciiTheme="majorHAnsi" w:hAnsiTheme="majorHAnsi" w:cstheme="majorHAnsi"/>
                <w:sz w:val="20"/>
                <w:szCs w:val="20"/>
              </w:rPr>
              <w:t>. Each entrant warrants that it has obtained all consents from third parties to broadcast live</w:t>
            </w:r>
            <w:r w:rsidR="00E228A7" w:rsidRPr="00EA3287">
              <w:rPr>
                <w:rFonts w:asciiTheme="majorHAnsi" w:hAnsiTheme="majorHAnsi" w:cstheme="majorHAnsi"/>
                <w:sz w:val="20"/>
                <w:szCs w:val="20"/>
              </w:rPr>
              <w:t xml:space="preserve"> on-air</w:t>
            </w:r>
            <w:r w:rsidRPr="00EA3287">
              <w:rPr>
                <w:rFonts w:asciiTheme="majorHAnsi" w:hAnsiTheme="majorHAnsi" w:cstheme="majorHAnsi"/>
                <w:sz w:val="20"/>
                <w:szCs w:val="20"/>
              </w:rPr>
              <w:t xml:space="preserve"> any information or names (including business names) in the entrant’s voicemail message. </w:t>
            </w:r>
          </w:p>
          <w:p w14:paraId="277AD87E" w14:textId="77777777" w:rsidR="00FA147C" w:rsidRPr="00EA3287" w:rsidRDefault="00FA147C" w:rsidP="00FF68EC">
            <w:p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 xml:space="preserve">Each entrant warrants that they have received all consents from third parties that may ordinarily answer their Personal Contact Number in the entrant's absence to be broadcast live </w:t>
            </w:r>
            <w:r w:rsidR="00E228A7" w:rsidRPr="00EA3287">
              <w:rPr>
                <w:rFonts w:asciiTheme="majorHAnsi" w:hAnsiTheme="majorHAnsi" w:cstheme="majorHAnsi"/>
                <w:sz w:val="20"/>
                <w:szCs w:val="20"/>
              </w:rPr>
              <w:t>on-air</w:t>
            </w:r>
            <w:r w:rsidRPr="00EA3287">
              <w:rPr>
                <w:rFonts w:asciiTheme="majorHAnsi" w:hAnsiTheme="majorHAnsi" w:cstheme="majorHAnsi"/>
                <w:sz w:val="20"/>
                <w:szCs w:val="20"/>
              </w:rPr>
              <w:t xml:space="preserve"> if that third party answers the relevant phone live </w:t>
            </w:r>
            <w:r w:rsidR="00E228A7" w:rsidRPr="00EA3287">
              <w:rPr>
                <w:rFonts w:asciiTheme="majorHAnsi" w:hAnsiTheme="majorHAnsi" w:cstheme="majorHAnsi"/>
                <w:sz w:val="20"/>
                <w:szCs w:val="20"/>
              </w:rPr>
              <w:t>on-air</w:t>
            </w:r>
            <w:r w:rsidRPr="00EA3287">
              <w:rPr>
                <w:rFonts w:asciiTheme="majorHAnsi" w:hAnsiTheme="majorHAnsi" w:cstheme="majorHAnsi"/>
                <w:sz w:val="20"/>
                <w:szCs w:val="20"/>
              </w:rPr>
              <w:t>. If a third party answers an entrant's Personal Contact Number, that entrant will not be eligible for a prize as determined by the Promoter in its absolute and sole discretion.</w:t>
            </w:r>
          </w:p>
          <w:p w14:paraId="2ED017BE" w14:textId="77777777" w:rsidR="00AC23EE" w:rsidRPr="00EA3287" w:rsidRDefault="00AC23EE" w:rsidP="00FF68EC">
            <w:pPr>
              <w:keepNext/>
              <w:spacing w:after="60"/>
              <w:rPr>
                <w:rFonts w:asciiTheme="majorHAnsi" w:hAnsiTheme="majorHAnsi" w:cstheme="majorHAnsi"/>
                <w:b/>
                <w:sz w:val="20"/>
                <w:szCs w:val="20"/>
              </w:rPr>
            </w:pPr>
            <w:r w:rsidRPr="00EA3287">
              <w:rPr>
                <w:rFonts w:asciiTheme="majorHAnsi" w:hAnsiTheme="majorHAnsi" w:cstheme="majorHAnsi"/>
                <w:b/>
                <w:sz w:val="20"/>
                <w:szCs w:val="20"/>
              </w:rPr>
              <w:t xml:space="preserve">Replacing Phone-In and On-Air Entrants </w:t>
            </w:r>
          </w:p>
          <w:p w14:paraId="002B8FD2" w14:textId="77777777" w:rsidR="00AC23EE" w:rsidRPr="00EA3287" w:rsidRDefault="00AC23EE" w:rsidP="00FF68EC">
            <w:p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 xml:space="preserve">If for any reason an entrant is unable to be contacted, or is otherwise unable to, or declines to, appear </w:t>
            </w:r>
            <w:r w:rsidR="00E228A7" w:rsidRPr="00EA3287">
              <w:rPr>
                <w:rFonts w:asciiTheme="majorHAnsi" w:hAnsiTheme="majorHAnsi" w:cstheme="majorHAnsi"/>
                <w:sz w:val="20"/>
                <w:szCs w:val="20"/>
              </w:rPr>
              <w:t>on-air</w:t>
            </w:r>
            <w:r w:rsidRPr="00EA3287">
              <w:rPr>
                <w:rFonts w:asciiTheme="majorHAnsi" w:hAnsiTheme="majorHAnsi" w:cstheme="majorHAnsi"/>
                <w:sz w:val="20"/>
                <w:szCs w:val="20"/>
              </w:rPr>
              <w:t>, or their phone line drops out or is inaudible, the Promoter (in its sole and absolute discretion) may replace that entrant by contacting</w:t>
            </w:r>
            <w:r w:rsidR="00E228A7" w:rsidRPr="00EA3287">
              <w:rPr>
                <w:rFonts w:asciiTheme="majorHAnsi" w:hAnsiTheme="majorHAnsi" w:cstheme="majorHAnsi"/>
                <w:sz w:val="20"/>
                <w:szCs w:val="20"/>
              </w:rPr>
              <w:t>/selecting</w:t>
            </w:r>
            <w:r w:rsidRPr="00EA3287">
              <w:rPr>
                <w:rFonts w:asciiTheme="majorHAnsi" w:hAnsiTheme="majorHAnsi" w:cstheme="majorHAnsi"/>
                <w:sz w:val="20"/>
                <w:szCs w:val="20"/>
              </w:rPr>
              <w:t xml:space="preserve"> another entrant and inviting them to appear </w:t>
            </w:r>
            <w:r w:rsidR="00E228A7" w:rsidRPr="00EA3287">
              <w:rPr>
                <w:rFonts w:asciiTheme="majorHAnsi" w:hAnsiTheme="majorHAnsi" w:cstheme="majorHAnsi"/>
                <w:sz w:val="20"/>
                <w:szCs w:val="20"/>
              </w:rPr>
              <w:t>on-air</w:t>
            </w:r>
            <w:r w:rsidRPr="00EA3287">
              <w:rPr>
                <w:rFonts w:asciiTheme="majorHAnsi" w:hAnsiTheme="majorHAnsi" w:cstheme="majorHAnsi"/>
                <w:sz w:val="20"/>
                <w:szCs w:val="20"/>
              </w:rPr>
              <w:t xml:space="preserve"> or participate in an </w:t>
            </w:r>
            <w:r w:rsidR="00E228A7" w:rsidRPr="00EA3287">
              <w:rPr>
                <w:rFonts w:asciiTheme="majorHAnsi" w:hAnsiTheme="majorHAnsi" w:cstheme="majorHAnsi"/>
                <w:sz w:val="20"/>
                <w:szCs w:val="20"/>
              </w:rPr>
              <w:t>on-air</w:t>
            </w:r>
            <w:r w:rsidRPr="00EA3287">
              <w:rPr>
                <w:rFonts w:asciiTheme="majorHAnsi" w:hAnsiTheme="majorHAnsi" w:cstheme="majorHAnsi"/>
                <w:sz w:val="20"/>
                <w:szCs w:val="20"/>
              </w:rPr>
              <w:t xml:space="preserve"> game or challenge (where applicable). The Promoter will repeat this process until an entrant is able to be contacted and confirms their eligibility and ability to appear </w:t>
            </w:r>
            <w:r w:rsidR="00E228A7" w:rsidRPr="00EA3287">
              <w:rPr>
                <w:rFonts w:asciiTheme="majorHAnsi" w:hAnsiTheme="majorHAnsi" w:cstheme="majorHAnsi"/>
                <w:sz w:val="20"/>
                <w:szCs w:val="20"/>
              </w:rPr>
              <w:t>on-air</w:t>
            </w:r>
            <w:r w:rsidRPr="00EA3287">
              <w:rPr>
                <w:rFonts w:asciiTheme="majorHAnsi" w:hAnsiTheme="majorHAnsi" w:cstheme="majorHAnsi"/>
                <w:sz w:val="20"/>
                <w:szCs w:val="20"/>
              </w:rPr>
              <w:t xml:space="preserve"> or participate in the relevant </w:t>
            </w:r>
            <w:r w:rsidR="00E228A7" w:rsidRPr="00EA3287">
              <w:rPr>
                <w:rFonts w:asciiTheme="majorHAnsi" w:hAnsiTheme="majorHAnsi" w:cstheme="majorHAnsi"/>
                <w:sz w:val="20"/>
                <w:szCs w:val="20"/>
              </w:rPr>
              <w:t>on-air</w:t>
            </w:r>
            <w:r w:rsidRPr="00EA3287">
              <w:rPr>
                <w:rFonts w:asciiTheme="majorHAnsi" w:hAnsiTheme="majorHAnsi" w:cstheme="majorHAnsi"/>
                <w:sz w:val="20"/>
                <w:szCs w:val="20"/>
              </w:rPr>
              <w:t xml:space="preserve"> game or challenge (where applicable).</w:t>
            </w:r>
          </w:p>
          <w:p w14:paraId="22391CD2" w14:textId="77777777" w:rsidR="00AC23EE" w:rsidRPr="00EA3287" w:rsidRDefault="00AC23EE"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 xml:space="preserve">Calling in and speaking to Promoter </w:t>
            </w:r>
          </w:p>
          <w:p w14:paraId="04135A3E" w14:textId="77777777" w:rsidR="00AC23EE" w:rsidRPr="00EA3287" w:rsidRDefault="00AC23EE"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sz w:val="20"/>
                <w:szCs w:val="20"/>
              </w:rPr>
              <w:t xml:space="preserve">For the avoidance of doubt, if an entrant is spoken to by a representative of the Promoter, it does not mean they have been selected as an entrant or a winner (where applicable) and they may not be invited to appear </w:t>
            </w:r>
            <w:r w:rsidR="00E228A7" w:rsidRPr="00EA3287">
              <w:rPr>
                <w:rFonts w:asciiTheme="majorHAnsi" w:hAnsiTheme="majorHAnsi" w:cstheme="majorHAnsi"/>
                <w:sz w:val="20"/>
                <w:szCs w:val="20"/>
              </w:rPr>
              <w:t>on-air</w:t>
            </w:r>
            <w:r w:rsidRPr="00EA3287">
              <w:rPr>
                <w:rFonts w:asciiTheme="majorHAnsi" w:hAnsiTheme="majorHAnsi" w:cstheme="majorHAnsi"/>
                <w:sz w:val="20"/>
                <w:szCs w:val="20"/>
              </w:rPr>
              <w:t xml:space="preserve"> or participate in the relevant </w:t>
            </w:r>
            <w:r w:rsidR="00E228A7" w:rsidRPr="00EA3287">
              <w:rPr>
                <w:rFonts w:asciiTheme="majorHAnsi" w:hAnsiTheme="majorHAnsi" w:cstheme="majorHAnsi"/>
                <w:sz w:val="20"/>
                <w:szCs w:val="20"/>
              </w:rPr>
              <w:t>on-air</w:t>
            </w:r>
            <w:r w:rsidRPr="00EA3287">
              <w:rPr>
                <w:rFonts w:asciiTheme="majorHAnsi" w:hAnsiTheme="majorHAnsi" w:cstheme="majorHAnsi"/>
                <w:sz w:val="20"/>
                <w:szCs w:val="20"/>
              </w:rPr>
              <w:t xml:space="preserve"> game or challenge or be awarded a </w:t>
            </w:r>
            <w:r w:rsidR="00E228A7" w:rsidRPr="00EA3287">
              <w:rPr>
                <w:rFonts w:asciiTheme="majorHAnsi" w:hAnsiTheme="majorHAnsi" w:cstheme="majorHAnsi"/>
                <w:sz w:val="20"/>
                <w:szCs w:val="20"/>
              </w:rPr>
              <w:t>p</w:t>
            </w:r>
            <w:r w:rsidRPr="00EA3287">
              <w:rPr>
                <w:rFonts w:asciiTheme="majorHAnsi" w:hAnsiTheme="majorHAnsi" w:cstheme="majorHAnsi"/>
                <w:sz w:val="20"/>
                <w:szCs w:val="20"/>
              </w:rPr>
              <w:t>rize (where applicable).</w:t>
            </w:r>
          </w:p>
          <w:p w14:paraId="7579B5FE" w14:textId="77777777" w:rsidR="00AC23EE" w:rsidRPr="00EA3287" w:rsidRDefault="00AC23EE"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 xml:space="preserve">Entrant must appear </w:t>
            </w:r>
            <w:r w:rsidR="00E228A7" w:rsidRPr="00EA3287">
              <w:rPr>
                <w:rFonts w:asciiTheme="majorHAnsi" w:hAnsiTheme="majorHAnsi" w:cstheme="majorHAnsi"/>
                <w:b/>
                <w:sz w:val="20"/>
                <w:szCs w:val="20"/>
              </w:rPr>
              <w:t>on-air</w:t>
            </w:r>
          </w:p>
          <w:p w14:paraId="5947B753" w14:textId="77777777" w:rsidR="00BF72C2" w:rsidRPr="00EA3287" w:rsidRDefault="00AC23EE"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sz w:val="20"/>
                <w:szCs w:val="20"/>
              </w:rPr>
              <w:t xml:space="preserve">For the avoidance of doubt, entrants must appear </w:t>
            </w:r>
            <w:r w:rsidR="00E228A7" w:rsidRPr="00EA3287">
              <w:rPr>
                <w:rFonts w:asciiTheme="majorHAnsi" w:hAnsiTheme="majorHAnsi" w:cstheme="majorHAnsi"/>
                <w:sz w:val="20"/>
                <w:szCs w:val="20"/>
              </w:rPr>
              <w:t>on-air</w:t>
            </w:r>
            <w:r w:rsidRPr="00EA3287">
              <w:rPr>
                <w:rFonts w:asciiTheme="majorHAnsi" w:hAnsiTheme="majorHAnsi" w:cstheme="majorHAnsi"/>
                <w:sz w:val="20"/>
                <w:szCs w:val="20"/>
              </w:rPr>
              <w:t xml:space="preserve"> during the Promotion Period to be deemed a winner and awarded a </w:t>
            </w:r>
            <w:r w:rsidR="00E228A7" w:rsidRPr="00EA3287">
              <w:rPr>
                <w:rFonts w:asciiTheme="majorHAnsi" w:hAnsiTheme="majorHAnsi" w:cstheme="majorHAnsi"/>
                <w:sz w:val="20"/>
                <w:szCs w:val="20"/>
              </w:rPr>
              <w:t>p</w:t>
            </w:r>
            <w:r w:rsidRPr="00EA3287">
              <w:rPr>
                <w:rFonts w:asciiTheme="majorHAnsi" w:hAnsiTheme="majorHAnsi" w:cstheme="majorHAnsi"/>
                <w:sz w:val="20"/>
                <w:szCs w:val="20"/>
              </w:rPr>
              <w:t>rize.</w:t>
            </w:r>
          </w:p>
        </w:tc>
      </w:tr>
      <w:tr w:rsidR="003464A7" w:rsidRPr="00EA3287" w14:paraId="066E989A" w14:textId="77777777" w:rsidTr="00FF68EC">
        <w:tc>
          <w:tcPr>
            <w:tcW w:w="719" w:type="dxa"/>
          </w:tcPr>
          <w:p w14:paraId="4AEC7B90" w14:textId="77777777" w:rsidR="003464A7" w:rsidRPr="00EA3287" w:rsidRDefault="003464A7"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p>
        </w:tc>
        <w:tc>
          <w:tcPr>
            <w:tcW w:w="1844" w:type="dxa"/>
            <w:shd w:val="clear" w:color="auto" w:fill="auto"/>
          </w:tcPr>
          <w:p w14:paraId="6D4D1FFF" w14:textId="77777777" w:rsidR="00AC23EE" w:rsidRPr="00EA3287" w:rsidRDefault="00612BD9"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 xml:space="preserve">Draw Details </w:t>
            </w:r>
          </w:p>
          <w:p w14:paraId="42D16DED" w14:textId="30AF8803" w:rsidR="006A7167" w:rsidRPr="00EA3287" w:rsidRDefault="006A7167" w:rsidP="00FF68EC">
            <w:pPr>
              <w:spacing w:before="120" w:after="120" w:line="240" w:lineRule="atLeast"/>
              <w:rPr>
                <w:rFonts w:asciiTheme="majorHAnsi" w:hAnsiTheme="majorHAnsi" w:cstheme="majorHAnsi"/>
                <w:b/>
                <w:sz w:val="20"/>
                <w:szCs w:val="20"/>
              </w:rPr>
            </w:pPr>
          </w:p>
        </w:tc>
        <w:tc>
          <w:tcPr>
            <w:tcW w:w="8210" w:type="dxa"/>
          </w:tcPr>
          <w:p w14:paraId="0FEE2D12" w14:textId="77777777" w:rsidR="00472963" w:rsidRPr="00EA3287" w:rsidRDefault="00472963" w:rsidP="00FF68EC">
            <w:p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One (1)</w:t>
            </w:r>
            <w:r w:rsidR="009E0885" w:rsidRPr="00EA3287">
              <w:rPr>
                <w:rFonts w:asciiTheme="majorHAnsi" w:hAnsiTheme="majorHAnsi" w:cstheme="majorHAnsi"/>
                <w:sz w:val="20"/>
                <w:szCs w:val="20"/>
              </w:rPr>
              <w:t xml:space="preserve"> </w:t>
            </w:r>
            <w:r w:rsidR="004D57D4" w:rsidRPr="00EA3287">
              <w:rPr>
                <w:rFonts w:asciiTheme="majorHAnsi" w:hAnsiTheme="majorHAnsi" w:cstheme="majorHAnsi"/>
                <w:sz w:val="20"/>
                <w:szCs w:val="20"/>
              </w:rPr>
              <w:t>d</w:t>
            </w:r>
            <w:r w:rsidRPr="00EA3287">
              <w:rPr>
                <w:rFonts w:asciiTheme="majorHAnsi" w:hAnsiTheme="majorHAnsi" w:cstheme="majorHAnsi"/>
                <w:sz w:val="20"/>
                <w:szCs w:val="20"/>
              </w:rPr>
              <w:t>raw will be conducted, as follows:</w:t>
            </w:r>
          </w:p>
          <w:p w14:paraId="3F43C4B6" w14:textId="1B87F4A4" w:rsidR="00472963" w:rsidRPr="00EA3287" w:rsidRDefault="00472963" w:rsidP="00FF68EC">
            <w:pPr>
              <w:pStyle w:val="ListParagraph"/>
              <w:numPr>
                <w:ilvl w:val="0"/>
                <w:numId w:val="38"/>
              </w:num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at the Promoter’s premises.</w:t>
            </w:r>
          </w:p>
          <w:p w14:paraId="42BDCD02" w14:textId="05862A7D" w:rsidR="00E228A7" w:rsidRPr="00EA3287" w:rsidRDefault="00472963" w:rsidP="00FF68EC">
            <w:pPr>
              <w:spacing w:before="120" w:after="120" w:line="240" w:lineRule="atLeast"/>
              <w:rPr>
                <w:rFonts w:asciiTheme="majorHAnsi" w:hAnsiTheme="majorHAnsi" w:cstheme="majorHAnsi"/>
                <w:sz w:val="20"/>
                <w:szCs w:val="20"/>
              </w:rPr>
            </w:pPr>
            <w:r w:rsidRPr="006224E7">
              <w:rPr>
                <w:rFonts w:asciiTheme="majorHAnsi" w:hAnsiTheme="majorHAnsi" w:cstheme="majorHAnsi"/>
                <w:sz w:val="20"/>
                <w:szCs w:val="20"/>
              </w:rPr>
              <w:t xml:space="preserve">The first valid entry drawn will be invited to appear </w:t>
            </w:r>
            <w:r w:rsidR="00E228A7" w:rsidRPr="006224E7">
              <w:rPr>
                <w:rFonts w:asciiTheme="majorHAnsi" w:hAnsiTheme="majorHAnsi" w:cstheme="majorHAnsi"/>
                <w:sz w:val="20"/>
                <w:szCs w:val="20"/>
              </w:rPr>
              <w:t>on-air</w:t>
            </w:r>
            <w:r w:rsidRPr="006224E7">
              <w:rPr>
                <w:rFonts w:asciiTheme="majorHAnsi" w:hAnsiTheme="majorHAnsi" w:cstheme="majorHAnsi"/>
                <w:sz w:val="20"/>
                <w:szCs w:val="20"/>
              </w:rPr>
              <w:t xml:space="preserve"> to be awarded</w:t>
            </w:r>
            <w:r w:rsidRPr="00EA3287">
              <w:rPr>
                <w:rFonts w:asciiTheme="majorHAnsi" w:hAnsiTheme="majorHAnsi" w:cstheme="majorHAnsi"/>
                <w:sz w:val="20"/>
                <w:szCs w:val="20"/>
              </w:rPr>
              <w:t xml:space="preserve"> the </w:t>
            </w:r>
            <w:r w:rsidR="004D57D4" w:rsidRPr="00EA3287">
              <w:rPr>
                <w:rFonts w:asciiTheme="majorHAnsi" w:hAnsiTheme="majorHAnsi" w:cstheme="majorHAnsi"/>
                <w:sz w:val="20"/>
                <w:szCs w:val="20"/>
              </w:rPr>
              <w:t>p</w:t>
            </w:r>
            <w:r w:rsidR="00E228A7" w:rsidRPr="00EA3287">
              <w:rPr>
                <w:rFonts w:asciiTheme="majorHAnsi" w:hAnsiTheme="majorHAnsi" w:cstheme="majorHAnsi"/>
                <w:sz w:val="20"/>
                <w:szCs w:val="20"/>
              </w:rPr>
              <w:t>rize</w:t>
            </w:r>
            <w:r w:rsidRPr="00EA3287">
              <w:rPr>
                <w:rFonts w:asciiTheme="majorHAnsi" w:hAnsiTheme="majorHAnsi" w:cstheme="majorHAnsi"/>
                <w:sz w:val="20"/>
                <w:szCs w:val="20"/>
              </w:rPr>
              <w:t>.</w:t>
            </w:r>
            <w:r w:rsidR="00323B7E">
              <w:rPr>
                <w:rFonts w:asciiTheme="majorHAnsi" w:hAnsiTheme="majorHAnsi" w:cstheme="majorHAnsi"/>
                <w:sz w:val="20"/>
                <w:szCs w:val="20"/>
              </w:rPr>
              <w:t xml:space="preserve"> </w:t>
            </w:r>
          </w:p>
        </w:tc>
      </w:tr>
      <w:tr w:rsidR="003464A7" w:rsidRPr="00EA3287" w14:paraId="4DC339B1" w14:textId="77777777" w:rsidTr="00FF68EC">
        <w:tc>
          <w:tcPr>
            <w:tcW w:w="719" w:type="dxa"/>
          </w:tcPr>
          <w:p w14:paraId="5BE0FB60" w14:textId="77777777" w:rsidR="003464A7" w:rsidRPr="00EA3287" w:rsidRDefault="003464A7"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p>
        </w:tc>
        <w:tc>
          <w:tcPr>
            <w:tcW w:w="1844" w:type="dxa"/>
            <w:shd w:val="clear" w:color="auto" w:fill="auto"/>
          </w:tcPr>
          <w:p w14:paraId="61186AE3" w14:textId="77777777" w:rsidR="003464A7" w:rsidRPr="00EA3287" w:rsidRDefault="003464A7"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Prize</w:t>
            </w:r>
          </w:p>
          <w:p w14:paraId="4D09ADC2" w14:textId="77777777" w:rsidR="004E75EB" w:rsidRPr="00EA3287" w:rsidRDefault="004E75EB" w:rsidP="00FF68EC">
            <w:pPr>
              <w:spacing w:before="120" w:after="120" w:line="240" w:lineRule="atLeast"/>
              <w:rPr>
                <w:rFonts w:asciiTheme="majorHAnsi" w:hAnsiTheme="majorHAnsi" w:cstheme="majorHAnsi"/>
                <w:b/>
                <w:sz w:val="20"/>
                <w:szCs w:val="20"/>
              </w:rPr>
            </w:pPr>
          </w:p>
          <w:p w14:paraId="075BDBF3" w14:textId="77777777" w:rsidR="004E75EB" w:rsidRPr="00EA3287" w:rsidRDefault="004E75EB" w:rsidP="00FF68EC">
            <w:pPr>
              <w:spacing w:before="120" w:after="120" w:line="240" w:lineRule="atLeast"/>
              <w:rPr>
                <w:rFonts w:asciiTheme="majorHAnsi" w:hAnsiTheme="majorHAnsi" w:cstheme="majorHAnsi"/>
                <w:b/>
                <w:sz w:val="20"/>
                <w:szCs w:val="20"/>
              </w:rPr>
            </w:pPr>
          </w:p>
        </w:tc>
        <w:tc>
          <w:tcPr>
            <w:tcW w:w="8210" w:type="dxa"/>
          </w:tcPr>
          <w:p w14:paraId="66FE44B0" w14:textId="77777777" w:rsidR="00DE76E9" w:rsidRPr="00EA3287" w:rsidRDefault="00DE76E9"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Prize</w:t>
            </w:r>
          </w:p>
          <w:p w14:paraId="439DFD49" w14:textId="0718C0D9" w:rsidR="00DE76E9" w:rsidRPr="00323B7E" w:rsidRDefault="00DE76E9" w:rsidP="00FF68EC">
            <w:p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 xml:space="preserve">There </w:t>
            </w:r>
            <w:r w:rsidRPr="00323B7E">
              <w:rPr>
                <w:rFonts w:asciiTheme="majorHAnsi" w:hAnsiTheme="majorHAnsi" w:cstheme="majorHAnsi"/>
                <w:sz w:val="20"/>
                <w:szCs w:val="20"/>
              </w:rPr>
              <w:t xml:space="preserve">is one (1) prize to be won as follows: </w:t>
            </w:r>
          </w:p>
          <w:p w14:paraId="0A508321" w14:textId="24249D61" w:rsidR="00557690" w:rsidRPr="00323B7E" w:rsidRDefault="00323B7E" w:rsidP="00323B7E">
            <w:pPr>
              <w:spacing w:before="120" w:after="120" w:line="240" w:lineRule="atLeast"/>
              <w:rPr>
                <w:rFonts w:asciiTheme="majorHAnsi" w:hAnsiTheme="majorHAnsi" w:cstheme="majorHAnsi"/>
                <w:sz w:val="20"/>
                <w:szCs w:val="20"/>
                <w:highlight w:val="lightGray"/>
              </w:rPr>
            </w:pPr>
            <w:r w:rsidRPr="00323B7E">
              <w:rPr>
                <w:rFonts w:asciiTheme="majorHAnsi" w:hAnsiTheme="majorHAnsi" w:cstheme="majorHAnsi"/>
                <w:sz w:val="20"/>
                <w:szCs w:val="20"/>
              </w:rPr>
              <w:t>The Wedding Package (Valued at $10,000) including 3-hour event in the Chapel + Lawn, Celebrant &amp; photographer (1-hour package), Rose petals, floral arrangements, chapel styling, Lawn games, festoon lighting &amp; gazebo setup, Woodfired pizza, antipasto board &amp; gelato cart, 1-hour standard beverage package, Tiffany’s wedding cake, Bridal bouquet &amp; groom buttonhole, for up to 40 guests.</w:t>
            </w:r>
          </w:p>
        </w:tc>
      </w:tr>
      <w:tr w:rsidR="00325CB7" w:rsidRPr="00EA3287" w14:paraId="615DEF3C" w14:textId="77777777" w:rsidTr="00FF68EC">
        <w:tc>
          <w:tcPr>
            <w:tcW w:w="719" w:type="dxa"/>
          </w:tcPr>
          <w:p w14:paraId="558917B0" w14:textId="77777777" w:rsidR="00325CB7" w:rsidRPr="00EA3287" w:rsidRDefault="00325CB7"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p>
        </w:tc>
        <w:tc>
          <w:tcPr>
            <w:tcW w:w="1844" w:type="dxa"/>
            <w:shd w:val="clear" w:color="auto" w:fill="auto"/>
          </w:tcPr>
          <w:p w14:paraId="075E935B" w14:textId="77777777" w:rsidR="004E75EB" w:rsidRPr="00EA3287" w:rsidRDefault="00325CB7"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Prize Restrictions</w:t>
            </w:r>
          </w:p>
          <w:p w14:paraId="272D6C33" w14:textId="77777777" w:rsidR="00325CB7" w:rsidRPr="00EA3287" w:rsidRDefault="00325CB7" w:rsidP="00EA3287">
            <w:pPr>
              <w:spacing w:before="120" w:after="120" w:line="240" w:lineRule="atLeast"/>
              <w:rPr>
                <w:rFonts w:asciiTheme="majorHAnsi" w:hAnsiTheme="majorHAnsi" w:cstheme="majorHAnsi"/>
                <w:sz w:val="20"/>
                <w:szCs w:val="20"/>
              </w:rPr>
            </w:pPr>
          </w:p>
        </w:tc>
        <w:tc>
          <w:tcPr>
            <w:tcW w:w="8210" w:type="dxa"/>
          </w:tcPr>
          <w:p w14:paraId="58D7DA27" w14:textId="77777777" w:rsidR="00AC23EE" w:rsidRPr="00EA3287" w:rsidRDefault="00AC23EE"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Prize must be taken on certain dates</w:t>
            </w:r>
          </w:p>
          <w:p w14:paraId="6BD8DE03" w14:textId="6B1A840A" w:rsidR="00AC23EE" w:rsidRPr="00EA3287" w:rsidRDefault="00AC23EE" w:rsidP="00FF68EC">
            <w:pPr>
              <w:rPr>
                <w:rFonts w:asciiTheme="majorHAnsi" w:hAnsiTheme="majorHAnsi" w:cstheme="majorHAnsi"/>
                <w:i/>
                <w:sz w:val="20"/>
                <w:szCs w:val="20"/>
              </w:rPr>
            </w:pPr>
            <w:r w:rsidRPr="00EA3287">
              <w:rPr>
                <w:rFonts w:asciiTheme="majorHAnsi" w:hAnsiTheme="majorHAnsi" w:cstheme="majorHAnsi"/>
                <w:sz w:val="20"/>
                <w:szCs w:val="20"/>
              </w:rPr>
              <w:lastRenderedPageBreak/>
              <w:t xml:space="preserve">Entrants and their companion/s (where applicable) must be able to take the </w:t>
            </w:r>
            <w:r w:rsidR="00DE76E9" w:rsidRPr="00EA3287">
              <w:rPr>
                <w:rFonts w:asciiTheme="majorHAnsi" w:hAnsiTheme="majorHAnsi" w:cstheme="majorHAnsi"/>
                <w:sz w:val="20"/>
                <w:szCs w:val="20"/>
              </w:rPr>
              <w:t>p</w:t>
            </w:r>
            <w:r w:rsidRPr="00EA3287">
              <w:rPr>
                <w:rFonts w:asciiTheme="majorHAnsi" w:hAnsiTheme="majorHAnsi" w:cstheme="majorHAnsi"/>
                <w:sz w:val="20"/>
                <w:szCs w:val="20"/>
              </w:rPr>
              <w:t xml:space="preserve">rize on/between </w:t>
            </w:r>
            <w:r w:rsidR="00323B7E">
              <w:rPr>
                <w:rFonts w:asciiTheme="majorHAnsi" w:hAnsiTheme="majorHAnsi" w:cstheme="majorHAnsi"/>
                <w:sz w:val="20"/>
                <w:szCs w:val="20"/>
              </w:rPr>
              <w:t>1</w:t>
            </w:r>
            <w:r w:rsidR="00323B7E" w:rsidRPr="00323B7E">
              <w:rPr>
                <w:rFonts w:asciiTheme="majorHAnsi" w:hAnsiTheme="majorHAnsi" w:cstheme="majorHAnsi"/>
                <w:sz w:val="20"/>
                <w:szCs w:val="20"/>
                <w:vertAlign w:val="superscript"/>
              </w:rPr>
              <w:t>st</w:t>
            </w:r>
            <w:r w:rsidR="00323B7E">
              <w:rPr>
                <w:rFonts w:asciiTheme="majorHAnsi" w:hAnsiTheme="majorHAnsi" w:cstheme="majorHAnsi"/>
                <w:sz w:val="20"/>
                <w:szCs w:val="20"/>
              </w:rPr>
              <w:t xml:space="preserve"> November 2025 and 31</w:t>
            </w:r>
            <w:r w:rsidR="00323B7E" w:rsidRPr="00323B7E">
              <w:rPr>
                <w:rFonts w:asciiTheme="majorHAnsi" w:hAnsiTheme="majorHAnsi" w:cstheme="majorHAnsi"/>
                <w:sz w:val="20"/>
                <w:szCs w:val="20"/>
                <w:vertAlign w:val="superscript"/>
              </w:rPr>
              <w:t>st</w:t>
            </w:r>
            <w:r w:rsidR="00323B7E">
              <w:rPr>
                <w:rFonts w:asciiTheme="majorHAnsi" w:hAnsiTheme="majorHAnsi" w:cstheme="majorHAnsi"/>
                <w:sz w:val="20"/>
                <w:szCs w:val="20"/>
              </w:rPr>
              <w:t xml:space="preserve"> January 2026.</w:t>
            </w:r>
            <w:r w:rsidRPr="00EA3287">
              <w:rPr>
                <w:rFonts w:asciiTheme="majorHAnsi" w:hAnsiTheme="majorHAnsi" w:cstheme="majorHAnsi"/>
                <w:sz w:val="20"/>
                <w:szCs w:val="20"/>
              </w:rPr>
              <w:t xml:space="preserve"> Dates and schedules of the prize are not under the Promoter’s control and are subject to change. The Promoter takes no responsibility for any date or schedule changes.</w:t>
            </w:r>
          </w:p>
          <w:p w14:paraId="79C9FCBE" w14:textId="77777777" w:rsidR="00AC23EE" w:rsidRPr="00EA3287" w:rsidRDefault="00AC23EE"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Australian driver’s licence is required</w:t>
            </w:r>
          </w:p>
          <w:p w14:paraId="54F1F557" w14:textId="77777777" w:rsidR="004E75EB" w:rsidRPr="00EA3287" w:rsidRDefault="00AC23EE" w:rsidP="00FF68EC">
            <w:p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 xml:space="preserve">Entrants must be the holder of a current Australian driver’s licence.  </w:t>
            </w:r>
            <w:r w:rsidR="00325CB7" w:rsidRPr="00EA3287">
              <w:rPr>
                <w:rFonts w:asciiTheme="majorHAnsi" w:hAnsiTheme="majorHAnsi" w:cstheme="majorHAnsi"/>
                <w:sz w:val="20"/>
                <w:szCs w:val="20"/>
              </w:rPr>
              <w:t xml:space="preserve"> </w:t>
            </w:r>
            <w:r w:rsidR="005E1E3B" w:rsidRPr="00EA3287">
              <w:rPr>
                <w:rFonts w:asciiTheme="majorHAnsi" w:hAnsiTheme="majorHAnsi" w:cstheme="majorHAnsi"/>
                <w:sz w:val="20"/>
                <w:szCs w:val="20"/>
              </w:rPr>
              <w:t xml:space="preserve"> </w:t>
            </w:r>
          </w:p>
        </w:tc>
      </w:tr>
      <w:tr w:rsidR="003464A7" w:rsidRPr="00EA3287" w14:paraId="545436F6" w14:textId="77777777" w:rsidTr="00FF68EC">
        <w:tc>
          <w:tcPr>
            <w:tcW w:w="719" w:type="dxa"/>
          </w:tcPr>
          <w:p w14:paraId="6BAFA876" w14:textId="77777777" w:rsidR="003464A7" w:rsidRPr="00EA3287" w:rsidRDefault="003464A7" w:rsidP="00FF68EC">
            <w:pPr>
              <w:pStyle w:val="ListParagraph"/>
              <w:numPr>
                <w:ilvl w:val="0"/>
                <w:numId w:val="2"/>
              </w:numPr>
              <w:tabs>
                <w:tab w:val="left" w:pos="175"/>
              </w:tabs>
              <w:spacing w:before="120" w:after="120" w:line="240" w:lineRule="atLeast"/>
              <w:ind w:left="601" w:hanging="426"/>
              <w:jc w:val="center"/>
              <w:rPr>
                <w:rFonts w:asciiTheme="majorHAnsi" w:hAnsiTheme="majorHAnsi" w:cstheme="majorHAnsi"/>
                <w:b/>
                <w:sz w:val="20"/>
                <w:szCs w:val="20"/>
              </w:rPr>
            </w:pPr>
          </w:p>
        </w:tc>
        <w:tc>
          <w:tcPr>
            <w:tcW w:w="1844" w:type="dxa"/>
            <w:shd w:val="clear" w:color="auto" w:fill="auto"/>
          </w:tcPr>
          <w:p w14:paraId="4CDEA4A3" w14:textId="77777777" w:rsidR="003464A7" w:rsidRPr="00EA3287" w:rsidRDefault="003464A7"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Total Prize Value</w:t>
            </w:r>
          </w:p>
        </w:tc>
        <w:tc>
          <w:tcPr>
            <w:tcW w:w="8210" w:type="dxa"/>
          </w:tcPr>
          <w:p w14:paraId="16A1B2C7" w14:textId="51F994F9" w:rsidR="003464A7" w:rsidRPr="00EA3287" w:rsidRDefault="003464A7" w:rsidP="00FF68EC">
            <w:p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Up to</w:t>
            </w:r>
            <w:r w:rsidR="003C0442" w:rsidRPr="00EA3287">
              <w:rPr>
                <w:rFonts w:asciiTheme="majorHAnsi" w:hAnsiTheme="majorHAnsi" w:cstheme="majorHAnsi"/>
                <w:sz w:val="20"/>
                <w:szCs w:val="20"/>
              </w:rPr>
              <w:t xml:space="preserve"> </w:t>
            </w:r>
            <w:r w:rsidRPr="00EA3287">
              <w:rPr>
                <w:rFonts w:asciiTheme="majorHAnsi" w:hAnsiTheme="majorHAnsi" w:cstheme="majorHAnsi"/>
                <w:sz w:val="20"/>
                <w:szCs w:val="20"/>
              </w:rPr>
              <w:t>$</w:t>
            </w:r>
            <w:r w:rsidR="00323B7E">
              <w:rPr>
                <w:rFonts w:asciiTheme="majorHAnsi" w:hAnsiTheme="majorHAnsi" w:cstheme="majorHAnsi"/>
                <w:sz w:val="20"/>
                <w:szCs w:val="20"/>
              </w:rPr>
              <w:t>10,000</w:t>
            </w:r>
          </w:p>
        </w:tc>
      </w:tr>
      <w:tr w:rsidR="003464A7" w:rsidRPr="00EA3287" w14:paraId="34458848" w14:textId="77777777" w:rsidTr="00FF68EC">
        <w:tc>
          <w:tcPr>
            <w:tcW w:w="719" w:type="dxa"/>
          </w:tcPr>
          <w:p w14:paraId="3DCD5DD3" w14:textId="77777777" w:rsidR="003464A7" w:rsidRPr="00EA3287" w:rsidRDefault="003464A7"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p>
        </w:tc>
        <w:tc>
          <w:tcPr>
            <w:tcW w:w="1844" w:type="dxa"/>
            <w:shd w:val="clear" w:color="auto" w:fill="auto"/>
          </w:tcPr>
          <w:p w14:paraId="0A95350F" w14:textId="77777777" w:rsidR="003464A7" w:rsidRPr="00EA3287" w:rsidRDefault="003464A7"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Notification of Winners</w:t>
            </w:r>
          </w:p>
          <w:p w14:paraId="192125EB" w14:textId="5901BA79" w:rsidR="006A7167" w:rsidRPr="00EA3287" w:rsidRDefault="006A7167" w:rsidP="00FF68EC">
            <w:pPr>
              <w:spacing w:before="120" w:after="120" w:line="240" w:lineRule="atLeast"/>
              <w:rPr>
                <w:rFonts w:asciiTheme="majorHAnsi" w:hAnsiTheme="majorHAnsi" w:cstheme="majorHAnsi"/>
                <w:color w:val="A6A6A6" w:themeColor="background1" w:themeShade="A6"/>
                <w:sz w:val="20"/>
                <w:szCs w:val="20"/>
              </w:rPr>
            </w:pPr>
          </w:p>
        </w:tc>
        <w:tc>
          <w:tcPr>
            <w:tcW w:w="8210" w:type="dxa"/>
          </w:tcPr>
          <w:p w14:paraId="083A4D83" w14:textId="0694EEEC" w:rsidR="003464A7" w:rsidRPr="00EA3287" w:rsidRDefault="003464A7" w:rsidP="00FF68EC">
            <w:pPr>
              <w:spacing w:before="120" w:after="120" w:line="240" w:lineRule="atLeast"/>
              <w:rPr>
                <w:rStyle w:val="Style3"/>
                <w:rFonts w:asciiTheme="majorHAnsi" w:hAnsiTheme="majorHAnsi" w:cstheme="majorHAnsi"/>
                <w:sz w:val="20"/>
                <w:szCs w:val="20"/>
              </w:rPr>
            </w:pPr>
            <w:r w:rsidRPr="00EA3287">
              <w:rPr>
                <w:rFonts w:asciiTheme="majorHAnsi" w:hAnsiTheme="majorHAnsi" w:cstheme="majorHAnsi"/>
                <w:sz w:val="20"/>
                <w:szCs w:val="20"/>
              </w:rPr>
              <w:t>Winners will be notified</w:t>
            </w:r>
            <w:r w:rsidR="00441203" w:rsidRPr="00EA3287">
              <w:rPr>
                <w:rFonts w:asciiTheme="majorHAnsi" w:hAnsiTheme="majorHAnsi" w:cstheme="majorHAnsi"/>
                <w:sz w:val="20"/>
                <w:szCs w:val="20"/>
              </w:rPr>
              <w:t xml:space="preserve"> by one or more of the following b</w:t>
            </w:r>
            <w:r w:rsidRPr="00EA3287">
              <w:rPr>
                <w:rFonts w:asciiTheme="majorHAnsi" w:hAnsiTheme="majorHAnsi" w:cstheme="majorHAnsi"/>
                <w:sz w:val="20"/>
                <w:szCs w:val="20"/>
              </w:rPr>
              <w:t>y</w:t>
            </w:r>
            <w:r w:rsidR="00E27A5D" w:rsidRPr="00EA3287">
              <w:rPr>
                <w:rFonts w:asciiTheme="majorHAnsi" w:hAnsiTheme="majorHAnsi" w:cstheme="majorHAnsi"/>
                <w:sz w:val="20"/>
                <w:szCs w:val="20"/>
              </w:rPr>
              <w:t xml:space="preserve"> </w:t>
            </w:r>
            <w:r w:rsidR="00323B7E">
              <w:rPr>
                <w:rFonts w:asciiTheme="majorHAnsi" w:hAnsiTheme="majorHAnsi" w:cstheme="majorHAnsi"/>
                <w:sz w:val="20"/>
                <w:szCs w:val="20"/>
              </w:rPr>
              <w:t>6pm Friday 29</w:t>
            </w:r>
            <w:r w:rsidR="00323B7E" w:rsidRPr="00323B7E">
              <w:rPr>
                <w:rFonts w:asciiTheme="majorHAnsi" w:hAnsiTheme="majorHAnsi" w:cstheme="majorHAnsi"/>
                <w:sz w:val="20"/>
                <w:szCs w:val="20"/>
                <w:vertAlign w:val="superscript"/>
              </w:rPr>
              <w:t>th</w:t>
            </w:r>
            <w:r w:rsidR="00323B7E">
              <w:rPr>
                <w:rFonts w:asciiTheme="majorHAnsi" w:hAnsiTheme="majorHAnsi" w:cstheme="majorHAnsi"/>
                <w:sz w:val="20"/>
                <w:szCs w:val="20"/>
              </w:rPr>
              <w:t xml:space="preserve"> August 2025</w:t>
            </w:r>
          </w:p>
          <w:p w14:paraId="3FBC423A" w14:textId="418B7BC2" w:rsidR="004925E8" w:rsidRPr="00EA3287" w:rsidRDefault="009F30A7" w:rsidP="00FF68EC">
            <w:pPr>
              <w:spacing w:before="120" w:after="120" w:line="240" w:lineRule="atLeast"/>
              <w:rPr>
                <w:rFonts w:asciiTheme="majorHAnsi" w:hAnsiTheme="majorHAnsi" w:cstheme="majorHAnsi"/>
                <w:sz w:val="20"/>
                <w:szCs w:val="20"/>
              </w:rPr>
            </w:pPr>
            <w:sdt>
              <w:sdtPr>
                <w:rPr>
                  <w:rFonts w:asciiTheme="majorHAnsi" w:hAnsiTheme="majorHAnsi" w:cstheme="majorHAnsi"/>
                  <w:sz w:val="20"/>
                  <w:szCs w:val="20"/>
                </w:rPr>
                <w:id w:val="775296985"/>
                <w14:checkbox>
                  <w14:checked w14:val="0"/>
                  <w14:checkedState w14:val="2612" w14:font="MS Gothic"/>
                  <w14:uncheckedState w14:val="2610" w14:font="MS Gothic"/>
                </w14:checkbox>
              </w:sdtPr>
              <w:sdtEndPr/>
              <w:sdtContent>
                <w:r w:rsidR="00441203" w:rsidRPr="00EA3287">
                  <w:rPr>
                    <w:rFonts w:ascii="Segoe UI Symbol" w:eastAsia="MS Gothic" w:hAnsi="Segoe UI Symbol" w:cs="Segoe UI Symbol"/>
                    <w:sz w:val="20"/>
                    <w:szCs w:val="20"/>
                  </w:rPr>
                  <w:t>☐</w:t>
                </w:r>
              </w:sdtContent>
            </w:sdt>
            <w:r w:rsidR="00441203" w:rsidRPr="00EA3287">
              <w:rPr>
                <w:rFonts w:asciiTheme="majorHAnsi" w:hAnsiTheme="majorHAnsi" w:cstheme="majorHAnsi"/>
                <w:sz w:val="20"/>
                <w:szCs w:val="20"/>
              </w:rPr>
              <w:t xml:space="preserve"> mail</w:t>
            </w:r>
            <w:r w:rsidR="0088288E" w:rsidRPr="00EA3287">
              <w:rPr>
                <w:rFonts w:asciiTheme="majorHAnsi" w:hAnsiTheme="majorHAnsi" w:cstheme="majorHAnsi"/>
                <w:sz w:val="20"/>
                <w:szCs w:val="20"/>
              </w:rPr>
              <w:t xml:space="preserve"> </w:t>
            </w:r>
            <w:sdt>
              <w:sdtPr>
                <w:rPr>
                  <w:rFonts w:asciiTheme="majorHAnsi" w:hAnsiTheme="majorHAnsi" w:cstheme="majorHAnsi"/>
                  <w:sz w:val="20"/>
                  <w:szCs w:val="20"/>
                </w:rPr>
                <w:id w:val="1421763036"/>
                <w14:checkbox>
                  <w14:checked w14:val="1"/>
                  <w14:checkedState w14:val="2612" w14:font="MS Gothic"/>
                  <w14:uncheckedState w14:val="2610" w14:font="MS Gothic"/>
                </w14:checkbox>
              </w:sdtPr>
              <w:sdtEndPr/>
              <w:sdtContent>
                <w:r w:rsidR="00323B7E">
                  <w:rPr>
                    <w:rFonts w:ascii="MS Gothic" w:eastAsia="MS Gothic" w:hAnsi="MS Gothic" w:cstheme="majorHAnsi" w:hint="eastAsia"/>
                    <w:sz w:val="20"/>
                    <w:szCs w:val="20"/>
                  </w:rPr>
                  <w:t>☒</w:t>
                </w:r>
              </w:sdtContent>
            </w:sdt>
            <w:r w:rsidR="0088288E" w:rsidRPr="00EA3287">
              <w:rPr>
                <w:rFonts w:asciiTheme="majorHAnsi" w:hAnsiTheme="majorHAnsi" w:cstheme="majorHAnsi"/>
                <w:sz w:val="20"/>
                <w:szCs w:val="20"/>
              </w:rPr>
              <w:t xml:space="preserve"> email </w:t>
            </w:r>
            <w:r w:rsidR="00441203" w:rsidRPr="00EA3287">
              <w:rPr>
                <w:rFonts w:asciiTheme="majorHAnsi" w:hAnsiTheme="majorHAnsi" w:cstheme="majorHAnsi"/>
                <w:sz w:val="20"/>
                <w:szCs w:val="20"/>
              </w:rPr>
              <w:t xml:space="preserve"> </w:t>
            </w:r>
            <w:sdt>
              <w:sdtPr>
                <w:rPr>
                  <w:rFonts w:asciiTheme="majorHAnsi" w:hAnsiTheme="majorHAnsi" w:cstheme="majorHAnsi"/>
                  <w:sz w:val="20"/>
                  <w:szCs w:val="20"/>
                </w:rPr>
                <w:id w:val="1444342547"/>
                <w14:checkbox>
                  <w14:checked w14:val="1"/>
                  <w14:checkedState w14:val="2612" w14:font="MS Gothic"/>
                  <w14:uncheckedState w14:val="2610" w14:font="MS Gothic"/>
                </w14:checkbox>
              </w:sdtPr>
              <w:sdtEndPr/>
              <w:sdtContent>
                <w:r w:rsidR="00323B7E">
                  <w:rPr>
                    <w:rFonts w:ascii="MS Gothic" w:eastAsia="MS Gothic" w:hAnsi="MS Gothic" w:cstheme="majorHAnsi" w:hint="eastAsia"/>
                    <w:sz w:val="20"/>
                    <w:szCs w:val="20"/>
                  </w:rPr>
                  <w:t>☒</w:t>
                </w:r>
              </w:sdtContent>
            </w:sdt>
            <w:r w:rsidR="00441203" w:rsidRPr="00EA3287">
              <w:rPr>
                <w:rFonts w:asciiTheme="majorHAnsi" w:hAnsiTheme="majorHAnsi" w:cstheme="majorHAnsi"/>
                <w:sz w:val="20"/>
                <w:szCs w:val="20"/>
              </w:rPr>
              <w:t xml:space="preserve"> telephone </w:t>
            </w:r>
            <w:sdt>
              <w:sdtPr>
                <w:rPr>
                  <w:rFonts w:asciiTheme="majorHAnsi" w:hAnsiTheme="majorHAnsi" w:cstheme="majorHAnsi"/>
                  <w:sz w:val="20"/>
                  <w:szCs w:val="20"/>
                </w:rPr>
                <w:id w:val="-1568257379"/>
                <w14:checkbox>
                  <w14:checked w14:val="0"/>
                  <w14:checkedState w14:val="2612" w14:font="MS Gothic"/>
                  <w14:uncheckedState w14:val="2610" w14:font="MS Gothic"/>
                </w14:checkbox>
              </w:sdtPr>
              <w:sdtEndPr/>
              <w:sdtContent>
                <w:r w:rsidR="00323B7E">
                  <w:rPr>
                    <w:rFonts w:ascii="MS Gothic" w:eastAsia="MS Gothic" w:hAnsi="MS Gothic" w:cstheme="majorHAnsi" w:hint="eastAsia"/>
                    <w:sz w:val="20"/>
                    <w:szCs w:val="20"/>
                  </w:rPr>
                  <w:t>☐</w:t>
                </w:r>
              </w:sdtContent>
            </w:sdt>
            <w:r w:rsidR="00441203" w:rsidRPr="00EA3287">
              <w:rPr>
                <w:rFonts w:asciiTheme="majorHAnsi" w:hAnsiTheme="majorHAnsi" w:cstheme="majorHAnsi"/>
                <w:sz w:val="20"/>
                <w:szCs w:val="20"/>
              </w:rPr>
              <w:t xml:space="preserve"> in person </w:t>
            </w:r>
            <w:sdt>
              <w:sdtPr>
                <w:rPr>
                  <w:rFonts w:asciiTheme="majorHAnsi" w:hAnsiTheme="majorHAnsi" w:cstheme="majorHAnsi"/>
                  <w:sz w:val="20"/>
                  <w:szCs w:val="20"/>
                </w:rPr>
                <w:id w:val="-970582185"/>
                <w14:checkbox>
                  <w14:checked w14:val="1"/>
                  <w14:checkedState w14:val="2612" w14:font="MS Gothic"/>
                  <w14:uncheckedState w14:val="2610" w14:font="MS Gothic"/>
                </w14:checkbox>
              </w:sdtPr>
              <w:sdtEndPr/>
              <w:sdtContent>
                <w:r w:rsidR="00323B7E">
                  <w:rPr>
                    <w:rFonts w:ascii="MS Gothic" w:eastAsia="MS Gothic" w:hAnsi="MS Gothic" w:cstheme="majorHAnsi" w:hint="eastAsia"/>
                    <w:sz w:val="20"/>
                    <w:szCs w:val="20"/>
                  </w:rPr>
                  <w:t>☒</w:t>
                </w:r>
              </w:sdtContent>
            </w:sdt>
            <w:r w:rsidR="00441203" w:rsidRPr="00EA3287">
              <w:rPr>
                <w:rFonts w:asciiTheme="majorHAnsi" w:hAnsiTheme="majorHAnsi" w:cstheme="majorHAnsi"/>
                <w:sz w:val="20"/>
                <w:szCs w:val="20"/>
              </w:rPr>
              <w:t xml:space="preserve"> </w:t>
            </w:r>
            <w:r w:rsidR="00E228A7" w:rsidRPr="00EA3287">
              <w:rPr>
                <w:rFonts w:asciiTheme="majorHAnsi" w:hAnsiTheme="majorHAnsi" w:cstheme="majorHAnsi"/>
                <w:sz w:val="20"/>
                <w:szCs w:val="20"/>
              </w:rPr>
              <w:t>on-air</w:t>
            </w:r>
            <w:r w:rsidR="00441203" w:rsidRPr="00EA3287">
              <w:rPr>
                <w:rFonts w:asciiTheme="majorHAnsi" w:hAnsiTheme="majorHAnsi" w:cstheme="majorHAnsi"/>
                <w:sz w:val="20"/>
                <w:szCs w:val="20"/>
              </w:rPr>
              <w:t xml:space="preserve"> at the time of winning </w:t>
            </w:r>
            <w:sdt>
              <w:sdtPr>
                <w:rPr>
                  <w:rFonts w:asciiTheme="majorHAnsi" w:hAnsiTheme="majorHAnsi" w:cstheme="majorHAnsi"/>
                  <w:sz w:val="20"/>
                  <w:szCs w:val="20"/>
                </w:rPr>
                <w:id w:val="1703436821"/>
                <w14:checkbox>
                  <w14:checked w14:val="0"/>
                  <w14:checkedState w14:val="2612" w14:font="MS Gothic"/>
                  <w14:uncheckedState w14:val="2610" w14:font="MS Gothic"/>
                </w14:checkbox>
              </w:sdtPr>
              <w:sdtEndPr/>
              <w:sdtContent>
                <w:r w:rsidR="00441203" w:rsidRPr="00EA3287">
                  <w:rPr>
                    <w:rFonts w:ascii="Segoe UI Symbol" w:eastAsia="MS Gothic" w:hAnsi="Segoe UI Symbol" w:cs="Segoe UI Symbol"/>
                    <w:sz w:val="20"/>
                    <w:szCs w:val="20"/>
                  </w:rPr>
                  <w:t>☐</w:t>
                </w:r>
              </w:sdtContent>
            </w:sdt>
            <w:r w:rsidR="00441203" w:rsidRPr="00EA3287">
              <w:rPr>
                <w:rFonts w:asciiTheme="majorHAnsi" w:hAnsiTheme="majorHAnsi" w:cstheme="majorHAnsi"/>
                <w:sz w:val="20"/>
                <w:szCs w:val="20"/>
              </w:rPr>
              <w:t xml:space="preserve"> Website(s)</w:t>
            </w:r>
            <w:r w:rsidR="00AC23EE" w:rsidRPr="00EA3287">
              <w:rPr>
                <w:rFonts w:asciiTheme="majorHAnsi" w:hAnsiTheme="majorHAnsi" w:cstheme="majorHAnsi"/>
                <w:sz w:val="20"/>
                <w:szCs w:val="20"/>
              </w:rPr>
              <w:t xml:space="preserve"> </w:t>
            </w:r>
            <w:sdt>
              <w:sdtPr>
                <w:rPr>
                  <w:rFonts w:asciiTheme="majorHAnsi" w:hAnsiTheme="majorHAnsi" w:cstheme="majorHAnsi"/>
                  <w:sz w:val="20"/>
                  <w:szCs w:val="20"/>
                </w:rPr>
                <w:id w:val="-128937415"/>
                <w14:checkbox>
                  <w14:checked w14:val="1"/>
                  <w14:checkedState w14:val="2612" w14:font="MS Gothic"/>
                  <w14:uncheckedState w14:val="2610" w14:font="MS Gothic"/>
                </w14:checkbox>
              </w:sdtPr>
              <w:sdtEndPr/>
              <w:sdtContent>
                <w:r w:rsidR="00323B7E">
                  <w:rPr>
                    <w:rFonts w:ascii="MS Gothic" w:eastAsia="MS Gothic" w:hAnsi="MS Gothic" w:cstheme="majorHAnsi" w:hint="eastAsia"/>
                    <w:sz w:val="20"/>
                    <w:szCs w:val="20"/>
                  </w:rPr>
                  <w:t>☒</w:t>
                </w:r>
              </w:sdtContent>
            </w:sdt>
            <w:r w:rsidR="00AC23EE" w:rsidRPr="00EA3287">
              <w:rPr>
                <w:rFonts w:asciiTheme="majorHAnsi" w:hAnsiTheme="majorHAnsi" w:cstheme="majorHAnsi"/>
                <w:sz w:val="20"/>
                <w:szCs w:val="20"/>
              </w:rPr>
              <w:t xml:space="preserve"> social media</w:t>
            </w:r>
          </w:p>
        </w:tc>
      </w:tr>
      <w:tr w:rsidR="00D76040" w:rsidRPr="00EA3287" w14:paraId="710A4F4D" w14:textId="77777777" w:rsidTr="00FF68EC">
        <w:tc>
          <w:tcPr>
            <w:tcW w:w="719" w:type="dxa"/>
          </w:tcPr>
          <w:p w14:paraId="6A8A0A7F" w14:textId="77777777" w:rsidR="00D76040" w:rsidRPr="00EA3287" w:rsidRDefault="00D76040"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p>
        </w:tc>
        <w:tc>
          <w:tcPr>
            <w:tcW w:w="1844" w:type="dxa"/>
            <w:shd w:val="clear" w:color="auto" w:fill="auto"/>
          </w:tcPr>
          <w:p w14:paraId="4CC189E5" w14:textId="77777777" w:rsidR="00D76040" w:rsidRPr="00EA3287" w:rsidRDefault="00D76040"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 xml:space="preserve">Publication of Winners </w:t>
            </w:r>
          </w:p>
          <w:p w14:paraId="37D3F547" w14:textId="325B9690" w:rsidR="00D76040" w:rsidRPr="00EA3287" w:rsidRDefault="00D76040" w:rsidP="00FF68EC">
            <w:pPr>
              <w:spacing w:before="120" w:after="120" w:line="240" w:lineRule="atLeast"/>
              <w:rPr>
                <w:rFonts w:asciiTheme="majorHAnsi" w:hAnsiTheme="majorHAnsi" w:cstheme="majorHAnsi"/>
                <w:b/>
                <w:sz w:val="20"/>
                <w:szCs w:val="20"/>
              </w:rPr>
            </w:pPr>
          </w:p>
        </w:tc>
        <w:tc>
          <w:tcPr>
            <w:tcW w:w="8210" w:type="dxa"/>
          </w:tcPr>
          <w:p w14:paraId="27AE9EAE" w14:textId="5371CC14" w:rsidR="007468CF" w:rsidRPr="00EA3287" w:rsidRDefault="00323B7E" w:rsidP="00FF68EC">
            <w:pPr>
              <w:spacing w:before="120" w:after="120" w:line="240" w:lineRule="atLeast"/>
              <w:rPr>
                <w:rFonts w:asciiTheme="majorHAnsi" w:hAnsiTheme="majorHAnsi" w:cstheme="majorHAnsi"/>
                <w:sz w:val="20"/>
                <w:szCs w:val="20"/>
                <w:highlight w:val="lightGray"/>
              </w:rPr>
            </w:pPr>
            <w:r w:rsidRPr="00323B7E">
              <w:rPr>
                <w:rFonts w:asciiTheme="majorHAnsi" w:hAnsiTheme="majorHAnsi" w:cstheme="majorHAnsi"/>
                <w:sz w:val="20"/>
                <w:szCs w:val="20"/>
              </w:rPr>
              <w:t>The Promoter reserves the right to feature the winner on-air and across SEAFM’s social media channels at its discretion.</w:t>
            </w:r>
          </w:p>
        </w:tc>
      </w:tr>
      <w:tr w:rsidR="003464A7" w:rsidRPr="00EA3287" w14:paraId="6BFC15B5" w14:textId="77777777" w:rsidTr="00FF68EC">
        <w:tc>
          <w:tcPr>
            <w:tcW w:w="719" w:type="dxa"/>
          </w:tcPr>
          <w:p w14:paraId="339131DD" w14:textId="77777777" w:rsidR="003464A7" w:rsidRPr="00EA3287" w:rsidRDefault="003464A7"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p>
        </w:tc>
        <w:tc>
          <w:tcPr>
            <w:tcW w:w="1844" w:type="dxa"/>
            <w:shd w:val="clear" w:color="auto" w:fill="auto"/>
          </w:tcPr>
          <w:p w14:paraId="6432AC8C" w14:textId="77777777" w:rsidR="003464A7" w:rsidRPr="00EA3287" w:rsidRDefault="003464A7"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 xml:space="preserve">Prize Claim </w:t>
            </w:r>
            <w:r w:rsidR="003B5135" w:rsidRPr="00EA3287">
              <w:rPr>
                <w:rFonts w:asciiTheme="majorHAnsi" w:hAnsiTheme="majorHAnsi" w:cstheme="majorHAnsi"/>
                <w:b/>
                <w:sz w:val="20"/>
                <w:szCs w:val="20"/>
              </w:rPr>
              <w:t>Date</w:t>
            </w:r>
          </w:p>
          <w:p w14:paraId="071258B8" w14:textId="7EABEDA6" w:rsidR="006A7167" w:rsidRPr="00EA3287" w:rsidRDefault="006A7167" w:rsidP="00FF68EC">
            <w:pPr>
              <w:spacing w:before="120" w:after="120" w:line="240" w:lineRule="atLeast"/>
              <w:rPr>
                <w:rFonts w:asciiTheme="majorHAnsi" w:hAnsiTheme="majorHAnsi" w:cstheme="majorHAnsi"/>
                <w:color w:val="A6A6A6" w:themeColor="background1" w:themeShade="A6"/>
                <w:sz w:val="20"/>
                <w:szCs w:val="20"/>
              </w:rPr>
            </w:pPr>
          </w:p>
        </w:tc>
        <w:tc>
          <w:tcPr>
            <w:tcW w:w="8210" w:type="dxa"/>
          </w:tcPr>
          <w:p w14:paraId="41DA3A51" w14:textId="289C593D" w:rsidR="00BB58CE" w:rsidRPr="00EA3287" w:rsidRDefault="003464A7" w:rsidP="00FF68EC">
            <w:p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 xml:space="preserve">Prizes must be claimed by </w:t>
            </w:r>
            <w:r w:rsidR="009F30A7">
              <w:rPr>
                <w:rFonts w:asciiTheme="majorHAnsi" w:hAnsiTheme="majorHAnsi" w:cstheme="majorHAnsi"/>
                <w:sz w:val="20"/>
                <w:szCs w:val="20"/>
              </w:rPr>
              <w:t>29</w:t>
            </w:r>
            <w:r w:rsidR="009F30A7" w:rsidRPr="009F30A7">
              <w:rPr>
                <w:rFonts w:asciiTheme="majorHAnsi" w:hAnsiTheme="majorHAnsi" w:cstheme="majorHAnsi"/>
                <w:sz w:val="20"/>
                <w:szCs w:val="20"/>
                <w:vertAlign w:val="superscript"/>
              </w:rPr>
              <w:t>th</w:t>
            </w:r>
            <w:r w:rsidR="009F30A7">
              <w:rPr>
                <w:rFonts w:asciiTheme="majorHAnsi" w:hAnsiTheme="majorHAnsi" w:cstheme="majorHAnsi"/>
                <w:sz w:val="20"/>
                <w:szCs w:val="20"/>
              </w:rPr>
              <w:t xml:space="preserve"> November 2025</w:t>
            </w:r>
          </w:p>
        </w:tc>
      </w:tr>
      <w:tr w:rsidR="00E70544" w:rsidRPr="00EA3287" w14:paraId="57B126F3" w14:textId="77777777" w:rsidTr="00FF68EC">
        <w:tc>
          <w:tcPr>
            <w:tcW w:w="719" w:type="dxa"/>
          </w:tcPr>
          <w:p w14:paraId="40D9AA41" w14:textId="77777777" w:rsidR="00E70544" w:rsidRPr="00EA3287" w:rsidRDefault="00E70544"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p>
        </w:tc>
        <w:tc>
          <w:tcPr>
            <w:tcW w:w="1844" w:type="dxa"/>
            <w:shd w:val="clear" w:color="auto" w:fill="auto"/>
          </w:tcPr>
          <w:p w14:paraId="79654FDC" w14:textId="77777777" w:rsidR="00CF1021" w:rsidRPr="00EA3287" w:rsidRDefault="00CF1021"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 xml:space="preserve">Unclaimed Prize Draw </w:t>
            </w:r>
          </w:p>
          <w:p w14:paraId="3EB5995E" w14:textId="24C8E341" w:rsidR="00E70544" w:rsidRPr="00EA3287" w:rsidRDefault="00E70544" w:rsidP="00FF68EC">
            <w:pPr>
              <w:spacing w:before="120" w:after="120" w:line="240" w:lineRule="atLeast"/>
              <w:rPr>
                <w:rFonts w:asciiTheme="majorHAnsi" w:hAnsiTheme="majorHAnsi" w:cstheme="majorHAnsi"/>
                <w:b/>
                <w:sz w:val="20"/>
                <w:szCs w:val="20"/>
              </w:rPr>
            </w:pPr>
          </w:p>
        </w:tc>
        <w:tc>
          <w:tcPr>
            <w:tcW w:w="8210" w:type="dxa"/>
          </w:tcPr>
          <w:p w14:paraId="678440A7" w14:textId="68876D87" w:rsidR="00CF1021" w:rsidRPr="00EA3287" w:rsidRDefault="00CF1021" w:rsidP="00BB58CE">
            <w:pPr>
              <w:spacing w:before="120" w:after="120" w:line="240" w:lineRule="atLeast"/>
              <w:rPr>
                <w:rFonts w:asciiTheme="majorHAnsi" w:hAnsiTheme="majorHAnsi" w:cstheme="majorHAnsi"/>
                <w:sz w:val="20"/>
                <w:szCs w:val="20"/>
              </w:rPr>
            </w:pPr>
            <w:r w:rsidRPr="00EA3287">
              <w:rPr>
                <w:rFonts w:asciiTheme="majorHAnsi" w:hAnsiTheme="majorHAnsi" w:cstheme="majorHAnsi"/>
                <w:sz w:val="20"/>
                <w:szCs w:val="20"/>
              </w:rPr>
              <w:t>The unclaimed prize draw will be conducted on</w:t>
            </w:r>
            <w:r w:rsidR="009F30A7">
              <w:rPr>
                <w:rFonts w:asciiTheme="majorHAnsi" w:hAnsiTheme="majorHAnsi" w:cstheme="majorHAnsi"/>
                <w:sz w:val="20"/>
                <w:szCs w:val="20"/>
              </w:rPr>
              <w:t xml:space="preserve"> 29</w:t>
            </w:r>
            <w:r w:rsidR="009F30A7" w:rsidRPr="009F30A7">
              <w:rPr>
                <w:rFonts w:asciiTheme="majorHAnsi" w:hAnsiTheme="majorHAnsi" w:cstheme="majorHAnsi"/>
                <w:sz w:val="20"/>
                <w:szCs w:val="20"/>
                <w:vertAlign w:val="superscript"/>
              </w:rPr>
              <w:t>th</w:t>
            </w:r>
            <w:r w:rsidR="009F30A7">
              <w:rPr>
                <w:rFonts w:asciiTheme="majorHAnsi" w:hAnsiTheme="majorHAnsi" w:cstheme="majorHAnsi"/>
                <w:sz w:val="20"/>
                <w:szCs w:val="20"/>
              </w:rPr>
              <w:t xml:space="preserve"> November 2025</w:t>
            </w:r>
          </w:p>
        </w:tc>
      </w:tr>
      <w:tr w:rsidR="003464A7" w:rsidRPr="00EA3287" w14:paraId="7B0E4217" w14:textId="77777777" w:rsidTr="00FF68EC">
        <w:tc>
          <w:tcPr>
            <w:tcW w:w="719" w:type="dxa"/>
          </w:tcPr>
          <w:p w14:paraId="423021C7" w14:textId="77777777" w:rsidR="003464A7" w:rsidRPr="00EA3287" w:rsidRDefault="003464A7"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p>
        </w:tc>
        <w:tc>
          <w:tcPr>
            <w:tcW w:w="1844" w:type="dxa"/>
            <w:shd w:val="clear" w:color="auto" w:fill="auto"/>
          </w:tcPr>
          <w:p w14:paraId="4B8C9F8A" w14:textId="77777777" w:rsidR="003464A7" w:rsidRPr="00EA3287" w:rsidRDefault="003464A7"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Prize Delivery</w:t>
            </w:r>
          </w:p>
          <w:p w14:paraId="6CD15F93" w14:textId="49C30875" w:rsidR="006E5B76" w:rsidRPr="00EA3287" w:rsidRDefault="006E5B76" w:rsidP="00FF68EC">
            <w:pPr>
              <w:spacing w:before="120" w:after="120" w:line="240" w:lineRule="atLeast"/>
              <w:rPr>
                <w:rFonts w:asciiTheme="majorHAnsi" w:hAnsiTheme="majorHAnsi" w:cstheme="majorHAnsi"/>
                <w:b/>
                <w:sz w:val="20"/>
                <w:szCs w:val="20"/>
              </w:rPr>
            </w:pPr>
          </w:p>
        </w:tc>
        <w:tc>
          <w:tcPr>
            <w:tcW w:w="8210" w:type="dxa"/>
          </w:tcPr>
          <w:p w14:paraId="0CECFF63" w14:textId="6D013AFF" w:rsidR="003464A7" w:rsidRPr="00EA3287" w:rsidRDefault="009F30A7" w:rsidP="00FF68EC">
            <w:pPr>
              <w:spacing w:before="120" w:after="120" w:line="240" w:lineRule="atLeast"/>
              <w:rPr>
                <w:rFonts w:asciiTheme="majorHAnsi" w:hAnsiTheme="majorHAnsi" w:cstheme="majorHAnsi"/>
                <w:sz w:val="20"/>
                <w:szCs w:val="20"/>
              </w:rPr>
            </w:pPr>
            <w:sdt>
              <w:sdtPr>
                <w:rPr>
                  <w:rFonts w:asciiTheme="majorHAnsi" w:hAnsiTheme="majorHAnsi" w:cstheme="majorHAnsi"/>
                  <w:sz w:val="20"/>
                  <w:szCs w:val="20"/>
                </w:rPr>
                <w:alias w:val="Select Prize Delivery Method"/>
                <w:tag w:val="Select Prize Delivery Method"/>
                <w:id w:val="-1502270149"/>
                <w:placeholder>
                  <w:docPart w:val="8B65A4F152234F0A85E6A0904BDF97D5"/>
                </w:placeholder>
                <w:dropDownList>
                  <w:listItem w:value="Choose an item."/>
                  <w:listItem w:displayText="The Prize will be delivered to the winner's residential address by mail." w:value="The Prize will be delivered to the winner's residential address by mail."/>
                  <w:listItem w:displayText="The Prize will be available for collection by the winner from the Promoter's premises (as specified by the Promoter). The Promoter will contact the winner when the Prize is ready for collection. " w:value="The Prize will be available for collection by the winner from the Promoter's premises (as specified by the Promoter). The Promoter will contact the winner when the Prize is ready for collection. "/>
                  <w:listItem w:displayText="The Prize will be emailed to the winner's nominated email address by the Promoter or prize provider of the Promotion. " w:value="The Prize will be emailed to the winner's nominated email address by the Promoter or prize provider of the Promotion. "/>
                  <w:listItem w:displayText="The winner's name will be on the guest list." w:value="The winner's name will be on the guest list."/>
                  <w:listItem w:displayText="The Prize will be transferred to the winner's nominated bank account via electronic funds transfer (or the nominated bank account of the winner's parent/guardian if the winner is under 18 years of age)." w:value="The Prize will be transferred to the winner's nominated bank account via electronic funds transfer (or the nominated bank account of the winner's parent/guardian if the winner is under 18 years of age)."/>
                  <w:listItem w:displayText="The Prize will be awarded to the winner (or to the winner's parent/guardian if the winner is under 18 years of age) in the form of a cheque." w:value="The Prize will be awarded to the winner (or to the winner's parent/guardian if the winner is under 18 years of age) in the form of a cheque."/>
                  <w:listItem w:displayText="The Promoter will provide the winner's details to the prize supplier to facilitate the delivery or pick-up of the Prize. " w:value="The Promoter will provide the winner's details to the prize supplier to facilitate the delivery or pick-up of the Prize. "/>
                </w:dropDownList>
              </w:sdtPr>
              <w:sdtEndPr/>
              <w:sdtContent>
                <w:r>
                  <w:rPr>
                    <w:rFonts w:asciiTheme="majorHAnsi" w:hAnsiTheme="majorHAnsi" w:cstheme="majorHAnsi"/>
                    <w:sz w:val="20"/>
                    <w:szCs w:val="20"/>
                  </w:rPr>
                  <w:t xml:space="preserve">The Promoter will provide the winner's details to the prize supplier to facilitate the delivery or pick-up of the Prize. </w:t>
                </w:r>
              </w:sdtContent>
            </w:sdt>
            <w:r w:rsidR="003464A7" w:rsidRPr="00EA3287">
              <w:rPr>
                <w:rFonts w:asciiTheme="majorHAnsi" w:hAnsiTheme="majorHAnsi" w:cstheme="majorHAnsi"/>
                <w:sz w:val="20"/>
                <w:szCs w:val="20"/>
              </w:rPr>
              <w:t xml:space="preserve"> </w:t>
            </w:r>
          </w:p>
        </w:tc>
      </w:tr>
      <w:tr w:rsidR="005F14EB" w:rsidRPr="00EA3287" w14:paraId="1344795B" w14:textId="77777777" w:rsidTr="00FF68EC">
        <w:tc>
          <w:tcPr>
            <w:tcW w:w="719" w:type="dxa"/>
          </w:tcPr>
          <w:p w14:paraId="6D0A7758" w14:textId="77777777" w:rsidR="005F14EB" w:rsidRPr="00EA3287" w:rsidRDefault="005F14EB" w:rsidP="00FF68EC">
            <w:pPr>
              <w:pStyle w:val="ListParagraph"/>
              <w:numPr>
                <w:ilvl w:val="0"/>
                <w:numId w:val="2"/>
              </w:numPr>
              <w:spacing w:before="120" w:after="120" w:line="240" w:lineRule="atLeast"/>
              <w:ind w:left="601" w:hanging="426"/>
              <w:jc w:val="center"/>
              <w:rPr>
                <w:rFonts w:asciiTheme="majorHAnsi" w:hAnsiTheme="majorHAnsi" w:cstheme="majorHAnsi"/>
                <w:b/>
                <w:sz w:val="20"/>
                <w:szCs w:val="20"/>
              </w:rPr>
            </w:pPr>
          </w:p>
        </w:tc>
        <w:tc>
          <w:tcPr>
            <w:tcW w:w="1844" w:type="dxa"/>
            <w:shd w:val="clear" w:color="auto" w:fill="auto"/>
          </w:tcPr>
          <w:p w14:paraId="45916913" w14:textId="77777777" w:rsidR="005F14EB" w:rsidRPr="00EA3287" w:rsidRDefault="005F14EB" w:rsidP="00FF68EC">
            <w:pPr>
              <w:spacing w:before="120" w:after="120" w:line="240" w:lineRule="atLeast"/>
              <w:rPr>
                <w:rFonts w:asciiTheme="majorHAnsi" w:hAnsiTheme="majorHAnsi" w:cstheme="majorHAnsi"/>
                <w:b/>
                <w:sz w:val="20"/>
                <w:szCs w:val="20"/>
              </w:rPr>
            </w:pPr>
            <w:r w:rsidRPr="00EA3287">
              <w:rPr>
                <w:rFonts w:asciiTheme="majorHAnsi" w:hAnsiTheme="majorHAnsi" w:cstheme="majorHAnsi"/>
                <w:b/>
                <w:sz w:val="20"/>
                <w:szCs w:val="20"/>
              </w:rPr>
              <w:t>Additional Conditions</w:t>
            </w:r>
          </w:p>
        </w:tc>
        <w:tc>
          <w:tcPr>
            <w:tcW w:w="8210" w:type="dxa"/>
          </w:tcPr>
          <w:p w14:paraId="7678CC59" w14:textId="045BB1FE" w:rsidR="005F14EB" w:rsidRPr="00EA3287" w:rsidRDefault="009F30A7" w:rsidP="00FF68EC">
            <w:pPr>
              <w:spacing w:before="120" w:after="120" w:line="240" w:lineRule="atLeast"/>
              <w:rPr>
                <w:rFonts w:asciiTheme="majorHAnsi" w:hAnsiTheme="majorHAnsi" w:cstheme="majorHAnsi"/>
                <w:sz w:val="20"/>
                <w:szCs w:val="20"/>
              </w:rPr>
            </w:pPr>
            <w:r>
              <w:rPr>
                <w:rFonts w:asciiTheme="majorHAnsi" w:hAnsiTheme="majorHAnsi" w:cstheme="majorHAnsi"/>
                <w:sz w:val="20"/>
                <w:szCs w:val="20"/>
              </w:rPr>
              <w:t>N/A</w:t>
            </w:r>
          </w:p>
        </w:tc>
      </w:tr>
    </w:tbl>
    <w:p w14:paraId="44F057D3" w14:textId="77777777" w:rsidR="005A6DEB" w:rsidRPr="00EA3287" w:rsidRDefault="003464A7" w:rsidP="005A6DEB">
      <w:pPr>
        <w:keepNext/>
        <w:spacing w:before="120" w:after="120" w:line="200" w:lineRule="atLeast"/>
        <w:jc w:val="center"/>
        <w:rPr>
          <w:rFonts w:asciiTheme="majorHAnsi" w:hAnsiTheme="majorHAnsi" w:cstheme="majorHAnsi"/>
          <w:b/>
          <w:sz w:val="20"/>
          <w:szCs w:val="20"/>
        </w:rPr>
      </w:pPr>
      <w:r w:rsidRPr="00EA3287">
        <w:rPr>
          <w:rFonts w:asciiTheme="majorHAnsi" w:hAnsiTheme="majorHAnsi" w:cstheme="majorHAnsi"/>
          <w:b/>
          <w:sz w:val="20"/>
          <w:szCs w:val="20"/>
        </w:rPr>
        <w:tab/>
      </w:r>
    </w:p>
    <w:p w14:paraId="5366033B" w14:textId="77777777" w:rsidR="007865DD" w:rsidRPr="00EA3287" w:rsidRDefault="007865DD" w:rsidP="00CE6A80">
      <w:pPr>
        <w:widowControl w:val="0"/>
        <w:spacing w:before="120" w:after="120" w:line="200" w:lineRule="atLeast"/>
        <w:jc w:val="center"/>
        <w:rPr>
          <w:rFonts w:asciiTheme="majorHAnsi" w:hAnsiTheme="majorHAnsi" w:cstheme="majorHAnsi"/>
          <w:b/>
          <w:sz w:val="20"/>
          <w:szCs w:val="20"/>
        </w:rPr>
      </w:pPr>
      <w:bookmarkStart w:id="4" w:name="_Hlk196589573"/>
      <w:r w:rsidRPr="00EA3287">
        <w:rPr>
          <w:rFonts w:asciiTheme="majorHAnsi" w:hAnsiTheme="majorHAnsi" w:cstheme="majorHAnsi"/>
          <w:b/>
          <w:sz w:val="20"/>
          <w:szCs w:val="20"/>
        </w:rPr>
        <w:t>Competition Terms and Conditions</w:t>
      </w:r>
    </w:p>
    <w:p w14:paraId="0B96D683" w14:textId="77777777" w:rsidR="00622D9C" w:rsidRPr="00EA3287" w:rsidRDefault="00FE4278" w:rsidP="00CE6A80">
      <w:pPr>
        <w:widowControl w:val="0"/>
        <w:spacing w:before="120" w:after="120" w:line="200" w:lineRule="atLeast"/>
        <w:jc w:val="center"/>
        <w:rPr>
          <w:rFonts w:asciiTheme="majorHAnsi" w:hAnsiTheme="majorHAnsi" w:cstheme="majorHAnsi"/>
          <w:b/>
          <w:sz w:val="20"/>
          <w:szCs w:val="20"/>
        </w:rPr>
      </w:pPr>
      <w:r w:rsidRPr="00EA3287">
        <w:rPr>
          <w:rFonts w:asciiTheme="majorHAnsi" w:hAnsiTheme="majorHAnsi" w:cstheme="majorHAnsi"/>
          <w:b/>
          <w:sz w:val="20"/>
          <w:szCs w:val="20"/>
        </w:rPr>
        <w:t>Terms of Entry</w:t>
      </w:r>
    </w:p>
    <w:p w14:paraId="34B01E88" w14:textId="77777777" w:rsidR="003E2F07" w:rsidRPr="00EA3287" w:rsidRDefault="003E2F07" w:rsidP="00CE6A80">
      <w:pPr>
        <w:widowControl w:val="0"/>
        <w:numPr>
          <w:ilvl w:val="0"/>
          <w:numId w:val="7"/>
        </w:numPr>
        <w:tabs>
          <w:tab w:val="clear" w:pos="850"/>
          <w:tab w:val="num" w:pos="284"/>
        </w:tabs>
        <w:spacing w:before="120" w:after="120" w:line="200" w:lineRule="atLeast"/>
        <w:ind w:left="284" w:hanging="284"/>
        <w:jc w:val="both"/>
        <w:rPr>
          <w:rFonts w:asciiTheme="majorHAnsi" w:hAnsiTheme="majorHAnsi" w:cstheme="majorHAnsi"/>
          <w:sz w:val="20"/>
          <w:szCs w:val="20"/>
        </w:rPr>
        <w:sectPr w:rsidR="003E2F07" w:rsidRPr="00EA3287" w:rsidSect="000B3EA3">
          <w:headerReference w:type="default" r:id="rId11"/>
          <w:footerReference w:type="default" r:id="rId12"/>
          <w:headerReference w:type="first" r:id="rId13"/>
          <w:pgSz w:w="11906" w:h="16838"/>
          <w:pgMar w:top="1440" w:right="707" w:bottom="851" w:left="1134" w:header="426" w:footer="709" w:gutter="0"/>
          <w:cols w:space="708"/>
          <w:titlePg/>
          <w:docGrid w:linePitch="360"/>
        </w:sectPr>
      </w:pPr>
    </w:p>
    <w:p w14:paraId="27C25B52" w14:textId="77777777" w:rsidR="00EA3287" w:rsidRPr="00EA3287" w:rsidRDefault="00EA3287" w:rsidP="00EA3287">
      <w:pPr>
        <w:widowControl w:val="0"/>
        <w:numPr>
          <w:ilvl w:val="0"/>
          <w:numId w:val="7"/>
        </w:numPr>
        <w:tabs>
          <w:tab w:val="clear" w:pos="850"/>
          <w:tab w:val="num" w:pos="426"/>
        </w:tabs>
        <w:spacing w:before="120" w:after="120" w:line="200" w:lineRule="atLeast"/>
        <w:ind w:left="426" w:hanging="426"/>
        <w:jc w:val="both"/>
        <w:rPr>
          <w:rFonts w:asciiTheme="majorHAnsi" w:hAnsiTheme="majorHAnsi" w:cstheme="majorHAnsi"/>
          <w:sz w:val="20"/>
          <w:szCs w:val="20"/>
        </w:rPr>
      </w:pPr>
      <w:r w:rsidRPr="00EA3287">
        <w:rPr>
          <w:rFonts w:asciiTheme="majorHAnsi" w:hAnsiTheme="majorHAnsi" w:cstheme="majorHAnsi"/>
          <w:b/>
          <w:sz w:val="20"/>
          <w:szCs w:val="20"/>
        </w:rPr>
        <w:t xml:space="preserve">Schedule and Terms of Entry </w:t>
      </w:r>
    </w:p>
    <w:p w14:paraId="66361960" w14:textId="77777777" w:rsidR="00EA3287" w:rsidRPr="00EA3287" w:rsidRDefault="00EA3287" w:rsidP="00EA3287">
      <w:pPr>
        <w:widowControl w:val="0"/>
        <w:spacing w:before="120" w:after="120" w:line="200" w:lineRule="atLeast"/>
        <w:ind w:left="426"/>
        <w:jc w:val="both"/>
        <w:rPr>
          <w:rFonts w:asciiTheme="majorHAnsi" w:hAnsiTheme="majorHAnsi" w:cstheme="majorHAnsi"/>
          <w:sz w:val="20"/>
          <w:szCs w:val="20"/>
        </w:rPr>
      </w:pPr>
      <w:r w:rsidRPr="00EA3287">
        <w:rPr>
          <w:rFonts w:asciiTheme="majorHAnsi" w:hAnsiTheme="majorHAnsi" w:cstheme="majorHAnsi"/>
          <w:sz w:val="20"/>
          <w:szCs w:val="20"/>
        </w:rPr>
        <w:t>These Terms of Entry are to be read alongside the Schedule for this Promotion. The Schedule provides definitions for certain terminology used herein. By participating in the Promotion, entrants acknowledge and agree to be bound by these Terms of Entry.</w:t>
      </w:r>
    </w:p>
    <w:p w14:paraId="447867BE" w14:textId="77777777" w:rsidR="00EA3287" w:rsidRPr="00EA3287" w:rsidRDefault="00EA3287" w:rsidP="00EA3287">
      <w:pPr>
        <w:widowControl w:val="0"/>
        <w:spacing w:before="120" w:after="120" w:line="200" w:lineRule="atLeast"/>
        <w:ind w:left="426"/>
        <w:jc w:val="both"/>
        <w:rPr>
          <w:rFonts w:asciiTheme="majorHAnsi" w:hAnsiTheme="majorHAnsi" w:cstheme="majorHAnsi"/>
          <w:sz w:val="20"/>
          <w:szCs w:val="20"/>
        </w:rPr>
      </w:pPr>
      <w:r w:rsidRPr="00EA3287">
        <w:rPr>
          <w:rFonts w:asciiTheme="majorHAnsi" w:hAnsiTheme="majorHAnsi" w:cstheme="majorHAnsi"/>
          <w:sz w:val="20"/>
          <w:szCs w:val="20"/>
        </w:rPr>
        <w:t>Where a conflict exists between the Schedule and these Terms of Entry, the Schedule will prevail. For clarity, the Promoter's General Terms of Entry available on its website do not apply to this Promotion.</w:t>
      </w:r>
    </w:p>
    <w:p w14:paraId="5A30C521" w14:textId="77777777" w:rsidR="00EA3287" w:rsidRPr="00EA3287" w:rsidRDefault="009F30A7" w:rsidP="00EA3287">
      <w:pPr>
        <w:widowControl w:val="0"/>
        <w:spacing w:before="120" w:after="120" w:line="200" w:lineRule="atLeast"/>
        <w:jc w:val="both"/>
        <w:rPr>
          <w:rFonts w:asciiTheme="majorHAnsi" w:hAnsiTheme="majorHAnsi" w:cstheme="majorHAnsi"/>
          <w:sz w:val="20"/>
          <w:szCs w:val="20"/>
        </w:rPr>
      </w:pPr>
      <w:r>
        <w:rPr>
          <w:rFonts w:asciiTheme="majorHAnsi" w:hAnsiTheme="majorHAnsi" w:cstheme="majorHAnsi"/>
          <w:b/>
          <w:sz w:val="20"/>
          <w:szCs w:val="20"/>
        </w:rPr>
        <w:pict w14:anchorId="6C3137F4">
          <v:rect id="_x0000_i1025" style="width:0;height:1.5pt" o:hralign="center" o:hrstd="t" o:hr="t" fillcolor="#a0a0a0" stroked="f"/>
        </w:pict>
      </w:r>
    </w:p>
    <w:p w14:paraId="1C076C6A" w14:textId="77777777" w:rsidR="00EA3287" w:rsidRPr="00EA3287" w:rsidRDefault="00EA3287" w:rsidP="00EA3287">
      <w:pPr>
        <w:widowControl w:val="0"/>
        <w:numPr>
          <w:ilvl w:val="0"/>
          <w:numId w:val="7"/>
        </w:numPr>
        <w:tabs>
          <w:tab w:val="clear" w:pos="850"/>
          <w:tab w:val="num" w:pos="426"/>
        </w:tabs>
        <w:spacing w:before="120" w:after="120" w:line="200" w:lineRule="atLeast"/>
        <w:ind w:left="426" w:hanging="426"/>
        <w:jc w:val="both"/>
        <w:rPr>
          <w:rFonts w:asciiTheme="majorHAnsi" w:hAnsiTheme="majorHAnsi" w:cstheme="majorHAnsi"/>
          <w:b/>
          <w:sz w:val="20"/>
          <w:szCs w:val="20"/>
        </w:rPr>
      </w:pPr>
      <w:r w:rsidRPr="00EA3287">
        <w:rPr>
          <w:rFonts w:asciiTheme="majorHAnsi" w:hAnsiTheme="majorHAnsi" w:cstheme="majorHAnsi"/>
          <w:b/>
          <w:sz w:val="20"/>
          <w:szCs w:val="20"/>
        </w:rPr>
        <w:t>Eligibility</w:t>
      </w:r>
    </w:p>
    <w:p w14:paraId="63D6E7C9" w14:textId="77777777" w:rsidR="00EA3287" w:rsidRPr="00EA3287" w:rsidRDefault="00EA3287" w:rsidP="00EA3287">
      <w:pPr>
        <w:widowControl w:val="0"/>
        <w:tabs>
          <w:tab w:val="num" w:pos="426"/>
        </w:tabs>
        <w:spacing w:before="120" w:after="120" w:line="200" w:lineRule="atLeast"/>
        <w:ind w:left="426"/>
        <w:jc w:val="both"/>
        <w:rPr>
          <w:rFonts w:asciiTheme="majorHAnsi" w:hAnsiTheme="majorHAnsi" w:cstheme="majorHAnsi"/>
          <w:sz w:val="20"/>
          <w:szCs w:val="20"/>
        </w:rPr>
      </w:pPr>
      <w:bookmarkStart w:id="5" w:name="_Ref471475056"/>
      <w:r w:rsidRPr="00EA3287">
        <w:rPr>
          <w:rFonts w:asciiTheme="majorHAnsi" w:hAnsiTheme="majorHAnsi" w:cstheme="majorHAnsi"/>
          <w:sz w:val="20"/>
          <w:szCs w:val="20"/>
        </w:rPr>
        <w:t>Entry is open exclusively to residents of the States and Territories identified in the Schedule who meet the specified age restrictions.</w:t>
      </w:r>
    </w:p>
    <w:p w14:paraId="4686FC96" w14:textId="77777777" w:rsidR="00EA3287" w:rsidRPr="00EA3287" w:rsidRDefault="00EA3287" w:rsidP="00EA3287">
      <w:pPr>
        <w:widowControl w:val="0"/>
        <w:tabs>
          <w:tab w:val="num" w:pos="426"/>
        </w:tabs>
        <w:spacing w:before="120" w:after="120" w:line="200" w:lineRule="atLeast"/>
        <w:ind w:left="426"/>
        <w:jc w:val="both"/>
        <w:rPr>
          <w:rFonts w:asciiTheme="majorHAnsi" w:hAnsiTheme="majorHAnsi" w:cstheme="majorHAnsi"/>
          <w:sz w:val="20"/>
          <w:szCs w:val="20"/>
        </w:rPr>
      </w:pPr>
      <w:r w:rsidRPr="00EA3287">
        <w:rPr>
          <w:rFonts w:asciiTheme="majorHAnsi" w:hAnsiTheme="majorHAnsi" w:cstheme="majorHAnsi"/>
          <w:sz w:val="20"/>
          <w:szCs w:val="20"/>
        </w:rPr>
        <w:t xml:space="preserve">Employees, contractors, directors, officers, and their immediate family members of the Promoter, its affiliated entities, partner agencies, or any Australian commercial </w:t>
      </w:r>
      <w:r w:rsidRPr="00EA3287">
        <w:rPr>
          <w:rFonts w:asciiTheme="majorHAnsi" w:hAnsiTheme="majorHAnsi" w:cstheme="majorHAnsi"/>
          <w:sz w:val="20"/>
          <w:szCs w:val="20"/>
        </w:rPr>
        <w:t>radio broadcaster are not eligible to enter.</w:t>
      </w:r>
    </w:p>
    <w:p w14:paraId="4394D5EB" w14:textId="77777777" w:rsidR="00EA3287" w:rsidRPr="00EA3287" w:rsidRDefault="00EA3287" w:rsidP="00EA3287">
      <w:pPr>
        <w:widowControl w:val="0"/>
        <w:tabs>
          <w:tab w:val="num" w:pos="426"/>
        </w:tabs>
        <w:spacing w:before="120" w:after="120" w:line="200" w:lineRule="atLeast"/>
        <w:ind w:left="426"/>
        <w:jc w:val="both"/>
        <w:rPr>
          <w:rFonts w:asciiTheme="majorHAnsi" w:hAnsiTheme="majorHAnsi" w:cstheme="majorHAnsi"/>
          <w:sz w:val="20"/>
          <w:szCs w:val="20"/>
        </w:rPr>
      </w:pPr>
      <w:r w:rsidRPr="00EA3287">
        <w:rPr>
          <w:rFonts w:asciiTheme="majorHAnsi" w:hAnsiTheme="majorHAnsi" w:cstheme="majorHAnsi"/>
          <w:sz w:val="20"/>
          <w:szCs w:val="20"/>
        </w:rPr>
        <w:t>Individuals found to have used multiple identities, other than a legally changed name, will be disqualified. Furthermore, any individual or household that has won prizes valued at $500 or more in any promotion run by the Promoter (or its related entities) in the 30 days preceding the Promotion start date is ineligible.</w:t>
      </w:r>
    </w:p>
    <w:p w14:paraId="3FDF6087" w14:textId="77777777" w:rsidR="00EA3287" w:rsidRPr="00EA3287" w:rsidRDefault="00EA3287" w:rsidP="00EA3287">
      <w:pPr>
        <w:widowControl w:val="0"/>
        <w:tabs>
          <w:tab w:val="num" w:pos="426"/>
        </w:tabs>
        <w:spacing w:before="120" w:after="120" w:line="200" w:lineRule="atLeast"/>
        <w:ind w:left="426"/>
        <w:jc w:val="both"/>
        <w:rPr>
          <w:rFonts w:asciiTheme="majorHAnsi" w:hAnsiTheme="majorHAnsi" w:cstheme="majorHAnsi"/>
          <w:sz w:val="20"/>
          <w:szCs w:val="20"/>
        </w:rPr>
      </w:pPr>
      <w:r w:rsidRPr="00EA3287">
        <w:rPr>
          <w:rFonts w:asciiTheme="majorHAnsi" w:hAnsiTheme="majorHAnsi" w:cstheme="majorHAnsi"/>
          <w:sz w:val="20"/>
          <w:szCs w:val="20"/>
        </w:rPr>
        <w:t>Entrants must register using their true, legal identity. Any entry containing false, misleading, or fraudulent information may be disqualified at the Promoter's sole discretion.</w:t>
      </w:r>
    </w:p>
    <w:p w14:paraId="7786F1CF" w14:textId="77777777" w:rsidR="00EA3287" w:rsidRPr="00EA3287" w:rsidRDefault="00EA3287" w:rsidP="00EA3287">
      <w:pPr>
        <w:widowControl w:val="0"/>
        <w:spacing w:before="120" w:after="120" w:line="200" w:lineRule="atLeast"/>
        <w:ind w:left="426"/>
        <w:jc w:val="both"/>
        <w:rPr>
          <w:rFonts w:asciiTheme="majorHAnsi" w:hAnsiTheme="majorHAnsi" w:cstheme="majorHAnsi"/>
          <w:b/>
          <w:sz w:val="20"/>
          <w:szCs w:val="20"/>
        </w:rPr>
      </w:pPr>
      <w:r w:rsidRPr="00EA3287">
        <w:rPr>
          <w:rFonts w:asciiTheme="majorHAnsi" w:hAnsiTheme="majorHAnsi" w:cstheme="majorHAnsi"/>
          <w:sz w:val="20"/>
          <w:szCs w:val="20"/>
        </w:rPr>
        <w:t>The Promoter reserves the right to request proof of identity, age, and residency for verification purposes.</w:t>
      </w:r>
    </w:p>
    <w:p w14:paraId="0EF77914" w14:textId="77777777" w:rsidR="00EA3287" w:rsidRPr="00EA3287" w:rsidRDefault="009F30A7" w:rsidP="00EA3287">
      <w:pPr>
        <w:widowControl w:val="0"/>
        <w:spacing w:before="120" w:after="120" w:line="200" w:lineRule="atLeast"/>
        <w:jc w:val="both"/>
        <w:rPr>
          <w:rFonts w:asciiTheme="majorHAnsi" w:hAnsiTheme="majorHAnsi" w:cstheme="majorHAnsi"/>
          <w:b/>
          <w:sz w:val="20"/>
          <w:szCs w:val="20"/>
        </w:rPr>
      </w:pPr>
      <w:r>
        <w:rPr>
          <w:rFonts w:asciiTheme="majorHAnsi" w:hAnsiTheme="majorHAnsi" w:cstheme="majorHAnsi"/>
          <w:b/>
          <w:sz w:val="20"/>
          <w:szCs w:val="20"/>
        </w:rPr>
        <w:pict w14:anchorId="373C84E0">
          <v:rect id="_x0000_i1026" style="width:0;height:1.5pt" o:hralign="center" o:hrstd="t" o:hr="t" fillcolor="#a0a0a0" stroked="f"/>
        </w:pict>
      </w:r>
    </w:p>
    <w:p w14:paraId="46ECB6E0" w14:textId="77777777" w:rsidR="00EA3287" w:rsidRPr="00EA3287" w:rsidRDefault="00EA3287" w:rsidP="00EA3287">
      <w:pPr>
        <w:widowControl w:val="0"/>
        <w:numPr>
          <w:ilvl w:val="0"/>
          <w:numId w:val="7"/>
        </w:numPr>
        <w:tabs>
          <w:tab w:val="clear" w:pos="850"/>
          <w:tab w:val="num" w:pos="426"/>
        </w:tabs>
        <w:spacing w:before="120" w:after="120" w:line="200" w:lineRule="atLeast"/>
        <w:ind w:left="426" w:hanging="426"/>
        <w:jc w:val="both"/>
        <w:rPr>
          <w:rFonts w:asciiTheme="majorHAnsi" w:hAnsiTheme="majorHAnsi" w:cstheme="majorHAnsi"/>
          <w:b/>
          <w:sz w:val="20"/>
          <w:szCs w:val="20"/>
        </w:rPr>
      </w:pPr>
      <w:r w:rsidRPr="00EA3287">
        <w:rPr>
          <w:rFonts w:asciiTheme="majorHAnsi" w:hAnsiTheme="majorHAnsi" w:cstheme="majorHAnsi"/>
          <w:b/>
          <w:sz w:val="20"/>
          <w:szCs w:val="20"/>
        </w:rPr>
        <w:t>Entry Me</w:t>
      </w:r>
      <w:bookmarkEnd w:id="5"/>
      <w:r w:rsidRPr="00EA3287">
        <w:rPr>
          <w:rFonts w:asciiTheme="majorHAnsi" w:hAnsiTheme="majorHAnsi" w:cstheme="majorHAnsi"/>
          <w:b/>
          <w:sz w:val="20"/>
          <w:szCs w:val="20"/>
        </w:rPr>
        <w:t>chanics</w:t>
      </w:r>
    </w:p>
    <w:p w14:paraId="02309B93" w14:textId="77777777" w:rsidR="00EA3287" w:rsidRPr="00EA3287" w:rsidRDefault="00EA3287" w:rsidP="00EA3287">
      <w:pPr>
        <w:widowControl w:val="0"/>
        <w:tabs>
          <w:tab w:val="num" w:pos="426"/>
        </w:tabs>
        <w:spacing w:before="120" w:after="120" w:line="200" w:lineRule="atLeast"/>
        <w:ind w:left="426"/>
        <w:jc w:val="both"/>
        <w:rPr>
          <w:rFonts w:asciiTheme="majorHAnsi" w:hAnsiTheme="majorHAnsi" w:cstheme="majorHAnsi"/>
          <w:sz w:val="20"/>
          <w:szCs w:val="20"/>
        </w:rPr>
      </w:pPr>
      <w:r w:rsidRPr="00EA3287">
        <w:rPr>
          <w:rFonts w:asciiTheme="majorHAnsi" w:hAnsiTheme="majorHAnsi" w:cstheme="majorHAnsi"/>
          <w:sz w:val="20"/>
          <w:szCs w:val="20"/>
        </w:rPr>
        <w:t xml:space="preserve">To participate, entrants must complete the steps detailed in the Entry Method within the Promotion Period. Entries must be received by the Promoter within the designated </w:t>
      </w:r>
      <w:r w:rsidRPr="00EA3287">
        <w:rPr>
          <w:rFonts w:asciiTheme="majorHAnsi" w:hAnsiTheme="majorHAnsi" w:cstheme="majorHAnsi"/>
          <w:sz w:val="20"/>
          <w:szCs w:val="20"/>
        </w:rPr>
        <w:lastRenderedPageBreak/>
        <w:t>timeframe.</w:t>
      </w:r>
    </w:p>
    <w:p w14:paraId="1DCD14F8" w14:textId="77777777" w:rsidR="00EA3287" w:rsidRPr="00EA3287" w:rsidRDefault="00EA3287" w:rsidP="00EA3287">
      <w:pPr>
        <w:widowControl w:val="0"/>
        <w:tabs>
          <w:tab w:val="num" w:pos="426"/>
        </w:tabs>
        <w:spacing w:before="120" w:after="120" w:line="200" w:lineRule="atLeast"/>
        <w:ind w:left="426"/>
        <w:jc w:val="both"/>
        <w:rPr>
          <w:rFonts w:asciiTheme="majorHAnsi" w:hAnsiTheme="majorHAnsi" w:cstheme="majorHAnsi"/>
          <w:sz w:val="20"/>
          <w:szCs w:val="20"/>
        </w:rPr>
      </w:pPr>
      <w:r w:rsidRPr="00EA3287">
        <w:rPr>
          <w:rFonts w:asciiTheme="majorHAnsi" w:hAnsiTheme="majorHAnsi" w:cstheme="majorHAnsi"/>
          <w:sz w:val="20"/>
          <w:szCs w:val="20"/>
        </w:rPr>
        <w:t>Automated entries are invalid. Entries are deemed received when recorded by the Promoter, not when sent by the entrant.</w:t>
      </w:r>
    </w:p>
    <w:p w14:paraId="5FAA3B45" w14:textId="77777777" w:rsidR="00EA3287" w:rsidRPr="00EA3287" w:rsidRDefault="00EA3287" w:rsidP="00EA3287">
      <w:pPr>
        <w:widowControl w:val="0"/>
        <w:tabs>
          <w:tab w:val="num" w:pos="426"/>
        </w:tabs>
        <w:spacing w:before="120" w:after="120" w:line="200" w:lineRule="atLeast"/>
        <w:ind w:left="426"/>
        <w:jc w:val="both"/>
        <w:rPr>
          <w:rFonts w:asciiTheme="majorHAnsi" w:hAnsiTheme="majorHAnsi" w:cstheme="majorHAnsi"/>
          <w:sz w:val="20"/>
          <w:szCs w:val="20"/>
        </w:rPr>
      </w:pPr>
      <w:r w:rsidRPr="00EA3287">
        <w:rPr>
          <w:rFonts w:asciiTheme="majorHAnsi" w:hAnsiTheme="majorHAnsi" w:cstheme="majorHAnsi"/>
          <w:sz w:val="20"/>
          <w:szCs w:val="20"/>
        </w:rPr>
        <w:t>Costs incurred by entrants for submitting entries (via SMS, internet, etc.) remain the entrant's responsibility.</w:t>
      </w:r>
    </w:p>
    <w:p w14:paraId="20B0BA5B" w14:textId="77777777" w:rsidR="00EA3287" w:rsidRPr="00EA3287" w:rsidRDefault="00EA3287" w:rsidP="00EA3287">
      <w:pPr>
        <w:widowControl w:val="0"/>
        <w:tabs>
          <w:tab w:val="num" w:pos="426"/>
        </w:tabs>
        <w:spacing w:before="120" w:after="120" w:line="200" w:lineRule="atLeast"/>
        <w:ind w:left="426"/>
        <w:jc w:val="both"/>
        <w:rPr>
          <w:rFonts w:asciiTheme="majorHAnsi" w:hAnsiTheme="majorHAnsi" w:cstheme="majorHAnsi"/>
          <w:sz w:val="20"/>
          <w:szCs w:val="20"/>
        </w:rPr>
      </w:pPr>
      <w:r w:rsidRPr="00EA3287">
        <w:rPr>
          <w:rFonts w:asciiTheme="majorHAnsi" w:hAnsiTheme="majorHAnsi" w:cstheme="majorHAnsi"/>
          <w:sz w:val="20"/>
          <w:szCs w:val="20"/>
        </w:rPr>
        <w:t>The Promoter takes no responsibility for technical delays, internet congestion, or transmission failures.</w:t>
      </w:r>
    </w:p>
    <w:p w14:paraId="36EA0B4D" w14:textId="77777777" w:rsidR="00EA3287" w:rsidRPr="00EA3287" w:rsidRDefault="00EA3287" w:rsidP="00EA3287">
      <w:pPr>
        <w:widowControl w:val="0"/>
        <w:tabs>
          <w:tab w:val="num" w:pos="426"/>
        </w:tabs>
        <w:spacing w:before="120" w:after="120" w:line="200" w:lineRule="atLeast"/>
        <w:ind w:left="426"/>
        <w:jc w:val="both"/>
        <w:rPr>
          <w:rFonts w:asciiTheme="majorHAnsi" w:eastAsia="Times New Roman" w:hAnsiTheme="majorHAnsi" w:cstheme="majorHAnsi"/>
          <w:sz w:val="20"/>
          <w:szCs w:val="20"/>
          <w:lang w:eastAsia="en-AU"/>
        </w:rPr>
      </w:pPr>
      <w:r w:rsidRPr="00EA3287">
        <w:rPr>
          <w:rFonts w:asciiTheme="majorHAnsi" w:hAnsiTheme="majorHAnsi" w:cstheme="majorHAnsi"/>
          <w:sz w:val="20"/>
          <w:szCs w:val="20"/>
        </w:rPr>
        <w:t>If the Promotion involves SMS, mobile, or phone entries, additional costs may apply, and entrants under 18 must have parental or guardian consent</w:t>
      </w:r>
      <w:r w:rsidRPr="00EA3287">
        <w:rPr>
          <w:rFonts w:asciiTheme="majorHAnsi" w:eastAsia="Times New Roman" w:hAnsiTheme="majorHAnsi" w:cstheme="majorHAnsi"/>
          <w:sz w:val="20"/>
          <w:szCs w:val="20"/>
          <w:lang w:eastAsia="en-AU"/>
        </w:rPr>
        <w:t>.</w:t>
      </w:r>
    </w:p>
    <w:p w14:paraId="03AF8B0F" w14:textId="77777777" w:rsidR="00EA3287" w:rsidRPr="00EA3287" w:rsidRDefault="009F30A7" w:rsidP="00EA3287">
      <w:pPr>
        <w:widowControl w:val="0"/>
        <w:tabs>
          <w:tab w:val="num" w:pos="426"/>
        </w:tabs>
        <w:spacing w:before="120" w:after="120" w:line="200" w:lineRule="atLeast"/>
        <w:jc w:val="both"/>
        <w:rPr>
          <w:rFonts w:asciiTheme="majorHAnsi" w:eastAsia="Times New Roman" w:hAnsiTheme="majorHAnsi" w:cstheme="majorHAnsi"/>
          <w:sz w:val="20"/>
          <w:szCs w:val="20"/>
          <w:lang w:eastAsia="en-AU"/>
        </w:rPr>
      </w:pPr>
      <w:bookmarkStart w:id="6" w:name="_Hlk196590156"/>
      <w:r>
        <w:rPr>
          <w:rFonts w:asciiTheme="majorHAnsi" w:hAnsiTheme="majorHAnsi" w:cstheme="majorHAnsi"/>
          <w:b/>
          <w:sz w:val="20"/>
          <w:szCs w:val="20"/>
        </w:rPr>
        <w:pict w14:anchorId="76C3DFE9">
          <v:rect id="_x0000_i1027" style="width:0;height:1.5pt" o:hralign="center" o:hrstd="t" o:hr="t" fillcolor="#a0a0a0" stroked="f"/>
        </w:pict>
      </w:r>
    </w:p>
    <w:p w14:paraId="0076717B" w14:textId="77777777" w:rsidR="00EA3287" w:rsidRPr="00EA3287" w:rsidRDefault="00EA3287" w:rsidP="00EA3287">
      <w:pPr>
        <w:widowControl w:val="0"/>
        <w:numPr>
          <w:ilvl w:val="0"/>
          <w:numId w:val="7"/>
        </w:numPr>
        <w:tabs>
          <w:tab w:val="clear" w:pos="850"/>
          <w:tab w:val="num" w:pos="426"/>
        </w:tabs>
        <w:spacing w:before="120" w:after="120" w:line="200" w:lineRule="atLeast"/>
        <w:ind w:left="426" w:hanging="426"/>
        <w:jc w:val="both"/>
        <w:rPr>
          <w:rFonts w:asciiTheme="majorHAnsi" w:hAnsiTheme="majorHAnsi" w:cstheme="majorHAnsi"/>
          <w:b/>
          <w:sz w:val="20"/>
          <w:szCs w:val="20"/>
        </w:rPr>
      </w:pPr>
      <w:r w:rsidRPr="00EA3287">
        <w:rPr>
          <w:rFonts w:asciiTheme="majorHAnsi" w:hAnsiTheme="majorHAnsi" w:cstheme="majorHAnsi"/>
          <w:b/>
          <w:sz w:val="20"/>
          <w:szCs w:val="20"/>
        </w:rPr>
        <w:t>Entry Restrictions</w:t>
      </w:r>
    </w:p>
    <w:p w14:paraId="5AEC238B" w14:textId="77777777" w:rsidR="00EA3287" w:rsidRPr="00EA3287" w:rsidRDefault="00EA3287" w:rsidP="00EA3287">
      <w:pPr>
        <w:widowControl w:val="0"/>
        <w:tabs>
          <w:tab w:val="num" w:pos="426"/>
        </w:tabs>
        <w:spacing w:before="120" w:after="120" w:line="200" w:lineRule="atLeast"/>
        <w:ind w:left="426"/>
        <w:jc w:val="both"/>
        <w:rPr>
          <w:rFonts w:asciiTheme="majorHAnsi" w:hAnsiTheme="majorHAnsi" w:cstheme="majorHAnsi"/>
          <w:sz w:val="20"/>
          <w:szCs w:val="20"/>
        </w:rPr>
      </w:pPr>
      <w:r w:rsidRPr="00EA3287">
        <w:rPr>
          <w:rFonts w:asciiTheme="majorHAnsi" w:hAnsiTheme="majorHAnsi" w:cstheme="majorHAnsi"/>
          <w:sz w:val="20"/>
          <w:szCs w:val="20"/>
        </w:rPr>
        <w:t>Entries must comply with any method restrictions outlined in the Schedule.</w:t>
      </w:r>
    </w:p>
    <w:p w14:paraId="301C7D9D" w14:textId="77777777" w:rsidR="00EA3287" w:rsidRPr="00EA3287" w:rsidRDefault="00EA3287" w:rsidP="00EA3287">
      <w:pPr>
        <w:widowControl w:val="0"/>
        <w:tabs>
          <w:tab w:val="num" w:pos="426"/>
        </w:tabs>
        <w:spacing w:before="120" w:after="120" w:line="200" w:lineRule="atLeast"/>
        <w:ind w:left="426"/>
        <w:jc w:val="both"/>
        <w:rPr>
          <w:rFonts w:asciiTheme="majorHAnsi" w:hAnsiTheme="majorHAnsi" w:cstheme="majorHAnsi"/>
          <w:sz w:val="20"/>
          <w:szCs w:val="20"/>
        </w:rPr>
      </w:pPr>
      <w:r w:rsidRPr="00EA3287">
        <w:rPr>
          <w:rFonts w:asciiTheme="majorHAnsi" w:hAnsiTheme="majorHAnsi" w:cstheme="majorHAnsi"/>
          <w:sz w:val="20"/>
          <w:szCs w:val="20"/>
        </w:rPr>
        <w:t>Entrants may only enter a limited number of times, as defined in the Schedule.</w:t>
      </w:r>
    </w:p>
    <w:p w14:paraId="500BC77A" w14:textId="77777777" w:rsidR="00EA3287" w:rsidRPr="00EA3287" w:rsidRDefault="00EA3287" w:rsidP="00EA3287">
      <w:pPr>
        <w:widowControl w:val="0"/>
        <w:tabs>
          <w:tab w:val="num" w:pos="426"/>
        </w:tabs>
        <w:spacing w:before="120" w:after="120" w:line="200" w:lineRule="atLeast"/>
        <w:ind w:left="426"/>
        <w:jc w:val="both"/>
        <w:rPr>
          <w:rFonts w:asciiTheme="majorHAnsi" w:hAnsiTheme="majorHAnsi" w:cstheme="majorHAnsi"/>
          <w:sz w:val="20"/>
          <w:szCs w:val="20"/>
        </w:rPr>
      </w:pPr>
      <w:r w:rsidRPr="00EA3287">
        <w:rPr>
          <w:rFonts w:asciiTheme="majorHAnsi" w:hAnsiTheme="majorHAnsi" w:cstheme="majorHAnsi"/>
          <w:sz w:val="20"/>
          <w:szCs w:val="20"/>
        </w:rPr>
        <w:t>Only entries made personally by the individual are permitted.</w:t>
      </w:r>
    </w:p>
    <w:p w14:paraId="6EF06C2F" w14:textId="77777777" w:rsidR="00EA3287" w:rsidRPr="00EA3287" w:rsidRDefault="00EA3287" w:rsidP="00EA3287">
      <w:pPr>
        <w:widowControl w:val="0"/>
        <w:tabs>
          <w:tab w:val="num" w:pos="426"/>
        </w:tabs>
        <w:spacing w:before="120" w:after="120" w:line="200" w:lineRule="atLeast"/>
        <w:ind w:left="426"/>
        <w:jc w:val="both"/>
        <w:rPr>
          <w:rFonts w:asciiTheme="majorHAnsi" w:hAnsiTheme="majorHAnsi" w:cstheme="majorHAnsi"/>
          <w:sz w:val="20"/>
          <w:szCs w:val="20"/>
        </w:rPr>
      </w:pPr>
    </w:p>
    <w:p w14:paraId="18733140"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
          <w:sz w:val="20"/>
          <w:szCs w:val="20"/>
        </w:rPr>
      </w:pPr>
      <w:r w:rsidRPr="00EC0153">
        <w:rPr>
          <w:rFonts w:asciiTheme="majorHAnsi" w:hAnsiTheme="majorHAnsi" w:cstheme="majorHAnsi"/>
          <w:b/>
          <w:bCs/>
          <w:sz w:val="20"/>
          <w:szCs w:val="20"/>
        </w:rPr>
        <w:t>4. Judging Criteria</w:t>
      </w:r>
    </w:p>
    <w:p w14:paraId="16352690"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This Promotion is a game of skill. Chance plays no part in determining the winner. Entries will be judged according to originality, creativity, and suitability, or as otherwise specified by the Promoter.</w:t>
      </w:r>
    </w:p>
    <w:p w14:paraId="101532A4"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Judging will be conducted by representatives of the Promoter at the location and on the date specified in the Schedule.</w:t>
      </w:r>
    </w:p>
    <w:p w14:paraId="18446644" w14:textId="77777777" w:rsidR="00EA3287" w:rsidRPr="00EC0153" w:rsidRDefault="009F30A7" w:rsidP="00EA3287">
      <w:pPr>
        <w:widowControl w:val="0"/>
        <w:tabs>
          <w:tab w:val="num" w:pos="284"/>
        </w:tabs>
        <w:spacing w:before="120" w:after="120" w:line="200" w:lineRule="atLeast"/>
        <w:ind w:left="426"/>
        <w:jc w:val="both"/>
        <w:rPr>
          <w:rFonts w:asciiTheme="majorHAnsi" w:hAnsiTheme="majorHAnsi" w:cstheme="majorHAnsi"/>
          <w:b/>
          <w:sz w:val="20"/>
          <w:szCs w:val="20"/>
        </w:rPr>
      </w:pPr>
      <w:r>
        <w:rPr>
          <w:rFonts w:asciiTheme="majorHAnsi" w:hAnsiTheme="majorHAnsi" w:cstheme="majorHAnsi"/>
          <w:b/>
          <w:sz w:val="20"/>
          <w:szCs w:val="20"/>
        </w:rPr>
        <w:pict w14:anchorId="5371E18F">
          <v:rect id="_x0000_i1028" style="width:0;height:1.5pt" o:hralign="center" o:hrstd="t" o:hr="t" fillcolor="#a0a0a0" stroked="f"/>
        </w:pict>
      </w:r>
    </w:p>
    <w:p w14:paraId="13140A62"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
          <w:sz w:val="20"/>
          <w:szCs w:val="20"/>
        </w:rPr>
      </w:pPr>
      <w:r w:rsidRPr="00EC0153">
        <w:rPr>
          <w:rFonts w:asciiTheme="majorHAnsi" w:hAnsiTheme="majorHAnsi" w:cstheme="majorHAnsi"/>
          <w:b/>
          <w:bCs/>
          <w:sz w:val="20"/>
          <w:szCs w:val="20"/>
        </w:rPr>
        <w:t>5. Prizes</w:t>
      </w:r>
    </w:p>
    <w:p w14:paraId="02DF169D"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The details of prizes, including any associated components (such as travel, tickets, or vehicles), are outlined in the Schedule.</w:t>
      </w:r>
    </w:p>
    <w:p w14:paraId="437343AD"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Prizes are non-transferable, non-exchangeable, and cannot be redeemed for cash unless otherwise stated.</w:t>
      </w:r>
    </w:p>
    <w:p w14:paraId="37F817FF"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If a winner is under 18, prizes may be awarded to the winner's parent or guardian at the Promoter's discretion.</w:t>
      </w:r>
    </w:p>
    <w:p w14:paraId="43BD5B71"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Where necessary, prize values and specifications may change without notice due to circumstances beyond the Promoter's control.</w:t>
      </w:r>
    </w:p>
    <w:p w14:paraId="5269D4AB"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Any tax implications arising from winning a prize are the sole responsibility of the winner.</w:t>
      </w:r>
    </w:p>
    <w:p w14:paraId="41107D10" w14:textId="77777777" w:rsidR="00EA3287" w:rsidRPr="00EC0153" w:rsidRDefault="009F30A7" w:rsidP="00EA3287">
      <w:pPr>
        <w:widowControl w:val="0"/>
        <w:tabs>
          <w:tab w:val="num" w:pos="284"/>
        </w:tabs>
        <w:spacing w:before="120" w:after="120" w:line="200" w:lineRule="atLeast"/>
        <w:ind w:left="426"/>
        <w:jc w:val="both"/>
        <w:rPr>
          <w:rFonts w:asciiTheme="majorHAnsi" w:hAnsiTheme="majorHAnsi" w:cstheme="majorHAnsi"/>
          <w:b/>
          <w:sz w:val="20"/>
          <w:szCs w:val="20"/>
        </w:rPr>
      </w:pPr>
      <w:r>
        <w:rPr>
          <w:rFonts w:asciiTheme="majorHAnsi" w:hAnsiTheme="majorHAnsi" w:cstheme="majorHAnsi"/>
          <w:b/>
          <w:sz w:val="20"/>
          <w:szCs w:val="20"/>
        </w:rPr>
        <w:pict w14:anchorId="52E704CA">
          <v:rect id="_x0000_i1029" style="width:0;height:1.5pt" o:hralign="center" o:hrstd="t" o:hr="t" fillcolor="#a0a0a0" stroked="f"/>
        </w:pict>
      </w:r>
    </w:p>
    <w:p w14:paraId="309A9998"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
          <w:sz w:val="20"/>
          <w:szCs w:val="20"/>
        </w:rPr>
      </w:pPr>
      <w:r w:rsidRPr="00EC0153">
        <w:rPr>
          <w:rFonts w:asciiTheme="majorHAnsi" w:hAnsiTheme="majorHAnsi" w:cstheme="majorHAnsi"/>
          <w:b/>
          <w:bCs/>
          <w:sz w:val="20"/>
          <w:szCs w:val="20"/>
        </w:rPr>
        <w:t>6. Travel and Event Specific Conditions</w:t>
      </w:r>
    </w:p>
    <w:p w14:paraId="36031A56"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Where a prize includes travel:</w:t>
      </w:r>
    </w:p>
    <w:p w14:paraId="30161EF9" w14:textId="77777777" w:rsidR="00EA3287" w:rsidRPr="00EC0153" w:rsidRDefault="00EA3287" w:rsidP="00EA3287">
      <w:pPr>
        <w:widowControl w:val="0"/>
        <w:numPr>
          <w:ilvl w:val="0"/>
          <w:numId w:val="40"/>
        </w:numPr>
        <w:tabs>
          <w:tab w:val="num" w:pos="284"/>
        </w:tabs>
        <w:spacing w:before="120" w:after="120" w:line="200" w:lineRule="atLeast"/>
        <w:jc w:val="both"/>
        <w:rPr>
          <w:rFonts w:asciiTheme="majorHAnsi" w:hAnsiTheme="majorHAnsi" w:cstheme="majorHAnsi"/>
          <w:bCs/>
          <w:sz w:val="20"/>
          <w:szCs w:val="20"/>
        </w:rPr>
      </w:pPr>
      <w:r w:rsidRPr="00EC0153">
        <w:rPr>
          <w:rFonts w:asciiTheme="majorHAnsi" w:hAnsiTheme="majorHAnsi" w:cstheme="majorHAnsi"/>
          <w:bCs/>
          <w:sz w:val="20"/>
          <w:szCs w:val="20"/>
        </w:rPr>
        <w:t>Winners must travel together with their companions.</w:t>
      </w:r>
    </w:p>
    <w:p w14:paraId="5BAF061B" w14:textId="77777777" w:rsidR="00EA3287" w:rsidRPr="00EC0153" w:rsidRDefault="00EA3287" w:rsidP="00EA3287">
      <w:pPr>
        <w:widowControl w:val="0"/>
        <w:numPr>
          <w:ilvl w:val="0"/>
          <w:numId w:val="40"/>
        </w:numPr>
        <w:tabs>
          <w:tab w:val="num" w:pos="284"/>
        </w:tabs>
        <w:spacing w:before="120" w:after="120" w:line="200" w:lineRule="atLeast"/>
        <w:jc w:val="both"/>
        <w:rPr>
          <w:rFonts w:asciiTheme="majorHAnsi" w:hAnsiTheme="majorHAnsi" w:cstheme="majorHAnsi"/>
          <w:bCs/>
          <w:sz w:val="20"/>
          <w:szCs w:val="20"/>
        </w:rPr>
      </w:pPr>
      <w:r w:rsidRPr="00EC0153">
        <w:rPr>
          <w:rFonts w:asciiTheme="majorHAnsi" w:hAnsiTheme="majorHAnsi" w:cstheme="majorHAnsi"/>
          <w:bCs/>
          <w:sz w:val="20"/>
          <w:szCs w:val="20"/>
        </w:rPr>
        <w:t>Blackout periods may apply.</w:t>
      </w:r>
    </w:p>
    <w:p w14:paraId="648A16DE" w14:textId="77777777" w:rsidR="00EA3287" w:rsidRPr="00EC0153" w:rsidRDefault="00EA3287" w:rsidP="00EA3287">
      <w:pPr>
        <w:widowControl w:val="0"/>
        <w:numPr>
          <w:ilvl w:val="0"/>
          <w:numId w:val="40"/>
        </w:numPr>
        <w:tabs>
          <w:tab w:val="num" w:pos="284"/>
        </w:tabs>
        <w:spacing w:before="120" w:after="120" w:line="200" w:lineRule="atLeast"/>
        <w:jc w:val="both"/>
        <w:rPr>
          <w:rFonts w:asciiTheme="majorHAnsi" w:hAnsiTheme="majorHAnsi" w:cstheme="majorHAnsi"/>
          <w:bCs/>
          <w:sz w:val="20"/>
          <w:szCs w:val="20"/>
        </w:rPr>
      </w:pPr>
      <w:r w:rsidRPr="00EC0153">
        <w:rPr>
          <w:rFonts w:asciiTheme="majorHAnsi" w:hAnsiTheme="majorHAnsi" w:cstheme="majorHAnsi"/>
          <w:bCs/>
          <w:sz w:val="20"/>
          <w:szCs w:val="20"/>
        </w:rPr>
        <w:t>Winners are responsible for travel insurance, visas, and any additional expenses.</w:t>
      </w:r>
    </w:p>
    <w:p w14:paraId="209C336B" w14:textId="77777777" w:rsidR="00EA3287" w:rsidRPr="00EC0153" w:rsidRDefault="00EA3287" w:rsidP="00EA3287">
      <w:pPr>
        <w:widowControl w:val="0"/>
        <w:numPr>
          <w:ilvl w:val="0"/>
          <w:numId w:val="40"/>
        </w:numPr>
        <w:tabs>
          <w:tab w:val="num" w:pos="284"/>
        </w:tabs>
        <w:spacing w:before="120" w:after="120" w:line="200" w:lineRule="atLeast"/>
        <w:jc w:val="both"/>
        <w:rPr>
          <w:rFonts w:asciiTheme="majorHAnsi" w:hAnsiTheme="majorHAnsi" w:cstheme="majorHAnsi"/>
          <w:bCs/>
          <w:sz w:val="20"/>
          <w:szCs w:val="20"/>
        </w:rPr>
      </w:pPr>
      <w:r w:rsidRPr="00EC0153">
        <w:rPr>
          <w:rFonts w:asciiTheme="majorHAnsi" w:hAnsiTheme="majorHAnsi" w:cstheme="majorHAnsi"/>
          <w:bCs/>
          <w:sz w:val="20"/>
          <w:szCs w:val="20"/>
        </w:rPr>
        <w:t>The Promoter accepts no liability for any changes, cancellations, or missed connections.</w:t>
      </w:r>
    </w:p>
    <w:p w14:paraId="236D5183"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Where a prize includes attendance at an event:</w:t>
      </w:r>
    </w:p>
    <w:p w14:paraId="33DCC690" w14:textId="77777777" w:rsidR="00EA3287" w:rsidRPr="00EC0153" w:rsidRDefault="00EA3287" w:rsidP="00EA3287">
      <w:pPr>
        <w:widowControl w:val="0"/>
        <w:numPr>
          <w:ilvl w:val="0"/>
          <w:numId w:val="41"/>
        </w:numPr>
        <w:tabs>
          <w:tab w:val="num" w:pos="284"/>
        </w:tabs>
        <w:spacing w:before="120" w:after="120" w:line="200" w:lineRule="atLeast"/>
        <w:jc w:val="both"/>
        <w:rPr>
          <w:rFonts w:asciiTheme="majorHAnsi" w:hAnsiTheme="majorHAnsi" w:cstheme="majorHAnsi"/>
          <w:bCs/>
          <w:sz w:val="20"/>
          <w:szCs w:val="20"/>
        </w:rPr>
      </w:pPr>
      <w:r w:rsidRPr="00EC0153">
        <w:rPr>
          <w:rFonts w:asciiTheme="majorHAnsi" w:hAnsiTheme="majorHAnsi" w:cstheme="majorHAnsi"/>
          <w:bCs/>
          <w:sz w:val="20"/>
          <w:szCs w:val="20"/>
        </w:rPr>
        <w:t>Entry to venues may be refused for intoxication or inappropriate behavio</w:t>
      </w:r>
      <w:r w:rsidRPr="00EA3287">
        <w:rPr>
          <w:rFonts w:asciiTheme="majorHAnsi" w:hAnsiTheme="majorHAnsi" w:cstheme="majorHAnsi"/>
          <w:bCs/>
          <w:sz w:val="20"/>
          <w:szCs w:val="20"/>
        </w:rPr>
        <w:t>u</w:t>
      </w:r>
      <w:r w:rsidRPr="00EC0153">
        <w:rPr>
          <w:rFonts w:asciiTheme="majorHAnsi" w:hAnsiTheme="majorHAnsi" w:cstheme="majorHAnsi"/>
          <w:bCs/>
          <w:sz w:val="20"/>
          <w:szCs w:val="20"/>
        </w:rPr>
        <w:t>r.</w:t>
      </w:r>
    </w:p>
    <w:p w14:paraId="300B36DE" w14:textId="77777777" w:rsidR="00EA3287" w:rsidRPr="00EC0153" w:rsidRDefault="00EA3287" w:rsidP="00EA3287">
      <w:pPr>
        <w:widowControl w:val="0"/>
        <w:numPr>
          <w:ilvl w:val="0"/>
          <w:numId w:val="41"/>
        </w:numPr>
        <w:tabs>
          <w:tab w:val="num" w:pos="284"/>
        </w:tabs>
        <w:spacing w:before="120" w:after="120" w:line="200" w:lineRule="atLeast"/>
        <w:jc w:val="both"/>
        <w:rPr>
          <w:rFonts w:asciiTheme="majorHAnsi" w:hAnsiTheme="majorHAnsi" w:cstheme="majorHAnsi"/>
          <w:bCs/>
          <w:sz w:val="20"/>
          <w:szCs w:val="20"/>
        </w:rPr>
      </w:pPr>
      <w:bookmarkStart w:id="7" w:name="_Ref471463963"/>
      <w:r w:rsidRPr="00EC0153">
        <w:rPr>
          <w:rFonts w:asciiTheme="majorHAnsi" w:hAnsiTheme="majorHAnsi" w:cstheme="majorHAnsi"/>
          <w:bCs/>
          <w:sz w:val="20"/>
          <w:szCs w:val="20"/>
        </w:rPr>
        <w:t>Dress codes may apply.</w:t>
      </w:r>
    </w:p>
    <w:p w14:paraId="3944AD81" w14:textId="77777777" w:rsidR="00EA3287" w:rsidRPr="00EC0153" w:rsidRDefault="00EA3287" w:rsidP="00EA3287">
      <w:pPr>
        <w:widowControl w:val="0"/>
        <w:numPr>
          <w:ilvl w:val="0"/>
          <w:numId w:val="41"/>
        </w:numPr>
        <w:tabs>
          <w:tab w:val="num" w:pos="284"/>
        </w:tabs>
        <w:spacing w:before="120" w:after="120" w:line="200" w:lineRule="atLeast"/>
        <w:jc w:val="both"/>
        <w:rPr>
          <w:rFonts w:asciiTheme="majorHAnsi" w:hAnsiTheme="majorHAnsi" w:cstheme="majorHAnsi"/>
          <w:bCs/>
          <w:sz w:val="20"/>
          <w:szCs w:val="20"/>
        </w:rPr>
      </w:pPr>
      <w:r w:rsidRPr="00EC0153">
        <w:rPr>
          <w:rFonts w:asciiTheme="majorHAnsi" w:hAnsiTheme="majorHAnsi" w:cstheme="majorHAnsi"/>
          <w:bCs/>
          <w:sz w:val="20"/>
          <w:szCs w:val="20"/>
        </w:rPr>
        <w:t>The Promoter is not responsible for changes to events or appearances by celebrities.</w:t>
      </w:r>
    </w:p>
    <w:p w14:paraId="1AC0F2F3" w14:textId="77777777" w:rsidR="00EA3287" w:rsidRPr="00EC0153" w:rsidRDefault="009F30A7" w:rsidP="00EA3287">
      <w:pPr>
        <w:widowControl w:val="0"/>
        <w:tabs>
          <w:tab w:val="num" w:pos="284"/>
        </w:tabs>
        <w:spacing w:before="120" w:after="120" w:line="200" w:lineRule="atLeast"/>
        <w:ind w:left="426"/>
        <w:jc w:val="both"/>
        <w:rPr>
          <w:rFonts w:asciiTheme="majorHAnsi" w:hAnsiTheme="majorHAnsi" w:cstheme="majorHAnsi"/>
          <w:b/>
          <w:sz w:val="20"/>
          <w:szCs w:val="20"/>
        </w:rPr>
      </w:pPr>
      <w:r>
        <w:rPr>
          <w:rFonts w:asciiTheme="majorHAnsi" w:hAnsiTheme="majorHAnsi" w:cstheme="majorHAnsi"/>
          <w:b/>
          <w:sz w:val="20"/>
          <w:szCs w:val="20"/>
        </w:rPr>
        <w:pict w14:anchorId="7735A289">
          <v:rect id="_x0000_i1030" style="width:0;height:1.5pt" o:hralign="center" o:hrstd="t" o:hr="t" fillcolor="#a0a0a0" stroked="f"/>
        </w:pict>
      </w:r>
    </w:p>
    <w:p w14:paraId="773519E2"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
          <w:sz w:val="20"/>
          <w:szCs w:val="20"/>
        </w:rPr>
      </w:pPr>
      <w:r w:rsidRPr="00EC0153">
        <w:rPr>
          <w:rFonts w:asciiTheme="majorHAnsi" w:hAnsiTheme="majorHAnsi" w:cstheme="majorHAnsi"/>
          <w:b/>
          <w:bCs/>
          <w:sz w:val="20"/>
          <w:szCs w:val="20"/>
        </w:rPr>
        <w:t>7. Use of Entries and Publicity</w:t>
      </w:r>
    </w:p>
    <w:p w14:paraId="4B2EE97D"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By entering, participants consent to the use of their name, voice, likeness, and entry material by the Promoter for promotional purposes without compensation.</w:t>
      </w:r>
    </w:p>
    <w:p w14:paraId="61C039F3"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Entrants grant the Promoter a non-exclusive, royalty-free license to use their submitted content for promotional, marketing, and other business purposes.</w:t>
      </w:r>
    </w:p>
    <w:p w14:paraId="267BFB71" w14:textId="77777777" w:rsidR="00EA3287" w:rsidRPr="00EC0153" w:rsidRDefault="009F30A7" w:rsidP="00EA3287">
      <w:pPr>
        <w:widowControl w:val="0"/>
        <w:tabs>
          <w:tab w:val="num" w:pos="284"/>
        </w:tabs>
        <w:spacing w:before="120" w:after="120" w:line="200" w:lineRule="atLeast"/>
        <w:ind w:left="426"/>
        <w:jc w:val="both"/>
        <w:rPr>
          <w:rFonts w:asciiTheme="majorHAnsi" w:hAnsiTheme="majorHAnsi" w:cstheme="majorHAnsi"/>
          <w:b/>
          <w:sz w:val="20"/>
          <w:szCs w:val="20"/>
        </w:rPr>
      </w:pPr>
      <w:r>
        <w:rPr>
          <w:rFonts w:asciiTheme="majorHAnsi" w:hAnsiTheme="majorHAnsi" w:cstheme="majorHAnsi"/>
          <w:b/>
          <w:sz w:val="20"/>
          <w:szCs w:val="20"/>
        </w:rPr>
        <w:pict w14:anchorId="5FA9541C">
          <v:rect id="_x0000_i1031" style="width:0;height:1.5pt" o:hralign="center" o:hrstd="t" o:hr="t" fillcolor="#a0a0a0" stroked="f"/>
        </w:pict>
      </w:r>
    </w:p>
    <w:p w14:paraId="7D69E18F"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
          <w:sz w:val="20"/>
          <w:szCs w:val="20"/>
        </w:rPr>
      </w:pPr>
      <w:r w:rsidRPr="00EC0153">
        <w:rPr>
          <w:rFonts w:asciiTheme="majorHAnsi" w:hAnsiTheme="majorHAnsi" w:cstheme="majorHAnsi"/>
          <w:b/>
          <w:bCs/>
          <w:sz w:val="20"/>
          <w:szCs w:val="20"/>
        </w:rPr>
        <w:t>8. Intellectual Property</w:t>
      </w:r>
    </w:p>
    <w:p w14:paraId="61FF1E0A"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All entries must be the original work of the entrant and must not infringe any third-party rights. Upon submission, all entries become the property of the Promoter.</w:t>
      </w:r>
    </w:p>
    <w:p w14:paraId="13303F7A"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Entrants consent to any act or omission by the Promoter that may otherwise infringe their moral rights under the Copyright Act 1968 (</w:t>
      </w:r>
      <w:proofErr w:type="spellStart"/>
      <w:r w:rsidRPr="00EC0153">
        <w:rPr>
          <w:rFonts w:asciiTheme="majorHAnsi" w:hAnsiTheme="majorHAnsi" w:cstheme="majorHAnsi"/>
          <w:bCs/>
          <w:sz w:val="20"/>
          <w:szCs w:val="20"/>
        </w:rPr>
        <w:t>Cth</w:t>
      </w:r>
      <w:proofErr w:type="spellEnd"/>
      <w:r w:rsidRPr="00EC0153">
        <w:rPr>
          <w:rFonts w:asciiTheme="majorHAnsi" w:hAnsiTheme="majorHAnsi" w:cstheme="majorHAnsi"/>
          <w:bCs/>
          <w:sz w:val="20"/>
          <w:szCs w:val="20"/>
        </w:rPr>
        <w:t>).</w:t>
      </w:r>
    </w:p>
    <w:p w14:paraId="3CFFD6A1" w14:textId="77777777" w:rsidR="00EA3287" w:rsidRPr="00EC0153" w:rsidRDefault="009F30A7" w:rsidP="00EA3287">
      <w:pPr>
        <w:widowControl w:val="0"/>
        <w:tabs>
          <w:tab w:val="num" w:pos="284"/>
        </w:tabs>
        <w:spacing w:before="120" w:after="120" w:line="200" w:lineRule="atLeast"/>
        <w:ind w:left="426"/>
        <w:jc w:val="both"/>
        <w:rPr>
          <w:rFonts w:asciiTheme="majorHAnsi" w:hAnsiTheme="majorHAnsi" w:cstheme="majorHAnsi"/>
          <w:b/>
          <w:sz w:val="20"/>
          <w:szCs w:val="20"/>
        </w:rPr>
      </w:pPr>
      <w:r>
        <w:rPr>
          <w:rFonts w:asciiTheme="majorHAnsi" w:hAnsiTheme="majorHAnsi" w:cstheme="majorHAnsi"/>
          <w:b/>
          <w:sz w:val="20"/>
          <w:szCs w:val="20"/>
        </w:rPr>
        <w:pict w14:anchorId="7E0C9733">
          <v:rect id="_x0000_i1032" style="width:0;height:1.5pt" o:hralign="center" o:hrstd="t" o:hr="t" fillcolor="#a0a0a0" stroked="f"/>
        </w:pict>
      </w:r>
    </w:p>
    <w:p w14:paraId="3DD9B7E1"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
          <w:sz w:val="20"/>
          <w:szCs w:val="20"/>
        </w:rPr>
      </w:pPr>
      <w:r w:rsidRPr="00EC0153">
        <w:rPr>
          <w:rFonts w:asciiTheme="majorHAnsi" w:hAnsiTheme="majorHAnsi" w:cstheme="majorHAnsi"/>
          <w:b/>
          <w:bCs/>
          <w:sz w:val="20"/>
          <w:szCs w:val="20"/>
        </w:rPr>
        <w:t>9. Risk, Health, and Safety</w:t>
      </w:r>
    </w:p>
    <w:p w14:paraId="647000F6"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Participation in the Promotion or acceptance of a prize is at the entrant’s own risk.</w:t>
      </w:r>
    </w:p>
    <w:p w14:paraId="37E1CF7C"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Winners and companions must declare any medical conditions and may be required to undergo medical checks, briefings, or safety training as determined by the Promoter.</w:t>
      </w:r>
    </w:p>
    <w:p w14:paraId="6CE19406"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The Promoter may exclude participants who pose health or safety risks.</w:t>
      </w:r>
    </w:p>
    <w:p w14:paraId="24F88B10"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The Promoter may conduct criminal history checks before awarding a prize.</w:t>
      </w:r>
    </w:p>
    <w:p w14:paraId="6DFBB967" w14:textId="77777777" w:rsidR="00EA3287" w:rsidRPr="00EC0153" w:rsidRDefault="009F30A7" w:rsidP="00EA3287">
      <w:pPr>
        <w:widowControl w:val="0"/>
        <w:tabs>
          <w:tab w:val="num" w:pos="284"/>
        </w:tabs>
        <w:spacing w:before="120" w:after="120" w:line="200" w:lineRule="atLeast"/>
        <w:ind w:left="426"/>
        <w:jc w:val="both"/>
        <w:rPr>
          <w:rFonts w:asciiTheme="majorHAnsi" w:hAnsiTheme="majorHAnsi" w:cstheme="majorHAnsi"/>
          <w:b/>
          <w:sz w:val="20"/>
          <w:szCs w:val="20"/>
        </w:rPr>
      </w:pPr>
      <w:r>
        <w:rPr>
          <w:rFonts w:asciiTheme="majorHAnsi" w:hAnsiTheme="majorHAnsi" w:cstheme="majorHAnsi"/>
          <w:b/>
          <w:sz w:val="20"/>
          <w:szCs w:val="20"/>
        </w:rPr>
        <w:pict w14:anchorId="44118859">
          <v:rect id="_x0000_i1033" style="width:0;height:1.5pt" o:hralign="center" o:hrstd="t" o:hr="t" fillcolor="#a0a0a0" stroked="f"/>
        </w:pict>
      </w:r>
    </w:p>
    <w:p w14:paraId="6D04A764"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
          <w:sz w:val="20"/>
          <w:szCs w:val="20"/>
        </w:rPr>
      </w:pPr>
      <w:r w:rsidRPr="00EC0153">
        <w:rPr>
          <w:rFonts w:asciiTheme="majorHAnsi" w:hAnsiTheme="majorHAnsi" w:cstheme="majorHAnsi"/>
          <w:b/>
          <w:bCs/>
          <w:sz w:val="20"/>
          <w:szCs w:val="20"/>
        </w:rPr>
        <w:t>10. Disqualification</w:t>
      </w:r>
    </w:p>
    <w:p w14:paraId="669694A5"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The Promoter reserves the right to disqualify any entrant who:</w:t>
      </w:r>
    </w:p>
    <w:p w14:paraId="39D17EBE" w14:textId="77777777" w:rsidR="00EA3287" w:rsidRPr="00EC0153" w:rsidRDefault="00EA3287" w:rsidP="00EA3287">
      <w:pPr>
        <w:widowControl w:val="0"/>
        <w:numPr>
          <w:ilvl w:val="0"/>
          <w:numId w:val="42"/>
        </w:numPr>
        <w:tabs>
          <w:tab w:val="num" w:pos="284"/>
        </w:tabs>
        <w:spacing w:before="120" w:after="120" w:line="200" w:lineRule="atLeast"/>
        <w:jc w:val="both"/>
        <w:rPr>
          <w:rFonts w:asciiTheme="majorHAnsi" w:hAnsiTheme="majorHAnsi" w:cstheme="majorHAnsi"/>
          <w:bCs/>
          <w:sz w:val="20"/>
          <w:szCs w:val="20"/>
        </w:rPr>
      </w:pPr>
      <w:r w:rsidRPr="00EC0153">
        <w:rPr>
          <w:rFonts w:asciiTheme="majorHAnsi" w:hAnsiTheme="majorHAnsi" w:cstheme="majorHAnsi"/>
          <w:bCs/>
          <w:sz w:val="20"/>
          <w:szCs w:val="20"/>
        </w:rPr>
        <w:t xml:space="preserve">Breaches these </w:t>
      </w:r>
      <w:proofErr w:type="gramStart"/>
      <w:r w:rsidRPr="00EC0153">
        <w:rPr>
          <w:rFonts w:asciiTheme="majorHAnsi" w:hAnsiTheme="majorHAnsi" w:cstheme="majorHAnsi"/>
          <w:bCs/>
          <w:sz w:val="20"/>
          <w:szCs w:val="20"/>
        </w:rPr>
        <w:t>Terms;</w:t>
      </w:r>
      <w:proofErr w:type="gramEnd"/>
    </w:p>
    <w:p w14:paraId="34F82214" w14:textId="77777777" w:rsidR="00EA3287" w:rsidRPr="00EC0153" w:rsidRDefault="00EA3287" w:rsidP="00EA3287">
      <w:pPr>
        <w:widowControl w:val="0"/>
        <w:numPr>
          <w:ilvl w:val="0"/>
          <w:numId w:val="42"/>
        </w:numPr>
        <w:tabs>
          <w:tab w:val="num" w:pos="284"/>
        </w:tabs>
        <w:spacing w:before="120" w:after="120" w:line="200" w:lineRule="atLeast"/>
        <w:jc w:val="both"/>
        <w:rPr>
          <w:rFonts w:asciiTheme="majorHAnsi" w:hAnsiTheme="majorHAnsi" w:cstheme="majorHAnsi"/>
          <w:bCs/>
          <w:sz w:val="20"/>
          <w:szCs w:val="20"/>
        </w:rPr>
      </w:pPr>
      <w:r w:rsidRPr="00EC0153">
        <w:rPr>
          <w:rFonts w:asciiTheme="majorHAnsi" w:hAnsiTheme="majorHAnsi" w:cstheme="majorHAnsi"/>
          <w:bCs/>
          <w:sz w:val="20"/>
          <w:szCs w:val="20"/>
        </w:rPr>
        <w:t xml:space="preserve">Tampers with the entry </w:t>
      </w:r>
      <w:proofErr w:type="gramStart"/>
      <w:r w:rsidRPr="00EC0153">
        <w:rPr>
          <w:rFonts w:asciiTheme="majorHAnsi" w:hAnsiTheme="majorHAnsi" w:cstheme="majorHAnsi"/>
          <w:bCs/>
          <w:sz w:val="20"/>
          <w:szCs w:val="20"/>
        </w:rPr>
        <w:t>process;</w:t>
      </w:r>
      <w:proofErr w:type="gramEnd"/>
    </w:p>
    <w:p w14:paraId="2E40380D" w14:textId="77777777" w:rsidR="00EA3287" w:rsidRPr="00EC0153" w:rsidRDefault="00EA3287" w:rsidP="00EA3287">
      <w:pPr>
        <w:widowControl w:val="0"/>
        <w:numPr>
          <w:ilvl w:val="0"/>
          <w:numId w:val="42"/>
        </w:numPr>
        <w:tabs>
          <w:tab w:val="num" w:pos="284"/>
        </w:tabs>
        <w:spacing w:before="120" w:after="120" w:line="200" w:lineRule="atLeast"/>
        <w:jc w:val="both"/>
        <w:rPr>
          <w:rFonts w:asciiTheme="majorHAnsi" w:hAnsiTheme="majorHAnsi" w:cstheme="majorHAnsi"/>
          <w:bCs/>
          <w:sz w:val="20"/>
          <w:szCs w:val="20"/>
        </w:rPr>
      </w:pPr>
      <w:r w:rsidRPr="00EC0153">
        <w:rPr>
          <w:rFonts w:asciiTheme="majorHAnsi" w:hAnsiTheme="majorHAnsi" w:cstheme="majorHAnsi"/>
          <w:bCs/>
          <w:sz w:val="20"/>
          <w:szCs w:val="20"/>
        </w:rPr>
        <w:t xml:space="preserve">Acts fraudulently, offensively, or </w:t>
      </w:r>
      <w:proofErr w:type="gramStart"/>
      <w:r w:rsidRPr="00EC0153">
        <w:rPr>
          <w:rFonts w:asciiTheme="majorHAnsi" w:hAnsiTheme="majorHAnsi" w:cstheme="majorHAnsi"/>
          <w:bCs/>
          <w:sz w:val="20"/>
          <w:szCs w:val="20"/>
        </w:rPr>
        <w:t>disruptively;</w:t>
      </w:r>
      <w:proofErr w:type="gramEnd"/>
    </w:p>
    <w:p w14:paraId="70B31BF1" w14:textId="77777777" w:rsidR="00EA3287" w:rsidRPr="00EC0153" w:rsidRDefault="00EA3287" w:rsidP="00EA3287">
      <w:pPr>
        <w:widowControl w:val="0"/>
        <w:numPr>
          <w:ilvl w:val="0"/>
          <w:numId w:val="42"/>
        </w:numPr>
        <w:tabs>
          <w:tab w:val="num" w:pos="284"/>
        </w:tabs>
        <w:spacing w:before="120" w:after="120" w:line="200" w:lineRule="atLeast"/>
        <w:jc w:val="both"/>
        <w:rPr>
          <w:rFonts w:asciiTheme="majorHAnsi" w:hAnsiTheme="majorHAnsi" w:cstheme="majorHAnsi"/>
          <w:bCs/>
          <w:sz w:val="20"/>
          <w:szCs w:val="20"/>
        </w:rPr>
      </w:pPr>
      <w:r w:rsidRPr="00EC0153">
        <w:rPr>
          <w:rFonts w:asciiTheme="majorHAnsi" w:hAnsiTheme="majorHAnsi" w:cstheme="majorHAnsi"/>
          <w:bCs/>
          <w:sz w:val="20"/>
          <w:szCs w:val="20"/>
        </w:rPr>
        <w:lastRenderedPageBreak/>
        <w:t>Has provided false information.</w:t>
      </w:r>
    </w:p>
    <w:p w14:paraId="2243E8DC" w14:textId="77777777" w:rsidR="00EA3287" w:rsidRPr="00EC0153" w:rsidRDefault="00EA3287" w:rsidP="00EA3287">
      <w:pPr>
        <w:widowControl w:val="0"/>
        <w:tabs>
          <w:tab w:val="num" w:pos="284"/>
        </w:tabs>
        <w:spacing w:before="120" w:after="120" w:line="200" w:lineRule="atLeast"/>
        <w:ind w:left="426"/>
        <w:jc w:val="both"/>
        <w:rPr>
          <w:rFonts w:asciiTheme="majorHAnsi" w:hAnsiTheme="majorHAnsi" w:cstheme="majorHAnsi"/>
          <w:bCs/>
          <w:sz w:val="20"/>
          <w:szCs w:val="20"/>
        </w:rPr>
      </w:pPr>
      <w:r w:rsidRPr="00EC0153">
        <w:rPr>
          <w:rFonts w:asciiTheme="majorHAnsi" w:hAnsiTheme="majorHAnsi" w:cstheme="majorHAnsi"/>
          <w:bCs/>
          <w:sz w:val="20"/>
          <w:szCs w:val="20"/>
        </w:rPr>
        <w:t>Winners may be disqualified after selection if breaches are later discovered.</w:t>
      </w:r>
    </w:p>
    <w:p w14:paraId="22490096" w14:textId="77777777" w:rsidR="00EA3287" w:rsidRPr="00EC0153" w:rsidRDefault="009F30A7" w:rsidP="00EA3287">
      <w:pPr>
        <w:widowControl w:val="0"/>
        <w:tabs>
          <w:tab w:val="num" w:pos="284"/>
        </w:tabs>
        <w:spacing w:before="120" w:after="120" w:line="200" w:lineRule="atLeast"/>
        <w:jc w:val="both"/>
        <w:rPr>
          <w:rFonts w:asciiTheme="majorHAnsi" w:hAnsiTheme="majorHAnsi" w:cstheme="majorHAnsi"/>
          <w:b/>
          <w:sz w:val="20"/>
          <w:szCs w:val="20"/>
        </w:rPr>
      </w:pPr>
      <w:r>
        <w:rPr>
          <w:rFonts w:asciiTheme="majorHAnsi" w:hAnsiTheme="majorHAnsi" w:cstheme="majorHAnsi"/>
          <w:b/>
          <w:sz w:val="20"/>
          <w:szCs w:val="20"/>
        </w:rPr>
        <w:pict w14:anchorId="6FA88BE1">
          <v:rect id="_x0000_i1034" style="width:0;height:1.5pt" o:hralign="center" o:hrstd="t" o:hr="t" fillcolor="#a0a0a0" stroked="f"/>
        </w:pict>
      </w:r>
    </w:p>
    <w:p w14:paraId="65A84AF7" w14:textId="77777777" w:rsidR="00EA3287" w:rsidRPr="00EC0153" w:rsidRDefault="00EA3287" w:rsidP="00EA3287">
      <w:pPr>
        <w:widowControl w:val="0"/>
        <w:tabs>
          <w:tab w:val="num" w:pos="284"/>
        </w:tabs>
        <w:spacing w:before="120" w:after="120" w:line="200" w:lineRule="atLeast"/>
        <w:jc w:val="both"/>
        <w:rPr>
          <w:rFonts w:asciiTheme="majorHAnsi" w:hAnsiTheme="majorHAnsi" w:cstheme="majorHAnsi"/>
          <w:b/>
          <w:sz w:val="20"/>
          <w:szCs w:val="20"/>
        </w:rPr>
      </w:pPr>
      <w:r w:rsidRPr="00EC0153">
        <w:rPr>
          <w:rFonts w:asciiTheme="majorHAnsi" w:hAnsiTheme="majorHAnsi" w:cstheme="majorHAnsi"/>
          <w:b/>
          <w:bCs/>
          <w:sz w:val="20"/>
          <w:szCs w:val="20"/>
        </w:rPr>
        <w:t>11. Indemnity</w:t>
      </w:r>
    </w:p>
    <w:p w14:paraId="0450C2B8" w14:textId="77777777" w:rsidR="00EA3287" w:rsidRPr="00EC0153" w:rsidRDefault="00EA3287" w:rsidP="00EA3287">
      <w:pPr>
        <w:widowControl w:val="0"/>
        <w:tabs>
          <w:tab w:val="num" w:pos="284"/>
        </w:tabs>
        <w:spacing w:before="120" w:after="120" w:line="200" w:lineRule="atLeast"/>
        <w:jc w:val="both"/>
        <w:rPr>
          <w:rFonts w:asciiTheme="majorHAnsi" w:hAnsiTheme="majorHAnsi" w:cstheme="majorHAnsi"/>
          <w:bCs/>
          <w:sz w:val="20"/>
          <w:szCs w:val="20"/>
        </w:rPr>
      </w:pPr>
      <w:r w:rsidRPr="00EC0153">
        <w:rPr>
          <w:rFonts w:asciiTheme="majorHAnsi" w:hAnsiTheme="majorHAnsi" w:cstheme="majorHAnsi"/>
          <w:bCs/>
          <w:sz w:val="20"/>
          <w:szCs w:val="20"/>
        </w:rPr>
        <w:t>Winners and companions may be required to sign an indemnity and exclusion of liability form prior to participation.</w:t>
      </w:r>
    </w:p>
    <w:bookmarkEnd w:id="7"/>
    <w:p w14:paraId="102109D1" w14:textId="77777777" w:rsidR="00EA3287" w:rsidRPr="00EA3287" w:rsidRDefault="009F30A7" w:rsidP="00EA3287">
      <w:pPr>
        <w:widowControl w:val="0"/>
        <w:tabs>
          <w:tab w:val="num" w:pos="284"/>
        </w:tabs>
        <w:spacing w:before="120" w:after="120" w:line="200" w:lineRule="atLeast"/>
        <w:jc w:val="both"/>
        <w:rPr>
          <w:rFonts w:asciiTheme="majorHAnsi" w:hAnsiTheme="majorHAnsi" w:cstheme="majorHAnsi"/>
          <w:b/>
          <w:sz w:val="20"/>
          <w:szCs w:val="20"/>
        </w:rPr>
      </w:pPr>
      <w:r>
        <w:rPr>
          <w:rFonts w:asciiTheme="majorHAnsi" w:hAnsiTheme="majorHAnsi" w:cstheme="majorHAnsi"/>
          <w:sz w:val="20"/>
          <w:szCs w:val="20"/>
        </w:rPr>
        <w:pict w14:anchorId="58E07849">
          <v:rect id="_x0000_i1035" style="width:0;height:1.5pt" o:hralign="center" o:hrstd="t" o:hr="t" fillcolor="#a0a0a0" stroked="f"/>
        </w:pict>
      </w:r>
    </w:p>
    <w:p w14:paraId="5E825916" w14:textId="77777777" w:rsidR="00EA3287" w:rsidRPr="00EA3287" w:rsidRDefault="00EA3287" w:rsidP="00EA3287">
      <w:pPr>
        <w:widowControl w:val="0"/>
        <w:tabs>
          <w:tab w:val="num" w:pos="284"/>
        </w:tabs>
        <w:spacing w:before="120" w:after="120" w:line="200" w:lineRule="atLeast"/>
        <w:jc w:val="both"/>
        <w:rPr>
          <w:rFonts w:asciiTheme="majorHAnsi" w:hAnsiTheme="majorHAnsi" w:cstheme="majorHAnsi"/>
          <w:b/>
          <w:sz w:val="20"/>
          <w:szCs w:val="20"/>
        </w:rPr>
      </w:pPr>
      <w:r w:rsidRPr="00EA3287">
        <w:rPr>
          <w:rFonts w:asciiTheme="majorHAnsi" w:hAnsiTheme="majorHAnsi" w:cstheme="majorHAnsi"/>
          <w:b/>
          <w:bCs/>
          <w:sz w:val="20"/>
          <w:szCs w:val="20"/>
        </w:rPr>
        <w:t>12. Limitation of Liability</w:t>
      </w:r>
    </w:p>
    <w:p w14:paraId="49A089BE" w14:textId="77777777" w:rsidR="00EA3287" w:rsidRPr="00EA3287" w:rsidRDefault="00EA3287" w:rsidP="00EA3287">
      <w:pPr>
        <w:widowControl w:val="0"/>
        <w:tabs>
          <w:tab w:val="num" w:pos="284"/>
        </w:tabs>
        <w:spacing w:before="120" w:after="120" w:line="200" w:lineRule="atLeast"/>
        <w:jc w:val="both"/>
        <w:rPr>
          <w:rFonts w:asciiTheme="majorHAnsi" w:hAnsiTheme="majorHAnsi" w:cstheme="majorHAnsi"/>
          <w:bCs/>
          <w:sz w:val="20"/>
          <w:szCs w:val="20"/>
        </w:rPr>
      </w:pPr>
      <w:r w:rsidRPr="00EA3287">
        <w:rPr>
          <w:rFonts w:asciiTheme="majorHAnsi" w:hAnsiTheme="majorHAnsi" w:cstheme="majorHAnsi"/>
          <w:bCs/>
          <w:sz w:val="20"/>
          <w:szCs w:val="20"/>
        </w:rPr>
        <w:t>To the fullest extent permitted by law, the Promoter is not liable for any loss, damage, injury, or death arising from participating in the Promotion or accepting a prize.</w:t>
      </w:r>
    </w:p>
    <w:p w14:paraId="2ED11551" w14:textId="77777777" w:rsidR="00EA3287" w:rsidRPr="00EA3287" w:rsidRDefault="00EA3287" w:rsidP="00EA3287">
      <w:pPr>
        <w:widowControl w:val="0"/>
        <w:tabs>
          <w:tab w:val="num" w:pos="284"/>
        </w:tabs>
        <w:spacing w:before="120" w:after="120" w:line="200" w:lineRule="atLeast"/>
        <w:jc w:val="both"/>
        <w:rPr>
          <w:rFonts w:asciiTheme="majorHAnsi" w:hAnsiTheme="majorHAnsi" w:cstheme="majorHAnsi"/>
          <w:bCs/>
          <w:sz w:val="20"/>
          <w:szCs w:val="20"/>
        </w:rPr>
      </w:pPr>
      <w:r w:rsidRPr="00EA3287">
        <w:rPr>
          <w:rFonts w:asciiTheme="majorHAnsi" w:hAnsiTheme="majorHAnsi" w:cstheme="majorHAnsi"/>
          <w:bCs/>
          <w:sz w:val="20"/>
          <w:szCs w:val="20"/>
        </w:rPr>
        <w:t>The Promoter is not responsible for lost, late, incomplete, incorrectly submitted, or misdirected entries.</w:t>
      </w:r>
    </w:p>
    <w:p w14:paraId="262B8F5B" w14:textId="77777777" w:rsidR="00EA3287" w:rsidRPr="00EA3287" w:rsidRDefault="00EA3287" w:rsidP="00EA3287">
      <w:pPr>
        <w:widowControl w:val="0"/>
        <w:tabs>
          <w:tab w:val="num" w:pos="284"/>
        </w:tabs>
        <w:spacing w:before="120" w:after="120" w:line="200" w:lineRule="atLeast"/>
        <w:jc w:val="both"/>
        <w:rPr>
          <w:rFonts w:asciiTheme="majorHAnsi" w:hAnsiTheme="majorHAnsi" w:cstheme="majorHAnsi"/>
          <w:bCs/>
          <w:sz w:val="20"/>
          <w:szCs w:val="20"/>
        </w:rPr>
      </w:pPr>
      <w:r w:rsidRPr="00EA3287">
        <w:rPr>
          <w:rFonts w:asciiTheme="majorHAnsi" w:hAnsiTheme="majorHAnsi" w:cstheme="majorHAnsi"/>
          <w:bCs/>
          <w:sz w:val="20"/>
          <w:szCs w:val="20"/>
        </w:rPr>
        <w:t>The Promoter has no control over third-party systems (e.g., telephone networks, the internet) and disclaims responsibility for any disruptions.</w:t>
      </w:r>
    </w:p>
    <w:p w14:paraId="7027621C" w14:textId="77777777" w:rsidR="00EA3287" w:rsidRPr="00EA3287" w:rsidRDefault="009F30A7" w:rsidP="00EA3287">
      <w:pPr>
        <w:widowControl w:val="0"/>
        <w:tabs>
          <w:tab w:val="num" w:pos="284"/>
        </w:tabs>
        <w:spacing w:before="120" w:after="120" w:line="200" w:lineRule="atLeast"/>
        <w:jc w:val="both"/>
        <w:rPr>
          <w:rFonts w:asciiTheme="majorHAnsi" w:hAnsiTheme="majorHAnsi" w:cstheme="majorHAnsi"/>
          <w:b/>
          <w:sz w:val="20"/>
          <w:szCs w:val="20"/>
        </w:rPr>
      </w:pPr>
      <w:r>
        <w:rPr>
          <w:rFonts w:asciiTheme="majorHAnsi" w:hAnsiTheme="majorHAnsi" w:cstheme="majorHAnsi"/>
          <w:sz w:val="20"/>
          <w:szCs w:val="20"/>
        </w:rPr>
        <w:pict w14:anchorId="36735D57">
          <v:rect id="_x0000_i1036" style="width:0;height:1.5pt" o:hralign="center" o:hrstd="t" o:hr="t" fillcolor="#a0a0a0" stroked="f"/>
        </w:pict>
      </w:r>
    </w:p>
    <w:p w14:paraId="31EBB406" w14:textId="77777777" w:rsidR="00EA3287" w:rsidRPr="00EA3287" w:rsidRDefault="00EA3287" w:rsidP="00EA3287">
      <w:pPr>
        <w:widowControl w:val="0"/>
        <w:tabs>
          <w:tab w:val="num" w:pos="284"/>
        </w:tabs>
        <w:spacing w:before="120" w:after="120" w:line="200" w:lineRule="atLeast"/>
        <w:jc w:val="both"/>
        <w:rPr>
          <w:rFonts w:asciiTheme="majorHAnsi" w:hAnsiTheme="majorHAnsi" w:cstheme="majorHAnsi"/>
          <w:b/>
          <w:sz w:val="20"/>
          <w:szCs w:val="20"/>
        </w:rPr>
      </w:pPr>
      <w:r w:rsidRPr="00EA3287">
        <w:rPr>
          <w:rFonts w:asciiTheme="majorHAnsi" w:hAnsiTheme="majorHAnsi" w:cstheme="majorHAnsi"/>
          <w:b/>
          <w:bCs/>
          <w:sz w:val="20"/>
          <w:szCs w:val="20"/>
        </w:rPr>
        <w:t>13. Australian Consumer Law</w:t>
      </w:r>
    </w:p>
    <w:p w14:paraId="3A661ABA" w14:textId="77777777" w:rsidR="00EA3287" w:rsidRPr="00EA3287" w:rsidRDefault="00EA3287" w:rsidP="00EA3287">
      <w:pPr>
        <w:widowControl w:val="0"/>
        <w:tabs>
          <w:tab w:val="num" w:pos="284"/>
        </w:tabs>
        <w:spacing w:before="120" w:after="120" w:line="200" w:lineRule="atLeast"/>
        <w:jc w:val="both"/>
        <w:rPr>
          <w:rFonts w:asciiTheme="majorHAnsi" w:hAnsiTheme="majorHAnsi" w:cstheme="majorHAnsi"/>
          <w:bCs/>
          <w:sz w:val="20"/>
          <w:szCs w:val="20"/>
        </w:rPr>
      </w:pPr>
      <w:r w:rsidRPr="00EA3287">
        <w:rPr>
          <w:rFonts w:asciiTheme="majorHAnsi" w:hAnsiTheme="majorHAnsi" w:cstheme="majorHAnsi"/>
          <w:bCs/>
          <w:sz w:val="20"/>
          <w:szCs w:val="20"/>
        </w:rPr>
        <w:t xml:space="preserve">Nothing in these Terms excludes any rights under the Australian </w:t>
      </w:r>
      <w:r w:rsidRPr="00EA3287">
        <w:rPr>
          <w:rFonts w:asciiTheme="majorHAnsi" w:hAnsiTheme="majorHAnsi" w:cstheme="majorHAnsi"/>
          <w:bCs/>
          <w:sz w:val="20"/>
          <w:szCs w:val="20"/>
        </w:rPr>
        <w:t>Consumer Law. Where permitted, the Promoter limits its liability to resupply or payment of resupply costs.</w:t>
      </w:r>
    </w:p>
    <w:p w14:paraId="7A1C3585" w14:textId="77777777" w:rsidR="00EA3287" w:rsidRPr="00EA3287" w:rsidRDefault="009F30A7" w:rsidP="00EA3287">
      <w:pPr>
        <w:widowControl w:val="0"/>
        <w:tabs>
          <w:tab w:val="num" w:pos="284"/>
        </w:tabs>
        <w:spacing w:before="120" w:after="120" w:line="200" w:lineRule="atLeast"/>
        <w:jc w:val="both"/>
        <w:rPr>
          <w:rFonts w:asciiTheme="majorHAnsi" w:hAnsiTheme="majorHAnsi" w:cstheme="majorHAnsi"/>
          <w:b/>
          <w:sz w:val="20"/>
          <w:szCs w:val="20"/>
        </w:rPr>
      </w:pPr>
      <w:r>
        <w:rPr>
          <w:rFonts w:asciiTheme="majorHAnsi" w:hAnsiTheme="majorHAnsi" w:cstheme="majorHAnsi"/>
          <w:sz w:val="20"/>
          <w:szCs w:val="20"/>
        </w:rPr>
        <w:pict w14:anchorId="02D09DC3">
          <v:rect id="_x0000_i1037" style="width:0;height:1.5pt" o:hralign="center" o:hrstd="t" o:hr="t" fillcolor="#a0a0a0" stroked="f"/>
        </w:pict>
      </w:r>
    </w:p>
    <w:p w14:paraId="273E3B5C" w14:textId="77777777" w:rsidR="00EA3287" w:rsidRPr="00EA3287" w:rsidRDefault="00EA3287" w:rsidP="00EA3287">
      <w:pPr>
        <w:widowControl w:val="0"/>
        <w:tabs>
          <w:tab w:val="num" w:pos="284"/>
        </w:tabs>
        <w:spacing w:before="120" w:after="120" w:line="200" w:lineRule="atLeast"/>
        <w:jc w:val="both"/>
        <w:rPr>
          <w:rFonts w:asciiTheme="majorHAnsi" w:hAnsiTheme="majorHAnsi" w:cstheme="majorHAnsi"/>
          <w:b/>
          <w:sz w:val="20"/>
          <w:szCs w:val="20"/>
        </w:rPr>
      </w:pPr>
      <w:r w:rsidRPr="00EA3287">
        <w:rPr>
          <w:rFonts w:asciiTheme="majorHAnsi" w:hAnsiTheme="majorHAnsi" w:cstheme="majorHAnsi"/>
          <w:b/>
          <w:bCs/>
          <w:sz w:val="20"/>
          <w:szCs w:val="20"/>
        </w:rPr>
        <w:t>14. Force Majeure</w:t>
      </w:r>
    </w:p>
    <w:p w14:paraId="1977FEA2" w14:textId="77777777" w:rsidR="00EA3287" w:rsidRPr="00EA3287" w:rsidRDefault="00EA3287" w:rsidP="00EA3287">
      <w:pPr>
        <w:widowControl w:val="0"/>
        <w:tabs>
          <w:tab w:val="num" w:pos="284"/>
        </w:tabs>
        <w:spacing w:before="120" w:after="120" w:line="200" w:lineRule="atLeast"/>
        <w:jc w:val="both"/>
        <w:rPr>
          <w:rFonts w:asciiTheme="majorHAnsi" w:hAnsiTheme="majorHAnsi" w:cstheme="majorHAnsi"/>
          <w:bCs/>
          <w:sz w:val="20"/>
          <w:szCs w:val="20"/>
        </w:rPr>
      </w:pPr>
      <w:r w:rsidRPr="00EA3287">
        <w:rPr>
          <w:rFonts w:asciiTheme="majorHAnsi" w:hAnsiTheme="majorHAnsi" w:cstheme="majorHAnsi"/>
          <w:bCs/>
          <w:sz w:val="20"/>
          <w:szCs w:val="20"/>
        </w:rPr>
        <w:t>If the Promotion is disrupted by unforeseen circumstances beyond the Promoter's control (e.g., natural disaster, pandemic), the Promoter reserves the right to cancel, suspend, or modify the Promotion without liability.</w:t>
      </w:r>
    </w:p>
    <w:p w14:paraId="2B7047E6" w14:textId="77777777" w:rsidR="00EA3287" w:rsidRPr="00EA3287" w:rsidRDefault="009F30A7" w:rsidP="00EA3287">
      <w:pPr>
        <w:widowControl w:val="0"/>
        <w:tabs>
          <w:tab w:val="num" w:pos="284"/>
        </w:tabs>
        <w:spacing w:before="120" w:after="120" w:line="200" w:lineRule="atLeast"/>
        <w:jc w:val="both"/>
        <w:rPr>
          <w:rFonts w:asciiTheme="majorHAnsi" w:hAnsiTheme="majorHAnsi" w:cstheme="majorHAnsi"/>
          <w:b/>
          <w:sz w:val="20"/>
          <w:szCs w:val="20"/>
        </w:rPr>
      </w:pPr>
      <w:r>
        <w:rPr>
          <w:rFonts w:asciiTheme="majorHAnsi" w:hAnsiTheme="majorHAnsi" w:cstheme="majorHAnsi"/>
          <w:sz w:val="20"/>
          <w:szCs w:val="20"/>
        </w:rPr>
        <w:pict w14:anchorId="1840FC70">
          <v:rect id="_x0000_i1038" style="width:0;height:1.5pt" o:hralign="center" o:hrstd="t" o:hr="t" fillcolor="#a0a0a0" stroked="f"/>
        </w:pict>
      </w:r>
    </w:p>
    <w:p w14:paraId="0D82FB21" w14:textId="77777777" w:rsidR="00EA3287" w:rsidRPr="00EA3287" w:rsidRDefault="00EA3287" w:rsidP="00EA3287">
      <w:pPr>
        <w:widowControl w:val="0"/>
        <w:tabs>
          <w:tab w:val="num" w:pos="284"/>
        </w:tabs>
        <w:spacing w:before="120" w:after="120" w:line="200" w:lineRule="atLeast"/>
        <w:jc w:val="both"/>
        <w:rPr>
          <w:rFonts w:asciiTheme="majorHAnsi" w:hAnsiTheme="majorHAnsi" w:cstheme="majorHAnsi"/>
          <w:b/>
          <w:sz w:val="20"/>
          <w:szCs w:val="20"/>
        </w:rPr>
      </w:pPr>
      <w:r w:rsidRPr="00EA3287">
        <w:rPr>
          <w:rFonts w:asciiTheme="majorHAnsi" w:hAnsiTheme="majorHAnsi" w:cstheme="majorHAnsi"/>
          <w:b/>
          <w:bCs/>
          <w:sz w:val="20"/>
          <w:szCs w:val="20"/>
        </w:rPr>
        <w:t>15. Privacy</w:t>
      </w:r>
    </w:p>
    <w:p w14:paraId="74E8D9C8" w14:textId="77777777" w:rsidR="00EA3287" w:rsidRPr="00EA3287" w:rsidRDefault="00EA3287" w:rsidP="00EA3287">
      <w:pPr>
        <w:widowControl w:val="0"/>
        <w:tabs>
          <w:tab w:val="num" w:pos="284"/>
        </w:tabs>
        <w:spacing w:before="120" w:after="120" w:line="200" w:lineRule="atLeast"/>
        <w:jc w:val="both"/>
        <w:rPr>
          <w:rFonts w:asciiTheme="majorHAnsi" w:hAnsiTheme="majorHAnsi" w:cstheme="majorHAnsi"/>
          <w:sz w:val="20"/>
          <w:szCs w:val="20"/>
        </w:rPr>
      </w:pPr>
      <w:r w:rsidRPr="00EA3287">
        <w:rPr>
          <w:rFonts w:asciiTheme="majorHAnsi" w:hAnsiTheme="majorHAnsi" w:cstheme="majorHAnsi"/>
          <w:sz w:val="20"/>
          <w:szCs w:val="20"/>
        </w:rPr>
        <w:t>Entrants' personal information will be collected and handled in accordance with the Promoter's Privacy Policy, available on its website.</w:t>
      </w:r>
    </w:p>
    <w:p w14:paraId="23F7C1B9" w14:textId="77777777" w:rsidR="00EA3287" w:rsidRPr="00EA3287" w:rsidRDefault="00EA3287" w:rsidP="00EA3287">
      <w:pPr>
        <w:widowControl w:val="0"/>
        <w:tabs>
          <w:tab w:val="num" w:pos="284"/>
        </w:tabs>
        <w:spacing w:before="120" w:after="120" w:line="200" w:lineRule="atLeast"/>
        <w:jc w:val="both"/>
        <w:rPr>
          <w:rFonts w:asciiTheme="majorHAnsi" w:hAnsiTheme="majorHAnsi" w:cstheme="majorHAnsi"/>
          <w:sz w:val="20"/>
          <w:szCs w:val="20"/>
        </w:rPr>
      </w:pPr>
      <w:r w:rsidRPr="00EA3287">
        <w:rPr>
          <w:rFonts w:asciiTheme="majorHAnsi" w:hAnsiTheme="majorHAnsi" w:cstheme="majorHAnsi"/>
          <w:sz w:val="20"/>
          <w:szCs w:val="20"/>
        </w:rPr>
        <w:t>Entrants consent to their personal information being used for the purposes of administering the Promotion, contacting winners, and marketing purposes, unless otherwise specified.</w:t>
      </w:r>
    </w:p>
    <w:p w14:paraId="72CF979E" w14:textId="77777777" w:rsidR="00EA3287" w:rsidRPr="00EA3287" w:rsidRDefault="00EA3287" w:rsidP="00EA3287">
      <w:pPr>
        <w:widowControl w:val="0"/>
        <w:tabs>
          <w:tab w:val="num" w:pos="284"/>
        </w:tabs>
        <w:spacing w:before="120" w:after="120" w:line="200" w:lineRule="atLeast"/>
        <w:jc w:val="both"/>
        <w:rPr>
          <w:rFonts w:asciiTheme="majorHAnsi" w:hAnsiTheme="majorHAnsi" w:cstheme="majorHAnsi"/>
          <w:sz w:val="20"/>
          <w:szCs w:val="20"/>
        </w:rPr>
      </w:pPr>
      <w:r w:rsidRPr="00EA3287">
        <w:rPr>
          <w:rFonts w:asciiTheme="majorHAnsi" w:hAnsiTheme="majorHAnsi" w:cstheme="majorHAnsi"/>
          <w:sz w:val="20"/>
          <w:szCs w:val="20"/>
        </w:rPr>
        <w:t>Third-party personal information provided must have appropriate consent</w:t>
      </w:r>
    </w:p>
    <w:p w14:paraId="20F87832" w14:textId="5DE00215" w:rsidR="00EA3287" w:rsidRPr="00EA3287" w:rsidRDefault="00EA3287" w:rsidP="00EA3287">
      <w:pPr>
        <w:widowControl w:val="0"/>
        <w:tabs>
          <w:tab w:val="num" w:pos="284"/>
        </w:tabs>
        <w:spacing w:before="120" w:after="120" w:line="200" w:lineRule="atLeast"/>
        <w:jc w:val="both"/>
        <w:rPr>
          <w:rFonts w:asciiTheme="majorHAnsi" w:hAnsiTheme="majorHAnsi" w:cstheme="majorHAnsi"/>
          <w:sz w:val="20"/>
          <w:szCs w:val="20"/>
        </w:rPr>
      </w:pPr>
    </w:p>
    <w:p w14:paraId="79E5BADA" w14:textId="77777777" w:rsidR="00EA3287" w:rsidRPr="00EA3287" w:rsidRDefault="00EA3287" w:rsidP="00EA3287">
      <w:pPr>
        <w:widowControl w:val="0"/>
        <w:spacing w:before="120" w:after="120" w:line="200" w:lineRule="atLeast"/>
        <w:rPr>
          <w:rFonts w:asciiTheme="majorHAnsi" w:hAnsiTheme="majorHAnsi" w:cstheme="majorHAnsi"/>
          <w:sz w:val="20"/>
          <w:szCs w:val="20"/>
        </w:rPr>
      </w:pPr>
      <w:r w:rsidRPr="00EA3287">
        <w:rPr>
          <w:rFonts w:asciiTheme="majorHAnsi" w:hAnsiTheme="majorHAnsi" w:cstheme="majorHAnsi"/>
          <w:i/>
          <w:sz w:val="20"/>
          <w:szCs w:val="20"/>
        </w:rPr>
        <w:t xml:space="preserve">Last updated: 26 April 2025 </w:t>
      </w:r>
    </w:p>
    <w:bookmarkEnd w:id="4"/>
    <w:bookmarkEnd w:id="6"/>
    <w:p w14:paraId="7D93D8F1" w14:textId="3567B15E" w:rsidR="003E2F07" w:rsidRPr="00EA3287" w:rsidRDefault="003E2F07" w:rsidP="00020263">
      <w:pPr>
        <w:widowControl w:val="0"/>
        <w:spacing w:before="120" w:after="120" w:line="200" w:lineRule="atLeast"/>
        <w:ind w:firstLine="426"/>
        <w:rPr>
          <w:rFonts w:asciiTheme="majorHAnsi" w:hAnsiTheme="majorHAnsi" w:cstheme="majorHAnsi"/>
          <w:b/>
          <w:sz w:val="20"/>
          <w:szCs w:val="20"/>
        </w:rPr>
        <w:sectPr w:rsidR="003E2F07" w:rsidRPr="00EA3287" w:rsidSect="00020263">
          <w:type w:val="continuous"/>
          <w:pgSz w:w="11906" w:h="16838"/>
          <w:pgMar w:top="1440" w:right="707" w:bottom="1134" w:left="567" w:header="708" w:footer="708" w:gutter="0"/>
          <w:cols w:num="2" w:space="286"/>
          <w:titlePg/>
          <w:docGrid w:linePitch="360"/>
        </w:sectPr>
      </w:pPr>
    </w:p>
    <w:p w14:paraId="2BF67DED" w14:textId="77777777" w:rsidR="00FE4278" w:rsidRPr="00EA3287" w:rsidRDefault="00FE4278" w:rsidP="00EA3287">
      <w:pPr>
        <w:keepNext/>
        <w:spacing w:before="120" w:after="120" w:line="200" w:lineRule="atLeast"/>
        <w:rPr>
          <w:rFonts w:asciiTheme="majorHAnsi" w:hAnsiTheme="majorHAnsi" w:cstheme="majorHAnsi"/>
          <w:b/>
          <w:sz w:val="20"/>
          <w:szCs w:val="20"/>
        </w:rPr>
      </w:pPr>
    </w:p>
    <w:sectPr w:rsidR="00FE4278" w:rsidRPr="00EA3287" w:rsidSect="003E2F07">
      <w:type w:val="continuous"/>
      <w:pgSz w:w="11906" w:h="16838"/>
      <w:pgMar w:top="1440" w:right="1440"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8EFAD" w14:textId="77777777" w:rsidR="00A0337F" w:rsidRDefault="00A0337F" w:rsidP="00622D9C">
      <w:pPr>
        <w:spacing w:after="0" w:line="240" w:lineRule="auto"/>
      </w:pPr>
      <w:r>
        <w:separator/>
      </w:r>
    </w:p>
  </w:endnote>
  <w:endnote w:type="continuationSeparator" w:id="0">
    <w:p w14:paraId="17C9480D" w14:textId="77777777" w:rsidR="00A0337F" w:rsidRDefault="00A0337F" w:rsidP="0062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Rounded Book">
    <w:altName w:val="Calibri"/>
    <w:panose1 w:val="00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A3E48" w14:textId="3B37CAD5" w:rsidR="00A0337F" w:rsidRPr="00F83A6E" w:rsidRDefault="00A0337F" w:rsidP="00F83A6E">
    <w:pPr>
      <w:pStyle w:val="Footer"/>
      <w:jc w:val="center"/>
      <w:rPr>
        <w:rFonts w:ascii="Arial" w:hAnsi="Arial" w:cs="Arial"/>
        <w:sz w:val="14"/>
        <w:szCs w:val="14"/>
      </w:rPr>
    </w:pPr>
    <w:r w:rsidRPr="008C6697">
      <w:rPr>
        <w:rFonts w:ascii="Gotham Rounded Book" w:hAnsi="Gotham Rounded Book" w:cs="Arial"/>
        <w:noProof/>
        <w:sz w:val="12"/>
        <w:szCs w:val="12"/>
        <w:lang w:eastAsia="en-AU"/>
      </w:rPr>
      <mc:AlternateContent>
        <mc:Choice Requires="wps">
          <w:drawing>
            <wp:anchor distT="45720" distB="45720" distL="114300" distR="114300" simplePos="0" relativeHeight="251674624" behindDoc="1" locked="0" layoutInCell="1" allowOverlap="1" wp14:anchorId="4FEC77D6" wp14:editId="3DBE21A3">
              <wp:simplePos x="0" y="0"/>
              <wp:positionH relativeFrom="margin">
                <wp:posOffset>6398895</wp:posOffset>
              </wp:positionH>
              <wp:positionV relativeFrom="paragraph">
                <wp:posOffset>114617</wp:posOffset>
              </wp:positionV>
              <wp:extent cx="300038" cy="222250"/>
              <wp:effectExtent l="0" t="0" r="5080" b="6350"/>
              <wp:wrapTight wrapText="bothSides">
                <wp:wrapPolygon edited="0">
                  <wp:start x="0" y="0"/>
                  <wp:lineTo x="0" y="20366"/>
                  <wp:lineTo x="20593" y="20366"/>
                  <wp:lineTo x="20593"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8" cy="222250"/>
                      </a:xfrm>
                      <a:prstGeom prst="rect">
                        <a:avLst/>
                      </a:prstGeom>
                      <a:solidFill>
                        <a:srgbClr val="FFFFFF"/>
                      </a:solidFill>
                      <a:ln w="9525">
                        <a:noFill/>
                        <a:miter lim="800000"/>
                        <a:headEnd/>
                        <a:tailEnd/>
                      </a:ln>
                    </wps:spPr>
                    <wps:txbx>
                      <w:txbxContent>
                        <w:p w14:paraId="0EA998DE" w14:textId="77777777" w:rsidR="00A0337F" w:rsidRDefault="00A0337F" w:rsidP="00F83A6E">
                          <w:r w:rsidRPr="00BF72C2">
                            <w:rPr>
                              <w:rFonts w:ascii="Gotham Rounded Book" w:hAnsi="Gotham Rounded Book" w:cs="Arial"/>
                              <w:sz w:val="12"/>
                              <w:szCs w:val="12"/>
                            </w:rPr>
                            <w:fldChar w:fldCharType="begin"/>
                          </w:r>
                          <w:r w:rsidRPr="00BF72C2">
                            <w:rPr>
                              <w:rFonts w:ascii="Gotham Rounded Book" w:hAnsi="Gotham Rounded Book" w:cs="Arial"/>
                              <w:sz w:val="12"/>
                              <w:szCs w:val="12"/>
                            </w:rPr>
                            <w:instrText xml:space="preserve"> PAGE   \* MERGEFORMAT </w:instrText>
                          </w:r>
                          <w:r w:rsidRPr="00BF72C2">
                            <w:rPr>
                              <w:rFonts w:ascii="Gotham Rounded Book" w:hAnsi="Gotham Rounded Book" w:cs="Arial"/>
                              <w:sz w:val="12"/>
                              <w:szCs w:val="12"/>
                            </w:rPr>
                            <w:fldChar w:fldCharType="separate"/>
                          </w:r>
                          <w:r>
                            <w:rPr>
                              <w:rFonts w:ascii="Gotham Rounded Book" w:hAnsi="Gotham Rounded Book" w:cs="Arial"/>
                              <w:noProof/>
                              <w:sz w:val="12"/>
                              <w:szCs w:val="12"/>
                            </w:rPr>
                            <w:t>10</w:t>
                          </w:r>
                          <w:r w:rsidRPr="00BF72C2">
                            <w:rPr>
                              <w:rFonts w:ascii="Gotham Rounded Book" w:hAnsi="Gotham Rounded Book" w:cs="Arial"/>
                              <w:noProof/>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C77D6" id="_x0000_t202" coordsize="21600,21600" o:spt="202" path="m,l,21600r21600,l21600,xe">
              <v:stroke joinstyle="miter"/>
              <v:path gradientshapeok="t" o:connecttype="rect"/>
            </v:shapetype>
            <v:shape id="Text Box 2" o:spid="_x0000_s1026" type="#_x0000_t202" style="position:absolute;left:0;text-align:left;margin-left:503.85pt;margin-top:9pt;width:23.65pt;height:17.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" stroked="f">
              <v:textbox>
                <w:txbxContent>
                  <w:p w14:paraId="0EA998DE" w14:textId="77777777" w:rsidR="00A0337F" w:rsidRDefault="00A0337F" w:rsidP="00F83A6E">
                    <w:r w:rsidRPr="00BF72C2">
                      <w:rPr>
                        <w:rFonts w:ascii="Gotham Rounded Book" w:hAnsi="Gotham Rounded Book" w:cs="Arial"/>
                        <w:sz w:val="12"/>
                        <w:szCs w:val="12"/>
                      </w:rPr>
                      <w:fldChar w:fldCharType="begin"/>
                    </w:r>
                    <w:r w:rsidRPr="00BF72C2">
                      <w:rPr>
                        <w:rFonts w:ascii="Gotham Rounded Book" w:hAnsi="Gotham Rounded Book" w:cs="Arial"/>
                        <w:sz w:val="12"/>
                        <w:szCs w:val="12"/>
                      </w:rPr>
                      <w:instrText xml:space="preserve"> PAGE   \* MERGEFORMAT </w:instrText>
                    </w:r>
                    <w:r w:rsidRPr="00BF72C2">
                      <w:rPr>
                        <w:rFonts w:ascii="Gotham Rounded Book" w:hAnsi="Gotham Rounded Book" w:cs="Arial"/>
                        <w:sz w:val="12"/>
                        <w:szCs w:val="12"/>
                      </w:rPr>
                      <w:fldChar w:fldCharType="separate"/>
                    </w:r>
                    <w:r>
                      <w:rPr>
                        <w:rFonts w:ascii="Gotham Rounded Book" w:hAnsi="Gotham Rounded Book" w:cs="Arial"/>
                        <w:noProof/>
                        <w:sz w:val="12"/>
                        <w:szCs w:val="12"/>
                      </w:rPr>
                      <w:t>10</w:t>
                    </w:r>
                    <w:r w:rsidRPr="00BF72C2">
                      <w:rPr>
                        <w:rFonts w:ascii="Gotham Rounded Book" w:hAnsi="Gotham Rounded Book" w:cs="Arial"/>
                        <w:noProof/>
                        <w:sz w:val="12"/>
                        <w:szCs w:val="12"/>
                      </w:rPr>
                      <w:fldChar w:fldCharType="end"/>
                    </w:r>
                  </w:p>
                </w:txbxContent>
              </v:textbox>
              <w10:wrap type="tigh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9C7FD" w14:textId="77777777" w:rsidR="00A0337F" w:rsidRDefault="00A0337F" w:rsidP="00622D9C">
      <w:pPr>
        <w:spacing w:after="0" w:line="240" w:lineRule="auto"/>
      </w:pPr>
      <w:r>
        <w:separator/>
      </w:r>
    </w:p>
  </w:footnote>
  <w:footnote w:type="continuationSeparator" w:id="0">
    <w:p w14:paraId="268AB9C8" w14:textId="77777777" w:rsidR="00A0337F" w:rsidRDefault="00A0337F" w:rsidP="00622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63571" w14:textId="08D8CAA3" w:rsidR="00A0337F" w:rsidRDefault="007437AB" w:rsidP="000B3EA3">
    <w:pPr>
      <w:pStyle w:val="Header"/>
      <w:jc w:val="right"/>
    </w:pPr>
    <w:r>
      <w:rPr>
        <w:noProof/>
      </w:rPr>
      <w:drawing>
        <wp:inline distT="0" distB="0" distL="0" distR="0" wp14:anchorId="7FE28B3B" wp14:editId="3104433B">
          <wp:extent cx="2831238" cy="602816"/>
          <wp:effectExtent l="0" t="0" r="7620" b="6985"/>
          <wp:docPr id="281648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105789" name="Picture 1291105789"/>
                  <pic:cNvPicPr/>
                </pic:nvPicPr>
                <pic:blipFill>
                  <a:blip r:embed="rId1">
                    <a:extLst>
                      <a:ext uri="{28A0092B-C50C-407E-A947-70E740481C1C}">
                        <a14:useLocalDpi xmlns:a14="http://schemas.microsoft.com/office/drawing/2010/main" val="0"/>
                      </a:ext>
                    </a:extLst>
                  </a:blip>
                  <a:stretch>
                    <a:fillRect/>
                  </a:stretch>
                </pic:blipFill>
                <pic:spPr>
                  <a:xfrm>
                    <a:off x="0" y="0"/>
                    <a:ext cx="2839770" cy="6046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4DC1" w14:textId="2D03D56B" w:rsidR="00A0337F" w:rsidRDefault="007437AB" w:rsidP="007437AB">
    <w:pPr>
      <w:pStyle w:val="Header"/>
      <w:tabs>
        <w:tab w:val="clear" w:pos="4513"/>
        <w:tab w:val="center" w:pos="5529"/>
      </w:tabs>
      <w:ind w:left="426"/>
      <w:jc w:val="right"/>
    </w:pPr>
    <w:r>
      <w:rPr>
        <w:noProof/>
      </w:rPr>
      <w:drawing>
        <wp:inline distT="0" distB="0" distL="0" distR="0" wp14:anchorId="071F3494" wp14:editId="6130741B">
          <wp:extent cx="2831238" cy="602816"/>
          <wp:effectExtent l="0" t="0" r="7620" b="6985"/>
          <wp:docPr id="15266040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105789" name="Picture 1291105789"/>
                  <pic:cNvPicPr/>
                </pic:nvPicPr>
                <pic:blipFill>
                  <a:blip r:embed="rId1">
                    <a:extLst>
                      <a:ext uri="{28A0092B-C50C-407E-A947-70E740481C1C}">
                        <a14:useLocalDpi xmlns:a14="http://schemas.microsoft.com/office/drawing/2010/main" val="0"/>
                      </a:ext>
                    </a:extLst>
                  </a:blip>
                  <a:stretch>
                    <a:fillRect/>
                  </a:stretch>
                </pic:blipFill>
                <pic:spPr>
                  <a:xfrm>
                    <a:off x="0" y="0"/>
                    <a:ext cx="2839770" cy="604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1F2B"/>
    <w:multiLevelType w:val="hybridMultilevel"/>
    <w:tmpl w:val="9AB81EA8"/>
    <w:lvl w:ilvl="0" w:tplc="37EA7DD6">
      <w:start w:val="1"/>
      <w:numFmt w:val="decimal"/>
      <w:lvlRestart w:val="0"/>
      <w:lvlText w:val="%1"/>
      <w:lvlJc w:val="left"/>
      <w:pPr>
        <w:tabs>
          <w:tab w:val="num" w:pos="850"/>
        </w:tabs>
        <w:ind w:left="850" w:hanging="850"/>
      </w:pPr>
      <w:rPr>
        <w:rFonts w:hint="default"/>
        <w:b w:val="0"/>
      </w:rPr>
    </w:lvl>
    <w:lvl w:ilvl="1" w:tplc="8C262D22">
      <w:start w:val="1"/>
      <w:numFmt w:val="lowerLetter"/>
      <w:lvlText w:val="(%2)"/>
      <w:lvlJc w:val="left"/>
      <w:pPr>
        <w:tabs>
          <w:tab w:val="num" w:pos="2181"/>
        </w:tabs>
        <w:ind w:left="1920" w:hanging="360"/>
      </w:pPr>
      <w:rPr>
        <w:rFonts w:hint="default"/>
        <w:b w:val="0"/>
      </w:rPr>
    </w:lvl>
    <w:lvl w:ilvl="2" w:tplc="7BE43D68">
      <w:start w:val="1"/>
      <w:numFmt w:val="lowerRoman"/>
      <w:lvlText w:val="(%3)"/>
      <w:lvlJc w:val="left"/>
      <w:pPr>
        <w:tabs>
          <w:tab w:val="num" w:pos="2160"/>
        </w:tabs>
        <w:ind w:left="2160" w:hanging="18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340CA"/>
    <w:multiLevelType w:val="multilevel"/>
    <w:tmpl w:val="72B2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67152"/>
    <w:multiLevelType w:val="multilevel"/>
    <w:tmpl w:val="2ACAF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436AC"/>
    <w:multiLevelType w:val="hybridMultilevel"/>
    <w:tmpl w:val="68842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6DC2E42"/>
    <w:multiLevelType w:val="hybridMultilevel"/>
    <w:tmpl w:val="A8F2D18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5" w15:restartNumberingAfterBreak="0">
    <w:nsid w:val="1A5D2062"/>
    <w:multiLevelType w:val="hybridMultilevel"/>
    <w:tmpl w:val="9EA466C4"/>
    <w:lvl w:ilvl="0" w:tplc="8C262D22">
      <w:start w:val="1"/>
      <w:numFmt w:val="lowerLetter"/>
      <w:lvlText w:val="(%1)"/>
      <w:lvlJc w:val="left"/>
      <w:pPr>
        <w:tabs>
          <w:tab w:val="num" w:pos="1701"/>
        </w:tabs>
        <w:ind w:left="1440" w:hanging="360"/>
      </w:pPr>
      <w:rPr>
        <w:rFonts w:hint="default"/>
        <w:b w:val="0"/>
      </w:rPr>
    </w:lvl>
    <w:lvl w:ilvl="1" w:tplc="AEF8CB2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B83193"/>
    <w:multiLevelType w:val="multilevel"/>
    <w:tmpl w:val="195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95BCA"/>
    <w:multiLevelType w:val="hybridMultilevel"/>
    <w:tmpl w:val="542ECB5A"/>
    <w:lvl w:ilvl="0" w:tplc="37EA7DD6">
      <w:start w:val="1"/>
      <w:numFmt w:val="decimal"/>
      <w:lvlRestart w:val="0"/>
      <w:lvlText w:val="%1"/>
      <w:lvlJc w:val="left"/>
      <w:pPr>
        <w:tabs>
          <w:tab w:val="num" w:pos="850"/>
        </w:tabs>
        <w:ind w:left="850" w:hanging="850"/>
      </w:pPr>
      <w:rPr>
        <w:rFonts w:hint="default"/>
        <w:b w:val="0"/>
      </w:rPr>
    </w:lvl>
    <w:lvl w:ilvl="1" w:tplc="8C262D22">
      <w:start w:val="1"/>
      <w:numFmt w:val="lowerLetter"/>
      <w:lvlText w:val="(%2)"/>
      <w:lvlJc w:val="left"/>
      <w:pPr>
        <w:tabs>
          <w:tab w:val="num" w:pos="1701"/>
        </w:tabs>
        <w:ind w:left="1440" w:hanging="360"/>
      </w:pPr>
      <w:rPr>
        <w:rFonts w:hint="default"/>
        <w:b w:val="0"/>
      </w:rPr>
    </w:lvl>
    <w:lvl w:ilvl="2" w:tplc="AEF8CB26">
      <w:start w:val="1"/>
      <w:numFmt w:val="lowerRoman"/>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D07CC"/>
    <w:multiLevelType w:val="hybridMultilevel"/>
    <w:tmpl w:val="9EA466C4"/>
    <w:lvl w:ilvl="0" w:tplc="8C262D22">
      <w:start w:val="1"/>
      <w:numFmt w:val="lowerLetter"/>
      <w:lvlText w:val="(%1)"/>
      <w:lvlJc w:val="left"/>
      <w:pPr>
        <w:tabs>
          <w:tab w:val="num" w:pos="1701"/>
        </w:tabs>
        <w:ind w:left="1440" w:hanging="360"/>
      </w:pPr>
      <w:rPr>
        <w:rFonts w:hint="default"/>
        <w:b w:val="0"/>
      </w:rPr>
    </w:lvl>
    <w:lvl w:ilvl="1" w:tplc="AEF8CB2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BC52AB"/>
    <w:multiLevelType w:val="hybridMultilevel"/>
    <w:tmpl w:val="459250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A2A5605"/>
    <w:multiLevelType w:val="hybridMultilevel"/>
    <w:tmpl w:val="9EA466C4"/>
    <w:lvl w:ilvl="0" w:tplc="8C262D22">
      <w:start w:val="1"/>
      <w:numFmt w:val="lowerLetter"/>
      <w:lvlText w:val="(%1)"/>
      <w:lvlJc w:val="left"/>
      <w:pPr>
        <w:tabs>
          <w:tab w:val="num" w:pos="1701"/>
        </w:tabs>
        <w:ind w:left="1440" w:hanging="360"/>
      </w:pPr>
      <w:rPr>
        <w:rFonts w:hint="default"/>
        <w:b w:val="0"/>
      </w:rPr>
    </w:lvl>
    <w:lvl w:ilvl="1" w:tplc="AEF8CB2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BC1CB0"/>
    <w:multiLevelType w:val="hybridMultilevel"/>
    <w:tmpl w:val="9EA466C4"/>
    <w:lvl w:ilvl="0" w:tplc="8C262D22">
      <w:start w:val="1"/>
      <w:numFmt w:val="lowerLetter"/>
      <w:lvlText w:val="(%1)"/>
      <w:lvlJc w:val="left"/>
      <w:pPr>
        <w:tabs>
          <w:tab w:val="num" w:pos="1701"/>
        </w:tabs>
        <w:ind w:left="1440" w:hanging="360"/>
      </w:pPr>
      <w:rPr>
        <w:rFonts w:hint="default"/>
        <w:b w:val="0"/>
      </w:rPr>
    </w:lvl>
    <w:lvl w:ilvl="1" w:tplc="AEF8CB2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C9086F"/>
    <w:multiLevelType w:val="multilevel"/>
    <w:tmpl w:val="40ECF9AC"/>
    <w:lvl w:ilvl="0">
      <w:start w:val="1"/>
      <w:numFmt w:val="none"/>
      <w:pStyle w:val="Heading1"/>
      <w:lvlText w:val=""/>
      <w:lvlJc w:val="left"/>
      <w:pPr>
        <w:tabs>
          <w:tab w:val="num" w:pos="0"/>
        </w:tabs>
        <w:ind w:left="0" w:firstLine="0"/>
      </w:pPr>
      <w:rPr>
        <w:rFonts w:hint="default"/>
        <w:b w:val="0"/>
        <w:i w:val="0"/>
        <w:color w:val="auto"/>
        <w:sz w:val="16"/>
        <w:szCs w:val="16"/>
      </w:rPr>
    </w:lvl>
    <w:lvl w:ilvl="1">
      <w:start w:val="1"/>
      <w:numFmt w:val="decimal"/>
      <w:pStyle w:val="Heading2"/>
      <w:lvlText w:val="%1%2"/>
      <w:lvlJc w:val="left"/>
      <w:pPr>
        <w:tabs>
          <w:tab w:val="num" w:pos="851"/>
        </w:tabs>
        <w:ind w:left="851" w:hanging="851"/>
      </w:pPr>
      <w:rPr>
        <w:rFonts w:hint="default"/>
        <w:b w:val="0"/>
      </w:rPr>
    </w:lvl>
    <w:lvl w:ilvl="2">
      <w:start w:val="1"/>
      <w:numFmt w:val="decimal"/>
      <w:pStyle w:val="Heading3"/>
      <w:lvlText w:val="%2.%3"/>
      <w:lvlJc w:val="left"/>
      <w:pPr>
        <w:tabs>
          <w:tab w:val="num" w:pos="851"/>
        </w:tabs>
        <w:ind w:left="851" w:hanging="851"/>
      </w:pPr>
      <w:rPr>
        <w:rFonts w:hint="default"/>
      </w:rPr>
    </w:lvl>
    <w:lvl w:ilvl="3">
      <w:start w:val="1"/>
      <w:numFmt w:val="lowerLetter"/>
      <w:pStyle w:val="Heading4"/>
      <w:lvlText w:val="(%4)"/>
      <w:lvlJc w:val="left"/>
      <w:pPr>
        <w:tabs>
          <w:tab w:val="num" w:pos="851"/>
        </w:tabs>
        <w:ind w:left="851" w:hanging="851"/>
      </w:pPr>
      <w:rPr>
        <w:rFonts w:hint="default"/>
      </w:rPr>
    </w:lvl>
    <w:lvl w:ilvl="4">
      <w:start w:val="1"/>
      <w:numFmt w:val="lowerRoman"/>
      <w:pStyle w:val="Heading5"/>
      <w:lvlText w:val="(%5)"/>
      <w:lvlJc w:val="left"/>
      <w:pPr>
        <w:tabs>
          <w:tab w:val="num" w:pos="1701"/>
        </w:tabs>
        <w:ind w:left="1701" w:hanging="850"/>
      </w:pPr>
      <w:rPr>
        <w:rFonts w:hint="default"/>
      </w:rPr>
    </w:lvl>
    <w:lvl w:ilvl="5">
      <w:start w:val="1"/>
      <w:numFmt w:val="upperLetter"/>
      <w:pStyle w:val="Heading6"/>
      <w:lvlText w:val="(%6)"/>
      <w:lvlJc w:val="left"/>
      <w:pPr>
        <w:tabs>
          <w:tab w:val="num" w:pos="2552"/>
        </w:tabs>
        <w:ind w:left="2552" w:hanging="851"/>
      </w:pPr>
      <w:rPr>
        <w:rFonts w:hint="default"/>
      </w:rPr>
    </w:lvl>
    <w:lvl w:ilvl="6">
      <w:start w:val="1"/>
      <w:numFmt w:val="decimal"/>
      <w:pStyle w:val="Heading7"/>
      <w:lvlText w:val="(%7)"/>
      <w:lvlJc w:val="left"/>
      <w:pPr>
        <w:tabs>
          <w:tab w:val="num" w:pos="3402"/>
        </w:tabs>
        <w:ind w:left="3402" w:hanging="850"/>
      </w:pPr>
      <w:rPr>
        <w:rFonts w:hint="default"/>
      </w:rPr>
    </w:lvl>
    <w:lvl w:ilvl="7">
      <w:start w:val="1"/>
      <w:numFmt w:val="bullet"/>
      <w:pStyle w:val="Heading8"/>
      <w:lvlText w:val=""/>
      <w:lvlJc w:val="left"/>
      <w:pPr>
        <w:tabs>
          <w:tab w:val="num" w:pos="4253"/>
        </w:tabs>
        <w:ind w:left="4253" w:hanging="851"/>
      </w:pPr>
      <w:rPr>
        <w:rFonts w:ascii="Symbol" w:hAnsi="Symbol"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2D8F7202"/>
    <w:multiLevelType w:val="hybridMultilevel"/>
    <w:tmpl w:val="02BC36B4"/>
    <w:lvl w:ilvl="0" w:tplc="8C262D22">
      <w:start w:val="1"/>
      <w:numFmt w:val="lowerLetter"/>
      <w:lvlText w:val="(%1)"/>
      <w:lvlJc w:val="left"/>
      <w:pPr>
        <w:tabs>
          <w:tab w:val="num" w:pos="1701"/>
        </w:tabs>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970B6A"/>
    <w:multiLevelType w:val="hybridMultilevel"/>
    <w:tmpl w:val="12B88C0A"/>
    <w:lvl w:ilvl="0" w:tplc="AEF8CB26">
      <w:start w:val="1"/>
      <w:numFmt w:val="lowerRoman"/>
      <w:lvlText w:val="(%1)"/>
      <w:lvlJc w:val="left"/>
      <w:pPr>
        <w:tabs>
          <w:tab w:val="num" w:pos="1701"/>
        </w:tabs>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E1006D"/>
    <w:multiLevelType w:val="hybridMultilevel"/>
    <w:tmpl w:val="EF006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0D5674"/>
    <w:multiLevelType w:val="hybridMultilevel"/>
    <w:tmpl w:val="12B88C0A"/>
    <w:lvl w:ilvl="0" w:tplc="AEF8CB26">
      <w:start w:val="1"/>
      <w:numFmt w:val="lowerRoman"/>
      <w:lvlText w:val="(%1)"/>
      <w:lvlJc w:val="left"/>
      <w:pPr>
        <w:tabs>
          <w:tab w:val="num" w:pos="1701"/>
        </w:tabs>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627B41"/>
    <w:multiLevelType w:val="hybridMultilevel"/>
    <w:tmpl w:val="7C1C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686F92"/>
    <w:multiLevelType w:val="hybridMultilevel"/>
    <w:tmpl w:val="02BC36B4"/>
    <w:lvl w:ilvl="0" w:tplc="8C262D22">
      <w:start w:val="1"/>
      <w:numFmt w:val="lowerLetter"/>
      <w:lvlText w:val="(%1)"/>
      <w:lvlJc w:val="left"/>
      <w:pPr>
        <w:tabs>
          <w:tab w:val="num" w:pos="1701"/>
        </w:tabs>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917411"/>
    <w:multiLevelType w:val="hybridMultilevel"/>
    <w:tmpl w:val="A718ED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3F8061AD"/>
    <w:multiLevelType w:val="hybridMultilevel"/>
    <w:tmpl w:val="9EA466C4"/>
    <w:lvl w:ilvl="0" w:tplc="8C262D22">
      <w:start w:val="1"/>
      <w:numFmt w:val="lowerLetter"/>
      <w:lvlText w:val="(%1)"/>
      <w:lvlJc w:val="left"/>
      <w:pPr>
        <w:tabs>
          <w:tab w:val="num" w:pos="1701"/>
        </w:tabs>
        <w:ind w:left="1440" w:hanging="360"/>
      </w:pPr>
      <w:rPr>
        <w:rFonts w:hint="default"/>
        <w:b w:val="0"/>
      </w:rPr>
    </w:lvl>
    <w:lvl w:ilvl="1" w:tplc="AEF8CB2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495F1C"/>
    <w:multiLevelType w:val="hybridMultilevel"/>
    <w:tmpl w:val="9EA466C4"/>
    <w:lvl w:ilvl="0" w:tplc="8C262D22">
      <w:start w:val="1"/>
      <w:numFmt w:val="lowerLetter"/>
      <w:lvlText w:val="(%1)"/>
      <w:lvlJc w:val="left"/>
      <w:pPr>
        <w:tabs>
          <w:tab w:val="num" w:pos="1701"/>
        </w:tabs>
        <w:ind w:left="1440" w:hanging="360"/>
      </w:pPr>
      <w:rPr>
        <w:rFonts w:hint="default"/>
        <w:b w:val="0"/>
      </w:rPr>
    </w:lvl>
    <w:lvl w:ilvl="1" w:tplc="AEF8CB2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56181D"/>
    <w:multiLevelType w:val="hybridMultilevel"/>
    <w:tmpl w:val="AECA0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0B6C64"/>
    <w:multiLevelType w:val="hybridMultilevel"/>
    <w:tmpl w:val="12DA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E678D"/>
    <w:multiLevelType w:val="hybridMultilevel"/>
    <w:tmpl w:val="9EA466C4"/>
    <w:lvl w:ilvl="0" w:tplc="8C262D22">
      <w:start w:val="1"/>
      <w:numFmt w:val="lowerLetter"/>
      <w:lvlText w:val="(%1)"/>
      <w:lvlJc w:val="left"/>
      <w:pPr>
        <w:tabs>
          <w:tab w:val="num" w:pos="1701"/>
        </w:tabs>
        <w:ind w:left="1440" w:hanging="360"/>
      </w:pPr>
      <w:rPr>
        <w:rFonts w:hint="default"/>
        <w:b w:val="0"/>
      </w:rPr>
    </w:lvl>
    <w:lvl w:ilvl="1" w:tplc="AEF8CB2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5217F0"/>
    <w:multiLevelType w:val="hybridMultilevel"/>
    <w:tmpl w:val="12B88C0A"/>
    <w:lvl w:ilvl="0" w:tplc="AEF8CB26">
      <w:start w:val="1"/>
      <w:numFmt w:val="lowerRoman"/>
      <w:lvlText w:val="(%1)"/>
      <w:lvlJc w:val="left"/>
      <w:pPr>
        <w:tabs>
          <w:tab w:val="num" w:pos="1701"/>
        </w:tabs>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677404"/>
    <w:multiLevelType w:val="hybridMultilevel"/>
    <w:tmpl w:val="3D0C7DE2"/>
    <w:lvl w:ilvl="0" w:tplc="773A5E60">
      <w:start w:val="1"/>
      <w:numFmt w:val="upperLetter"/>
      <w:pStyle w:val="Background"/>
      <w:lvlText w:val="%1"/>
      <w:lvlJc w:val="left"/>
      <w:pPr>
        <w:tabs>
          <w:tab w:val="num" w:pos="851"/>
        </w:tabs>
        <w:ind w:left="851" w:hanging="851"/>
      </w:pPr>
      <w:rPr>
        <w:rFonts w:hint="default"/>
      </w:rPr>
    </w:lvl>
    <w:lvl w:ilvl="1" w:tplc="E1504BE0" w:tentative="1">
      <w:start w:val="1"/>
      <w:numFmt w:val="lowerLetter"/>
      <w:lvlText w:val="%2."/>
      <w:lvlJc w:val="left"/>
      <w:pPr>
        <w:tabs>
          <w:tab w:val="num" w:pos="1440"/>
        </w:tabs>
        <w:ind w:left="1440" w:hanging="360"/>
      </w:pPr>
    </w:lvl>
    <w:lvl w:ilvl="2" w:tplc="43E03D06" w:tentative="1">
      <w:start w:val="1"/>
      <w:numFmt w:val="lowerRoman"/>
      <w:lvlText w:val="%3."/>
      <w:lvlJc w:val="right"/>
      <w:pPr>
        <w:tabs>
          <w:tab w:val="num" w:pos="2160"/>
        </w:tabs>
        <w:ind w:left="2160" w:hanging="180"/>
      </w:pPr>
    </w:lvl>
    <w:lvl w:ilvl="3" w:tplc="84D66EF8" w:tentative="1">
      <w:start w:val="1"/>
      <w:numFmt w:val="decimal"/>
      <w:lvlText w:val="%4."/>
      <w:lvlJc w:val="left"/>
      <w:pPr>
        <w:tabs>
          <w:tab w:val="num" w:pos="2880"/>
        </w:tabs>
        <w:ind w:left="2880" w:hanging="360"/>
      </w:pPr>
    </w:lvl>
    <w:lvl w:ilvl="4" w:tplc="8F0672B6" w:tentative="1">
      <w:start w:val="1"/>
      <w:numFmt w:val="lowerLetter"/>
      <w:lvlText w:val="%5."/>
      <w:lvlJc w:val="left"/>
      <w:pPr>
        <w:tabs>
          <w:tab w:val="num" w:pos="3600"/>
        </w:tabs>
        <w:ind w:left="3600" w:hanging="360"/>
      </w:pPr>
    </w:lvl>
    <w:lvl w:ilvl="5" w:tplc="0B842F6A" w:tentative="1">
      <w:start w:val="1"/>
      <w:numFmt w:val="lowerRoman"/>
      <w:lvlText w:val="%6."/>
      <w:lvlJc w:val="right"/>
      <w:pPr>
        <w:tabs>
          <w:tab w:val="num" w:pos="4320"/>
        </w:tabs>
        <w:ind w:left="4320" w:hanging="180"/>
      </w:pPr>
    </w:lvl>
    <w:lvl w:ilvl="6" w:tplc="44CCAE7C" w:tentative="1">
      <w:start w:val="1"/>
      <w:numFmt w:val="decimal"/>
      <w:lvlText w:val="%7."/>
      <w:lvlJc w:val="left"/>
      <w:pPr>
        <w:tabs>
          <w:tab w:val="num" w:pos="5040"/>
        </w:tabs>
        <w:ind w:left="5040" w:hanging="360"/>
      </w:pPr>
    </w:lvl>
    <w:lvl w:ilvl="7" w:tplc="6A7A2D92" w:tentative="1">
      <w:start w:val="1"/>
      <w:numFmt w:val="lowerLetter"/>
      <w:lvlText w:val="%8."/>
      <w:lvlJc w:val="left"/>
      <w:pPr>
        <w:tabs>
          <w:tab w:val="num" w:pos="5760"/>
        </w:tabs>
        <w:ind w:left="5760" w:hanging="360"/>
      </w:pPr>
    </w:lvl>
    <w:lvl w:ilvl="8" w:tplc="BB30B82A" w:tentative="1">
      <w:start w:val="1"/>
      <w:numFmt w:val="lowerRoman"/>
      <w:lvlText w:val="%9."/>
      <w:lvlJc w:val="right"/>
      <w:pPr>
        <w:tabs>
          <w:tab w:val="num" w:pos="6480"/>
        </w:tabs>
        <w:ind w:left="6480" w:hanging="180"/>
      </w:pPr>
    </w:lvl>
  </w:abstractNum>
  <w:abstractNum w:abstractNumId="27" w15:restartNumberingAfterBreak="0">
    <w:nsid w:val="53BF034D"/>
    <w:multiLevelType w:val="hybridMultilevel"/>
    <w:tmpl w:val="9EA466C4"/>
    <w:lvl w:ilvl="0" w:tplc="8C262D22">
      <w:start w:val="1"/>
      <w:numFmt w:val="lowerLetter"/>
      <w:lvlText w:val="(%1)"/>
      <w:lvlJc w:val="left"/>
      <w:pPr>
        <w:tabs>
          <w:tab w:val="num" w:pos="1701"/>
        </w:tabs>
        <w:ind w:left="1440" w:hanging="360"/>
      </w:pPr>
      <w:rPr>
        <w:rFonts w:hint="default"/>
        <w:b w:val="0"/>
      </w:rPr>
    </w:lvl>
    <w:lvl w:ilvl="1" w:tplc="AEF8CB2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AD1FDD"/>
    <w:multiLevelType w:val="hybridMultilevel"/>
    <w:tmpl w:val="9EA466C4"/>
    <w:lvl w:ilvl="0" w:tplc="8C262D22">
      <w:start w:val="1"/>
      <w:numFmt w:val="lowerLetter"/>
      <w:lvlText w:val="(%1)"/>
      <w:lvlJc w:val="left"/>
      <w:pPr>
        <w:tabs>
          <w:tab w:val="num" w:pos="1701"/>
        </w:tabs>
        <w:ind w:left="1440" w:hanging="360"/>
      </w:pPr>
      <w:rPr>
        <w:rFonts w:hint="default"/>
        <w:b w:val="0"/>
      </w:rPr>
    </w:lvl>
    <w:lvl w:ilvl="1" w:tplc="AEF8CB2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F826A3"/>
    <w:multiLevelType w:val="hybridMultilevel"/>
    <w:tmpl w:val="9EA466C4"/>
    <w:lvl w:ilvl="0" w:tplc="8C262D22">
      <w:start w:val="1"/>
      <w:numFmt w:val="lowerLetter"/>
      <w:lvlText w:val="(%1)"/>
      <w:lvlJc w:val="left"/>
      <w:pPr>
        <w:tabs>
          <w:tab w:val="num" w:pos="1701"/>
        </w:tabs>
        <w:ind w:left="1440" w:hanging="360"/>
      </w:pPr>
      <w:rPr>
        <w:rFonts w:hint="default"/>
        <w:b w:val="0"/>
      </w:rPr>
    </w:lvl>
    <w:lvl w:ilvl="1" w:tplc="AEF8CB2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CF7D35"/>
    <w:multiLevelType w:val="hybridMultilevel"/>
    <w:tmpl w:val="5336D87E"/>
    <w:lvl w:ilvl="0" w:tplc="34169D8C">
      <w:numFmt w:val="bullet"/>
      <w:lvlText w:val="-"/>
      <w:lvlJc w:val="left"/>
      <w:pPr>
        <w:tabs>
          <w:tab w:val="num" w:pos="720"/>
        </w:tabs>
        <w:ind w:left="720" w:hanging="360"/>
      </w:pPr>
      <w:rPr>
        <w:rFonts w:ascii="Arial" w:eastAsia="Times New Roman" w:hAnsi="Arial" w:cs="Arial" w:hint="default"/>
      </w:rPr>
    </w:lvl>
    <w:lvl w:ilvl="1" w:tplc="7EBA1B0C" w:tentative="1">
      <w:start w:val="1"/>
      <w:numFmt w:val="bullet"/>
      <w:lvlText w:val="o"/>
      <w:lvlJc w:val="left"/>
      <w:pPr>
        <w:tabs>
          <w:tab w:val="num" w:pos="1440"/>
        </w:tabs>
        <w:ind w:left="1440" w:hanging="360"/>
      </w:pPr>
      <w:rPr>
        <w:rFonts w:ascii="Courier New" w:hAnsi="Courier New" w:cs="Courier New" w:hint="default"/>
      </w:rPr>
    </w:lvl>
    <w:lvl w:ilvl="2" w:tplc="1C5E8DA2" w:tentative="1">
      <w:start w:val="1"/>
      <w:numFmt w:val="bullet"/>
      <w:lvlText w:val=""/>
      <w:lvlJc w:val="left"/>
      <w:pPr>
        <w:tabs>
          <w:tab w:val="num" w:pos="2160"/>
        </w:tabs>
        <w:ind w:left="2160" w:hanging="360"/>
      </w:pPr>
      <w:rPr>
        <w:rFonts w:ascii="Wingdings" w:hAnsi="Wingdings" w:hint="default"/>
      </w:rPr>
    </w:lvl>
    <w:lvl w:ilvl="3" w:tplc="05A4A5E2" w:tentative="1">
      <w:start w:val="1"/>
      <w:numFmt w:val="bullet"/>
      <w:lvlText w:val=""/>
      <w:lvlJc w:val="left"/>
      <w:pPr>
        <w:tabs>
          <w:tab w:val="num" w:pos="2880"/>
        </w:tabs>
        <w:ind w:left="2880" w:hanging="360"/>
      </w:pPr>
      <w:rPr>
        <w:rFonts w:ascii="Symbol" w:hAnsi="Symbol" w:hint="default"/>
      </w:rPr>
    </w:lvl>
    <w:lvl w:ilvl="4" w:tplc="3B905AFE" w:tentative="1">
      <w:start w:val="1"/>
      <w:numFmt w:val="bullet"/>
      <w:lvlText w:val="o"/>
      <w:lvlJc w:val="left"/>
      <w:pPr>
        <w:tabs>
          <w:tab w:val="num" w:pos="3600"/>
        </w:tabs>
        <w:ind w:left="3600" w:hanging="360"/>
      </w:pPr>
      <w:rPr>
        <w:rFonts w:ascii="Courier New" w:hAnsi="Courier New" w:cs="Courier New" w:hint="default"/>
      </w:rPr>
    </w:lvl>
    <w:lvl w:ilvl="5" w:tplc="2FC284EE" w:tentative="1">
      <w:start w:val="1"/>
      <w:numFmt w:val="bullet"/>
      <w:lvlText w:val=""/>
      <w:lvlJc w:val="left"/>
      <w:pPr>
        <w:tabs>
          <w:tab w:val="num" w:pos="4320"/>
        </w:tabs>
        <w:ind w:left="4320" w:hanging="360"/>
      </w:pPr>
      <w:rPr>
        <w:rFonts w:ascii="Wingdings" w:hAnsi="Wingdings" w:hint="default"/>
      </w:rPr>
    </w:lvl>
    <w:lvl w:ilvl="6" w:tplc="32AC7754" w:tentative="1">
      <w:start w:val="1"/>
      <w:numFmt w:val="bullet"/>
      <w:lvlText w:val=""/>
      <w:lvlJc w:val="left"/>
      <w:pPr>
        <w:tabs>
          <w:tab w:val="num" w:pos="5040"/>
        </w:tabs>
        <w:ind w:left="5040" w:hanging="360"/>
      </w:pPr>
      <w:rPr>
        <w:rFonts w:ascii="Symbol" w:hAnsi="Symbol" w:hint="default"/>
      </w:rPr>
    </w:lvl>
    <w:lvl w:ilvl="7" w:tplc="6DCA6CEC" w:tentative="1">
      <w:start w:val="1"/>
      <w:numFmt w:val="bullet"/>
      <w:lvlText w:val="o"/>
      <w:lvlJc w:val="left"/>
      <w:pPr>
        <w:tabs>
          <w:tab w:val="num" w:pos="5760"/>
        </w:tabs>
        <w:ind w:left="5760" w:hanging="360"/>
      </w:pPr>
      <w:rPr>
        <w:rFonts w:ascii="Courier New" w:hAnsi="Courier New" w:cs="Courier New" w:hint="default"/>
      </w:rPr>
    </w:lvl>
    <w:lvl w:ilvl="8" w:tplc="0420BC4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224CA8"/>
    <w:multiLevelType w:val="hybridMultilevel"/>
    <w:tmpl w:val="9DDA43F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D5B2492"/>
    <w:multiLevelType w:val="hybridMultilevel"/>
    <w:tmpl w:val="9EA466C4"/>
    <w:lvl w:ilvl="0" w:tplc="8C262D22">
      <w:start w:val="1"/>
      <w:numFmt w:val="lowerLetter"/>
      <w:lvlText w:val="(%1)"/>
      <w:lvlJc w:val="left"/>
      <w:pPr>
        <w:tabs>
          <w:tab w:val="num" w:pos="1701"/>
        </w:tabs>
        <w:ind w:left="1440" w:hanging="360"/>
      </w:pPr>
      <w:rPr>
        <w:rFonts w:hint="default"/>
        <w:b w:val="0"/>
      </w:rPr>
    </w:lvl>
    <w:lvl w:ilvl="1" w:tplc="AEF8CB2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780861"/>
    <w:multiLevelType w:val="hybridMultilevel"/>
    <w:tmpl w:val="9EA466C4"/>
    <w:lvl w:ilvl="0" w:tplc="8C262D22">
      <w:start w:val="1"/>
      <w:numFmt w:val="lowerLetter"/>
      <w:lvlText w:val="(%1)"/>
      <w:lvlJc w:val="left"/>
      <w:pPr>
        <w:tabs>
          <w:tab w:val="num" w:pos="1701"/>
        </w:tabs>
        <w:ind w:left="1440" w:hanging="360"/>
      </w:pPr>
      <w:rPr>
        <w:rFonts w:hint="default"/>
        <w:b w:val="0"/>
      </w:rPr>
    </w:lvl>
    <w:lvl w:ilvl="1" w:tplc="AEF8CB2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FE2020"/>
    <w:multiLevelType w:val="hybridMultilevel"/>
    <w:tmpl w:val="61D47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1E59C4"/>
    <w:multiLevelType w:val="hybridMultilevel"/>
    <w:tmpl w:val="E7B6CE06"/>
    <w:lvl w:ilvl="0" w:tplc="37EA7DD6">
      <w:start w:val="1"/>
      <w:numFmt w:val="decimal"/>
      <w:lvlRestart w:val="0"/>
      <w:lvlText w:val="%1"/>
      <w:lvlJc w:val="left"/>
      <w:pPr>
        <w:tabs>
          <w:tab w:val="num" w:pos="850"/>
        </w:tabs>
        <w:ind w:left="850" w:hanging="850"/>
      </w:pPr>
      <w:rPr>
        <w:rFonts w:hint="default"/>
        <w:b w:val="0"/>
      </w:rPr>
    </w:lvl>
    <w:lvl w:ilvl="1" w:tplc="AEF8CB26">
      <w:start w:val="1"/>
      <w:numFmt w:val="lowerRoman"/>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627D46"/>
    <w:multiLevelType w:val="hybridMultilevel"/>
    <w:tmpl w:val="6B228808"/>
    <w:lvl w:ilvl="0" w:tplc="0C09000F">
      <w:start w:val="1"/>
      <w:numFmt w:val="decimal"/>
      <w:lvlText w:val="%1."/>
      <w:lvlJc w:val="left"/>
      <w:pPr>
        <w:ind w:left="92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C31898"/>
    <w:multiLevelType w:val="multilevel"/>
    <w:tmpl w:val="8B44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467856"/>
    <w:multiLevelType w:val="hybridMultilevel"/>
    <w:tmpl w:val="02BC36B4"/>
    <w:lvl w:ilvl="0" w:tplc="8C262D22">
      <w:start w:val="1"/>
      <w:numFmt w:val="lowerLetter"/>
      <w:lvlText w:val="(%1)"/>
      <w:lvlJc w:val="left"/>
      <w:pPr>
        <w:tabs>
          <w:tab w:val="num" w:pos="1701"/>
        </w:tabs>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E41E42"/>
    <w:multiLevelType w:val="hybridMultilevel"/>
    <w:tmpl w:val="087CC150"/>
    <w:lvl w:ilvl="0" w:tplc="FFFFFFFF">
      <w:start w:val="1"/>
      <w:numFmt w:val="lowerLetter"/>
      <w:lvlText w:val="(%1)"/>
      <w:lvlJc w:val="left"/>
      <w:pPr>
        <w:ind w:left="360" w:hanging="360"/>
      </w:pPr>
      <w:rPr>
        <w:rFonts w:hint="default"/>
        <w:i w:val="0"/>
      </w:rPr>
    </w:lvl>
    <w:lvl w:ilvl="1" w:tplc="0C090019">
      <w:start w:val="1"/>
      <w:numFmt w:val="lowerLetter"/>
      <w:lvlText w:val="%2."/>
      <w:lvlJc w:val="left"/>
      <w:pPr>
        <w:ind w:left="1080" w:hanging="360"/>
      </w:pPr>
    </w:lvl>
    <w:lvl w:ilvl="2" w:tplc="F41217B0">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01241BE"/>
    <w:multiLevelType w:val="hybridMultilevel"/>
    <w:tmpl w:val="9EA466C4"/>
    <w:lvl w:ilvl="0" w:tplc="8C262D22">
      <w:start w:val="1"/>
      <w:numFmt w:val="lowerLetter"/>
      <w:lvlText w:val="(%1)"/>
      <w:lvlJc w:val="left"/>
      <w:pPr>
        <w:tabs>
          <w:tab w:val="num" w:pos="1701"/>
        </w:tabs>
        <w:ind w:left="1440" w:hanging="360"/>
      </w:pPr>
      <w:rPr>
        <w:rFonts w:hint="default"/>
        <w:b w:val="0"/>
      </w:rPr>
    </w:lvl>
    <w:lvl w:ilvl="1" w:tplc="AEF8CB2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E24D13"/>
    <w:multiLevelType w:val="hybridMultilevel"/>
    <w:tmpl w:val="50CE5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B37D0B"/>
    <w:multiLevelType w:val="hybridMultilevel"/>
    <w:tmpl w:val="02BC36B4"/>
    <w:lvl w:ilvl="0" w:tplc="8C262D22">
      <w:start w:val="1"/>
      <w:numFmt w:val="lowerLetter"/>
      <w:lvlText w:val="(%1)"/>
      <w:lvlJc w:val="left"/>
      <w:pPr>
        <w:tabs>
          <w:tab w:val="num" w:pos="1701"/>
        </w:tabs>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7667944">
    <w:abstractNumId w:val="15"/>
  </w:num>
  <w:num w:numId="2" w16cid:durableId="340204858">
    <w:abstractNumId w:val="36"/>
  </w:num>
  <w:num w:numId="3" w16cid:durableId="529221083">
    <w:abstractNumId w:val="23"/>
  </w:num>
  <w:num w:numId="4" w16cid:durableId="611277926">
    <w:abstractNumId w:val="22"/>
  </w:num>
  <w:num w:numId="5" w16cid:durableId="1933315913">
    <w:abstractNumId w:val="30"/>
  </w:num>
  <w:num w:numId="6" w16cid:durableId="818619605">
    <w:abstractNumId w:val="26"/>
  </w:num>
  <w:num w:numId="7" w16cid:durableId="1539781840">
    <w:abstractNumId w:val="0"/>
  </w:num>
  <w:num w:numId="8" w16cid:durableId="2015833939">
    <w:abstractNumId w:val="35"/>
  </w:num>
  <w:num w:numId="9" w16cid:durableId="387925391">
    <w:abstractNumId w:val="12"/>
  </w:num>
  <w:num w:numId="10" w16cid:durableId="177745298">
    <w:abstractNumId w:val="13"/>
  </w:num>
  <w:num w:numId="11" w16cid:durableId="1660501001">
    <w:abstractNumId w:val="42"/>
  </w:num>
  <w:num w:numId="12" w16cid:durableId="186721085">
    <w:abstractNumId w:val="38"/>
  </w:num>
  <w:num w:numId="13" w16cid:durableId="1106582740">
    <w:abstractNumId w:val="18"/>
  </w:num>
  <w:num w:numId="14" w16cid:durableId="40785713">
    <w:abstractNumId w:val="31"/>
  </w:num>
  <w:num w:numId="15" w16cid:durableId="1951889985">
    <w:abstractNumId w:val="25"/>
  </w:num>
  <w:num w:numId="16" w16cid:durableId="126512507">
    <w:abstractNumId w:val="8"/>
  </w:num>
  <w:num w:numId="17" w16cid:durableId="158350462">
    <w:abstractNumId w:val="40"/>
  </w:num>
  <w:num w:numId="18" w16cid:durableId="1835874703">
    <w:abstractNumId w:val="32"/>
  </w:num>
  <w:num w:numId="19" w16cid:durableId="2111201552">
    <w:abstractNumId w:val="24"/>
  </w:num>
  <w:num w:numId="20" w16cid:durableId="210075566">
    <w:abstractNumId w:val="33"/>
  </w:num>
  <w:num w:numId="21" w16cid:durableId="623774350">
    <w:abstractNumId w:val="20"/>
  </w:num>
  <w:num w:numId="22" w16cid:durableId="1947804510">
    <w:abstractNumId w:val="21"/>
  </w:num>
  <w:num w:numId="23" w16cid:durableId="1245912560">
    <w:abstractNumId w:val="5"/>
  </w:num>
  <w:num w:numId="24" w16cid:durableId="1046107274">
    <w:abstractNumId w:val="29"/>
  </w:num>
  <w:num w:numId="25" w16cid:durableId="926185321">
    <w:abstractNumId w:val="4"/>
  </w:num>
  <w:num w:numId="26" w16cid:durableId="1165054161">
    <w:abstractNumId w:val="7"/>
  </w:num>
  <w:num w:numId="27" w16cid:durableId="2070226467">
    <w:abstractNumId w:val="27"/>
  </w:num>
  <w:num w:numId="28" w16cid:durableId="1381587188">
    <w:abstractNumId w:val="14"/>
  </w:num>
  <w:num w:numId="29" w16cid:durableId="1942951478">
    <w:abstractNumId w:val="10"/>
  </w:num>
  <w:num w:numId="30" w16cid:durableId="1610965142">
    <w:abstractNumId w:val="16"/>
  </w:num>
  <w:num w:numId="31" w16cid:durableId="797722295">
    <w:abstractNumId w:val="11"/>
  </w:num>
  <w:num w:numId="32" w16cid:durableId="1670786767">
    <w:abstractNumId w:val="28"/>
  </w:num>
  <w:num w:numId="33" w16cid:durableId="1216816743">
    <w:abstractNumId w:val="2"/>
  </w:num>
  <w:num w:numId="34" w16cid:durableId="1056974695">
    <w:abstractNumId w:val="17"/>
  </w:num>
  <w:num w:numId="35" w16cid:durableId="282811840">
    <w:abstractNumId w:val="34"/>
  </w:num>
  <w:num w:numId="36" w16cid:durableId="795415219">
    <w:abstractNumId w:val="41"/>
  </w:num>
  <w:num w:numId="37" w16cid:durableId="678121781">
    <w:abstractNumId w:val="9"/>
  </w:num>
  <w:num w:numId="38" w16cid:durableId="207763948">
    <w:abstractNumId w:val="19"/>
  </w:num>
  <w:num w:numId="39" w16cid:durableId="2017995224">
    <w:abstractNumId w:val="39"/>
  </w:num>
  <w:num w:numId="40" w16cid:durableId="1803033447">
    <w:abstractNumId w:val="6"/>
  </w:num>
  <w:num w:numId="41" w16cid:durableId="1387139390">
    <w:abstractNumId w:val="37"/>
  </w:num>
  <w:num w:numId="42" w16cid:durableId="1869639571">
    <w:abstractNumId w:val="1"/>
  </w:num>
  <w:num w:numId="43" w16cid:durableId="177701574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D9C"/>
    <w:rsid w:val="00002E3F"/>
    <w:rsid w:val="000041AE"/>
    <w:rsid w:val="00020263"/>
    <w:rsid w:val="00025BF7"/>
    <w:rsid w:val="00032E2A"/>
    <w:rsid w:val="00061F8A"/>
    <w:rsid w:val="000646B1"/>
    <w:rsid w:val="00071957"/>
    <w:rsid w:val="00075B45"/>
    <w:rsid w:val="00082FAE"/>
    <w:rsid w:val="00090901"/>
    <w:rsid w:val="000A745D"/>
    <w:rsid w:val="000B3EA3"/>
    <w:rsid w:val="000B5C3E"/>
    <w:rsid w:val="000C1A2B"/>
    <w:rsid w:val="000D6FD6"/>
    <w:rsid w:val="00112912"/>
    <w:rsid w:val="0012024F"/>
    <w:rsid w:val="00134233"/>
    <w:rsid w:val="00162B70"/>
    <w:rsid w:val="00165B04"/>
    <w:rsid w:val="00173FAE"/>
    <w:rsid w:val="00184BD2"/>
    <w:rsid w:val="001A1D05"/>
    <w:rsid w:val="001B32B8"/>
    <w:rsid w:val="001C2DF8"/>
    <w:rsid w:val="001C711A"/>
    <w:rsid w:val="001D675A"/>
    <w:rsid w:val="001D7718"/>
    <w:rsid w:val="001D7C61"/>
    <w:rsid w:val="001E39A2"/>
    <w:rsid w:val="001E5FAB"/>
    <w:rsid w:val="001F1ABF"/>
    <w:rsid w:val="002033D2"/>
    <w:rsid w:val="0021207E"/>
    <w:rsid w:val="00237AE4"/>
    <w:rsid w:val="0024222F"/>
    <w:rsid w:val="002929DF"/>
    <w:rsid w:val="002A36F0"/>
    <w:rsid w:val="002A6BFD"/>
    <w:rsid w:val="002D0C30"/>
    <w:rsid w:val="002E227D"/>
    <w:rsid w:val="002F5A94"/>
    <w:rsid w:val="002F67F1"/>
    <w:rsid w:val="00303A35"/>
    <w:rsid w:val="00323B7E"/>
    <w:rsid w:val="00325CB7"/>
    <w:rsid w:val="00332668"/>
    <w:rsid w:val="00332769"/>
    <w:rsid w:val="00337938"/>
    <w:rsid w:val="00341D98"/>
    <w:rsid w:val="00345DF7"/>
    <w:rsid w:val="003464A7"/>
    <w:rsid w:val="00347A19"/>
    <w:rsid w:val="0038311E"/>
    <w:rsid w:val="003955D2"/>
    <w:rsid w:val="00397A1C"/>
    <w:rsid w:val="003A27DF"/>
    <w:rsid w:val="003B36DE"/>
    <w:rsid w:val="003B3AD7"/>
    <w:rsid w:val="003B5135"/>
    <w:rsid w:val="003C0442"/>
    <w:rsid w:val="003C1D13"/>
    <w:rsid w:val="003E2F07"/>
    <w:rsid w:val="003F6168"/>
    <w:rsid w:val="0044034F"/>
    <w:rsid w:val="00441203"/>
    <w:rsid w:val="00442FCF"/>
    <w:rsid w:val="00443E04"/>
    <w:rsid w:val="0045394C"/>
    <w:rsid w:val="00453C98"/>
    <w:rsid w:val="0045440F"/>
    <w:rsid w:val="004554B6"/>
    <w:rsid w:val="00465DDE"/>
    <w:rsid w:val="00472963"/>
    <w:rsid w:val="004757FC"/>
    <w:rsid w:val="004847FE"/>
    <w:rsid w:val="00491610"/>
    <w:rsid w:val="004925E8"/>
    <w:rsid w:val="004A5CE0"/>
    <w:rsid w:val="004C6D51"/>
    <w:rsid w:val="004D32D4"/>
    <w:rsid w:val="004D57D4"/>
    <w:rsid w:val="004D5AF5"/>
    <w:rsid w:val="004E3E42"/>
    <w:rsid w:val="004E4AEB"/>
    <w:rsid w:val="004E75EB"/>
    <w:rsid w:val="00500DBB"/>
    <w:rsid w:val="005049A9"/>
    <w:rsid w:val="00531D6F"/>
    <w:rsid w:val="00532746"/>
    <w:rsid w:val="0053396B"/>
    <w:rsid w:val="00557690"/>
    <w:rsid w:val="00562794"/>
    <w:rsid w:val="00584E7A"/>
    <w:rsid w:val="00587F3C"/>
    <w:rsid w:val="0059687E"/>
    <w:rsid w:val="005A35E2"/>
    <w:rsid w:val="005A6DEB"/>
    <w:rsid w:val="005B0C98"/>
    <w:rsid w:val="005B5F83"/>
    <w:rsid w:val="005D0C2F"/>
    <w:rsid w:val="005D52ED"/>
    <w:rsid w:val="005D7FC8"/>
    <w:rsid w:val="005E1E3B"/>
    <w:rsid w:val="005E66A0"/>
    <w:rsid w:val="005F14EB"/>
    <w:rsid w:val="00612BD9"/>
    <w:rsid w:val="00617175"/>
    <w:rsid w:val="006224E7"/>
    <w:rsid w:val="00622D9C"/>
    <w:rsid w:val="006343DC"/>
    <w:rsid w:val="00650D8E"/>
    <w:rsid w:val="006852EB"/>
    <w:rsid w:val="006979E9"/>
    <w:rsid w:val="006A245D"/>
    <w:rsid w:val="006A7167"/>
    <w:rsid w:val="006E509B"/>
    <w:rsid w:val="006E5B76"/>
    <w:rsid w:val="006E79C7"/>
    <w:rsid w:val="006F7CB5"/>
    <w:rsid w:val="00710F64"/>
    <w:rsid w:val="007437AB"/>
    <w:rsid w:val="007468CF"/>
    <w:rsid w:val="00777467"/>
    <w:rsid w:val="00781BDF"/>
    <w:rsid w:val="00781E83"/>
    <w:rsid w:val="007865DD"/>
    <w:rsid w:val="0079712E"/>
    <w:rsid w:val="007A1957"/>
    <w:rsid w:val="007A2E60"/>
    <w:rsid w:val="007B2C87"/>
    <w:rsid w:val="007D74C0"/>
    <w:rsid w:val="007E3D49"/>
    <w:rsid w:val="00814436"/>
    <w:rsid w:val="00832450"/>
    <w:rsid w:val="008326C7"/>
    <w:rsid w:val="00853D19"/>
    <w:rsid w:val="00854422"/>
    <w:rsid w:val="00871EFC"/>
    <w:rsid w:val="00872F00"/>
    <w:rsid w:val="0088288E"/>
    <w:rsid w:val="00892220"/>
    <w:rsid w:val="00894F68"/>
    <w:rsid w:val="0089704B"/>
    <w:rsid w:val="008A271A"/>
    <w:rsid w:val="008C352D"/>
    <w:rsid w:val="008C6697"/>
    <w:rsid w:val="00905020"/>
    <w:rsid w:val="00914DC8"/>
    <w:rsid w:val="009173C6"/>
    <w:rsid w:val="00933C6C"/>
    <w:rsid w:val="00940D17"/>
    <w:rsid w:val="00950D63"/>
    <w:rsid w:val="00963A37"/>
    <w:rsid w:val="009720DF"/>
    <w:rsid w:val="0097432D"/>
    <w:rsid w:val="009756A7"/>
    <w:rsid w:val="009A20F4"/>
    <w:rsid w:val="009A44F5"/>
    <w:rsid w:val="009A4D02"/>
    <w:rsid w:val="009A576B"/>
    <w:rsid w:val="009A7BAA"/>
    <w:rsid w:val="009C7449"/>
    <w:rsid w:val="009D27C4"/>
    <w:rsid w:val="009E0885"/>
    <w:rsid w:val="009E7781"/>
    <w:rsid w:val="009E7D55"/>
    <w:rsid w:val="009F30A7"/>
    <w:rsid w:val="009F70DE"/>
    <w:rsid w:val="00A0337F"/>
    <w:rsid w:val="00A31965"/>
    <w:rsid w:val="00A512E2"/>
    <w:rsid w:val="00A75F5D"/>
    <w:rsid w:val="00A8015A"/>
    <w:rsid w:val="00A90873"/>
    <w:rsid w:val="00AB2ABA"/>
    <w:rsid w:val="00AC23EE"/>
    <w:rsid w:val="00AC3C97"/>
    <w:rsid w:val="00AC6E65"/>
    <w:rsid w:val="00AD25F5"/>
    <w:rsid w:val="00AD49DE"/>
    <w:rsid w:val="00AE53B2"/>
    <w:rsid w:val="00B02751"/>
    <w:rsid w:val="00B10F55"/>
    <w:rsid w:val="00B24282"/>
    <w:rsid w:val="00B30127"/>
    <w:rsid w:val="00B34F00"/>
    <w:rsid w:val="00B436A2"/>
    <w:rsid w:val="00B46E85"/>
    <w:rsid w:val="00B6437B"/>
    <w:rsid w:val="00B825E3"/>
    <w:rsid w:val="00B91B8C"/>
    <w:rsid w:val="00B952E7"/>
    <w:rsid w:val="00B96559"/>
    <w:rsid w:val="00BA6DA8"/>
    <w:rsid w:val="00BB1635"/>
    <w:rsid w:val="00BB3602"/>
    <w:rsid w:val="00BB58CE"/>
    <w:rsid w:val="00BB7A85"/>
    <w:rsid w:val="00BF72C2"/>
    <w:rsid w:val="00C02844"/>
    <w:rsid w:val="00C247C9"/>
    <w:rsid w:val="00C5090D"/>
    <w:rsid w:val="00C5647C"/>
    <w:rsid w:val="00C6483C"/>
    <w:rsid w:val="00C77714"/>
    <w:rsid w:val="00C778BE"/>
    <w:rsid w:val="00C80CF8"/>
    <w:rsid w:val="00C8575C"/>
    <w:rsid w:val="00CA1098"/>
    <w:rsid w:val="00CA6FFA"/>
    <w:rsid w:val="00CD4921"/>
    <w:rsid w:val="00CD66FA"/>
    <w:rsid w:val="00CE1CB1"/>
    <w:rsid w:val="00CE6A80"/>
    <w:rsid w:val="00CF1021"/>
    <w:rsid w:val="00D052AE"/>
    <w:rsid w:val="00D2143E"/>
    <w:rsid w:val="00D30F3C"/>
    <w:rsid w:val="00D34397"/>
    <w:rsid w:val="00D4276B"/>
    <w:rsid w:val="00D4604A"/>
    <w:rsid w:val="00D4770D"/>
    <w:rsid w:val="00D6254F"/>
    <w:rsid w:val="00D730CE"/>
    <w:rsid w:val="00D76040"/>
    <w:rsid w:val="00D86A65"/>
    <w:rsid w:val="00D93407"/>
    <w:rsid w:val="00DD10FD"/>
    <w:rsid w:val="00DE4FF0"/>
    <w:rsid w:val="00DE502F"/>
    <w:rsid w:val="00DE76E9"/>
    <w:rsid w:val="00DF4385"/>
    <w:rsid w:val="00E03FE3"/>
    <w:rsid w:val="00E15D47"/>
    <w:rsid w:val="00E228A7"/>
    <w:rsid w:val="00E27A5D"/>
    <w:rsid w:val="00E4727A"/>
    <w:rsid w:val="00E70544"/>
    <w:rsid w:val="00E77CB8"/>
    <w:rsid w:val="00EA3287"/>
    <w:rsid w:val="00EB1CE4"/>
    <w:rsid w:val="00EC3865"/>
    <w:rsid w:val="00ED1A6B"/>
    <w:rsid w:val="00F51568"/>
    <w:rsid w:val="00F52EFF"/>
    <w:rsid w:val="00F55734"/>
    <w:rsid w:val="00F63739"/>
    <w:rsid w:val="00F8195F"/>
    <w:rsid w:val="00F82035"/>
    <w:rsid w:val="00F83A6E"/>
    <w:rsid w:val="00F87F4C"/>
    <w:rsid w:val="00F952EE"/>
    <w:rsid w:val="00FA147C"/>
    <w:rsid w:val="00FB3813"/>
    <w:rsid w:val="00FB4AB1"/>
    <w:rsid w:val="00FC3F32"/>
    <w:rsid w:val="00FE1D8C"/>
    <w:rsid w:val="00FE4278"/>
    <w:rsid w:val="00FE6D77"/>
    <w:rsid w:val="00FF5D23"/>
    <w:rsid w:val="00FF6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6B4D528D"/>
  <w15:chartTrackingRefBased/>
  <w15:docId w15:val="{4BF5BB8B-8456-4848-945C-517DB284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32746"/>
    <w:pPr>
      <w:keepNext/>
      <w:numPr>
        <w:numId w:val="9"/>
      </w:numPr>
      <w:spacing w:before="120" w:after="120" w:line="240" w:lineRule="auto"/>
      <w:outlineLvl w:val="0"/>
    </w:pPr>
    <w:rPr>
      <w:rFonts w:ascii="Arial" w:eastAsia="Times New Roman" w:hAnsi="Arial" w:cs="Arial"/>
      <w:b/>
      <w:bCs/>
      <w:kern w:val="32"/>
      <w:lang w:eastAsia="en-AU"/>
    </w:rPr>
  </w:style>
  <w:style w:type="paragraph" w:styleId="Heading2">
    <w:name w:val="heading 2"/>
    <w:basedOn w:val="Normal"/>
    <w:next w:val="Normal"/>
    <w:link w:val="Heading2Char"/>
    <w:qFormat/>
    <w:rsid w:val="00532746"/>
    <w:pPr>
      <w:keepNext/>
      <w:numPr>
        <w:ilvl w:val="1"/>
        <w:numId w:val="9"/>
      </w:numPr>
      <w:spacing w:after="120" w:line="240" w:lineRule="auto"/>
      <w:outlineLvl w:val="1"/>
    </w:pPr>
    <w:rPr>
      <w:rFonts w:ascii="Arial" w:eastAsia="Times New Roman" w:hAnsi="Arial" w:cs="Arial"/>
      <w:bCs/>
      <w:iCs/>
      <w:sz w:val="21"/>
      <w:szCs w:val="27"/>
      <w:lang w:eastAsia="en-AU"/>
    </w:rPr>
  </w:style>
  <w:style w:type="paragraph" w:styleId="Heading3">
    <w:name w:val="heading 3"/>
    <w:basedOn w:val="Normal"/>
    <w:next w:val="Normal"/>
    <w:link w:val="Heading3Char"/>
    <w:qFormat/>
    <w:rsid w:val="00532746"/>
    <w:pPr>
      <w:numPr>
        <w:ilvl w:val="2"/>
        <w:numId w:val="9"/>
      </w:numPr>
      <w:spacing w:after="120" w:line="240" w:lineRule="auto"/>
      <w:outlineLvl w:val="2"/>
    </w:pPr>
    <w:rPr>
      <w:rFonts w:ascii="Arial" w:eastAsia="Times New Roman" w:hAnsi="Arial" w:cs="Arial"/>
      <w:bCs/>
      <w:sz w:val="21"/>
      <w:szCs w:val="26"/>
      <w:lang w:eastAsia="en-AU"/>
    </w:rPr>
  </w:style>
  <w:style w:type="paragraph" w:styleId="Heading4">
    <w:name w:val="heading 4"/>
    <w:basedOn w:val="Normal"/>
    <w:link w:val="Heading4Char"/>
    <w:qFormat/>
    <w:rsid w:val="00532746"/>
    <w:pPr>
      <w:numPr>
        <w:ilvl w:val="3"/>
        <w:numId w:val="9"/>
      </w:numPr>
      <w:spacing w:after="120" w:line="240" w:lineRule="auto"/>
      <w:outlineLvl w:val="3"/>
    </w:pPr>
    <w:rPr>
      <w:rFonts w:ascii="Arial" w:eastAsia="Times New Roman" w:hAnsi="Arial" w:cs="Times New Roman"/>
      <w:bCs/>
      <w:sz w:val="21"/>
      <w:szCs w:val="21"/>
      <w:lang w:eastAsia="en-AU"/>
    </w:rPr>
  </w:style>
  <w:style w:type="paragraph" w:styleId="Heading5">
    <w:name w:val="heading 5"/>
    <w:basedOn w:val="Normal"/>
    <w:link w:val="Heading5Char"/>
    <w:qFormat/>
    <w:rsid w:val="00532746"/>
    <w:pPr>
      <w:numPr>
        <w:ilvl w:val="4"/>
        <w:numId w:val="9"/>
      </w:numPr>
      <w:spacing w:after="120" w:line="240" w:lineRule="auto"/>
      <w:outlineLvl w:val="4"/>
    </w:pPr>
    <w:rPr>
      <w:rFonts w:ascii="Arial" w:eastAsia="Times New Roman" w:hAnsi="Arial" w:cs="Times New Roman"/>
      <w:bCs/>
      <w:iCs/>
      <w:sz w:val="21"/>
      <w:szCs w:val="21"/>
      <w:lang w:eastAsia="en-AU"/>
    </w:rPr>
  </w:style>
  <w:style w:type="paragraph" w:styleId="Heading6">
    <w:name w:val="heading 6"/>
    <w:basedOn w:val="Normal"/>
    <w:link w:val="Heading6Char"/>
    <w:qFormat/>
    <w:rsid w:val="00532746"/>
    <w:pPr>
      <w:numPr>
        <w:ilvl w:val="5"/>
        <w:numId w:val="9"/>
      </w:numPr>
      <w:spacing w:after="120" w:line="240" w:lineRule="auto"/>
      <w:outlineLvl w:val="5"/>
    </w:pPr>
    <w:rPr>
      <w:rFonts w:ascii="Arial" w:eastAsia="Times New Roman" w:hAnsi="Arial" w:cs="Times New Roman"/>
      <w:bCs/>
      <w:sz w:val="21"/>
      <w:szCs w:val="21"/>
      <w:lang w:eastAsia="en-AU"/>
    </w:rPr>
  </w:style>
  <w:style w:type="paragraph" w:styleId="Heading7">
    <w:name w:val="heading 7"/>
    <w:basedOn w:val="Normal"/>
    <w:link w:val="Heading7Char"/>
    <w:qFormat/>
    <w:rsid w:val="00532746"/>
    <w:pPr>
      <w:numPr>
        <w:ilvl w:val="6"/>
        <w:numId w:val="9"/>
      </w:numPr>
      <w:spacing w:after="120" w:line="240" w:lineRule="auto"/>
      <w:outlineLvl w:val="6"/>
    </w:pPr>
    <w:rPr>
      <w:rFonts w:ascii="Arial" w:eastAsia="Times New Roman" w:hAnsi="Arial" w:cs="Times New Roman"/>
      <w:sz w:val="21"/>
      <w:szCs w:val="21"/>
      <w:lang w:eastAsia="en-AU"/>
    </w:rPr>
  </w:style>
  <w:style w:type="paragraph" w:styleId="Heading8">
    <w:name w:val="heading 8"/>
    <w:basedOn w:val="Normal"/>
    <w:link w:val="Heading8Char"/>
    <w:qFormat/>
    <w:rsid w:val="00532746"/>
    <w:pPr>
      <w:numPr>
        <w:ilvl w:val="7"/>
        <w:numId w:val="9"/>
      </w:numPr>
      <w:spacing w:after="120" w:line="240" w:lineRule="auto"/>
      <w:outlineLvl w:val="7"/>
    </w:pPr>
    <w:rPr>
      <w:rFonts w:ascii="Arial" w:eastAsia="Times New Roman" w:hAnsi="Arial" w:cs="Times New Roman"/>
      <w:iCs/>
      <w:sz w:val="21"/>
      <w:szCs w:val="24"/>
      <w:lang w:eastAsia="en-AU"/>
    </w:rPr>
  </w:style>
  <w:style w:type="paragraph" w:styleId="Heading9">
    <w:name w:val="heading 9"/>
    <w:basedOn w:val="Normal"/>
    <w:next w:val="Normal"/>
    <w:link w:val="Heading9Char"/>
    <w:qFormat/>
    <w:rsid w:val="00532746"/>
    <w:pPr>
      <w:numPr>
        <w:ilvl w:val="8"/>
        <w:numId w:val="9"/>
      </w:numPr>
      <w:spacing w:before="240" w:after="60" w:line="240" w:lineRule="auto"/>
      <w:outlineLvl w:val="8"/>
    </w:pPr>
    <w:rPr>
      <w:rFonts w:ascii="Arial" w:eastAsia="Times New Roman" w:hAnsi="Arial" w:cs="Arial"/>
      <w:sz w:val="21"/>
      <w:szCs w:val="21"/>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D9C"/>
  </w:style>
  <w:style w:type="paragraph" w:styleId="Footer">
    <w:name w:val="footer"/>
    <w:basedOn w:val="Normal"/>
    <w:link w:val="FooterChar"/>
    <w:uiPriority w:val="99"/>
    <w:unhideWhenUsed/>
    <w:rsid w:val="00622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D9C"/>
  </w:style>
  <w:style w:type="table" w:styleId="TableGrid">
    <w:name w:val="Table Grid"/>
    <w:basedOn w:val="TableNormal"/>
    <w:uiPriority w:val="39"/>
    <w:rsid w:val="00622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22D9C"/>
    <w:rPr>
      <w:rFonts w:ascii="Gotham Rounded Book" w:hAnsi="Gotham Rounded Book"/>
      <w:sz w:val="16"/>
    </w:rPr>
  </w:style>
  <w:style w:type="character" w:styleId="PlaceholderText">
    <w:name w:val="Placeholder Text"/>
    <w:basedOn w:val="DefaultParagraphFont"/>
    <w:uiPriority w:val="99"/>
    <w:semiHidden/>
    <w:rsid w:val="00622D9C"/>
    <w:rPr>
      <w:color w:val="808080"/>
    </w:rPr>
  </w:style>
  <w:style w:type="character" w:customStyle="1" w:styleId="Style2">
    <w:name w:val="Style2"/>
    <w:basedOn w:val="DefaultParagraphFont"/>
    <w:uiPriority w:val="1"/>
    <w:qFormat/>
    <w:rsid w:val="00622D9C"/>
    <w:rPr>
      <w:rFonts w:ascii="Gotham Rounded Book" w:hAnsi="Gotham Rounded Book"/>
      <w:b w:val="0"/>
      <w:i w:val="0"/>
      <w:sz w:val="16"/>
    </w:rPr>
  </w:style>
  <w:style w:type="paragraph" w:styleId="BalloonText">
    <w:name w:val="Balloon Text"/>
    <w:basedOn w:val="Normal"/>
    <w:link w:val="BalloonTextChar"/>
    <w:uiPriority w:val="99"/>
    <w:semiHidden/>
    <w:unhideWhenUsed/>
    <w:rsid w:val="00975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6A7"/>
    <w:rPr>
      <w:rFonts w:ascii="Segoe UI" w:hAnsi="Segoe UI" w:cs="Segoe UI"/>
      <w:sz w:val="18"/>
      <w:szCs w:val="18"/>
    </w:rPr>
  </w:style>
  <w:style w:type="paragraph" w:styleId="ListParagraph">
    <w:name w:val="List Paragraph"/>
    <w:basedOn w:val="Normal"/>
    <w:uiPriority w:val="34"/>
    <w:qFormat/>
    <w:rsid w:val="00FE4278"/>
    <w:pPr>
      <w:ind w:left="720"/>
      <w:contextualSpacing/>
    </w:pPr>
  </w:style>
  <w:style w:type="character" w:customStyle="1" w:styleId="Style3">
    <w:name w:val="Style3"/>
    <w:basedOn w:val="Style2"/>
    <w:uiPriority w:val="1"/>
    <w:rsid w:val="00871EFC"/>
    <w:rPr>
      <w:rFonts w:ascii="Gotham Rounded Book" w:hAnsi="Gotham Rounded Book"/>
      <w:b w:val="0"/>
      <w:i w:val="0"/>
      <w:sz w:val="16"/>
    </w:rPr>
  </w:style>
  <w:style w:type="character" w:customStyle="1" w:styleId="Style4">
    <w:name w:val="Style4"/>
    <w:basedOn w:val="DefaultParagraphFont"/>
    <w:uiPriority w:val="1"/>
    <w:rsid w:val="00871EFC"/>
    <w:rPr>
      <w:rFonts w:ascii="Gotham Rounded Book" w:hAnsi="Gotham Rounded Book"/>
      <w:sz w:val="16"/>
    </w:rPr>
  </w:style>
  <w:style w:type="paragraph" w:styleId="BodyText2">
    <w:name w:val="Body Text 2"/>
    <w:basedOn w:val="Normal"/>
    <w:link w:val="BodyText2Char"/>
    <w:rsid w:val="00B436A2"/>
    <w:pPr>
      <w:spacing w:after="120" w:line="240" w:lineRule="auto"/>
    </w:pPr>
    <w:rPr>
      <w:rFonts w:ascii="Arial" w:eastAsia="Times New Roman" w:hAnsi="Arial" w:cs="Times New Roman"/>
      <w:b/>
      <w:i/>
      <w:sz w:val="21"/>
      <w:lang w:eastAsia="en-AU"/>
    </w:rPr>
  </w:style>
  <w:style w:type="character" w:customStyle="1" w:styleId="BodyText2Char">
    <w:name w:val="Body Text 2 Char"/>
    <w:basedOn w:val="DefaultParagraphFont"/>
    <w:link w:val="BodyText2"/>
    <w:rsid w:val="00B436A2"/>
    <w:rPr>
      <w:rFonts w:ascii="Arial" w:eastAsia="Times New Roman" w:hAnsi="Arial" w:cs="Times New Roman"/>
      <w:b/>
      <w:i/>
      <w:sz w:val="21"/>
      <w:lang w:eastAsia="en-AU"/>
    </w:rPr>
  </w:style>
  <w:style w:type="character" w:styleId="Hyperlink">
    <w:name w:val="Hyperlink"/>
    <w:rsid w:val="003E2F07"/>
    <w:rPr>
      <w:color w:val="0000FF"/>
      <w:u w:val="single"/>
    </w:rPr>
  </w:style>
  <w:style w:type="paragraph" w:customStyle="1" w:styleId="Background">
    <w:name w:val="Background"/>
    <w:basedOn w:val="Normal"/>
    <w:rsid w:val="003E2F07"/>
    <w:pPr>
      <w:numPr>
        <w:numId w:val="6"/>
      </w:numPr>
      <w:spacing w:after="113" w:line="245" w:lineRule="atLeast"/>
    </w:pPr>
    <w:rPr>
      <w:rFonts w:ascii="Arial" w:eastAsia="Times New Roman" w:hAnsi="Arial" w:cs="Times New Roman"/>
      <w:sz w:val="21"/>
      <w:szCs w:val="20"/>
      <w:lang w:eastAsia="en-AU"/>
    </w:rPr>
  </w:style>
  <w:style w:type="character" w:customStyle="1" w:styleId="Heading1Char">
    <w:name w:val="Heading 1 Char"/>
    <w:basedOn w:val="DefaultParagraphFont"/>
    <w:link w:val="Heading1"/>
    <w:rsid w:val="00532746"/>
    <w:rPr>
      <w:rFonts w:ascii="Arial" w:eastAsia="Times New Roman" w:hAnsi="Arial" w:cs="Arial"/>
      <w:b/>
      <w:bCs/>
      <w:kern w:val="32"/>
      <w:lang w:eastAsia="en-AU"/>
    </w:rPr>
  </w:style>
  <w:style w:type="character" w:customStyle="1" w:styleId="Heading2Char">
    <w:name w:val="Heading 2 Char"/>
    <w:basedOn w:val="DefaultParagraphFont"/>
    <w:link w:val="Heading2"/>
    <w:rsid w:val="00532746"/>
    <w:rPr>
      <w:rFonts w:ascii="Arial" w:eastAsia="Times New Roman" w:hAnsi="Arial" w:cs="Arial"/>
      <w:bCs/>
      <w:iCs/>
      <w:sz w:val="21"/>
      <w:szCs w:val="27"/>
      <w:lang w:eastAsia="en-AU"/>
    </w:rPr>
  </w:style>
  <w:style w:type="character" w:customStyle="1" w:styleId="Heading3Char">
    <w:name w:val="Heading 3 Char"/>
    <w:basedOn w:val="DefaultParagraphFont"/>
    <w:link w:val="Heading3"/>
    <w:uiPriority w:val="9"/>
    <w:rsid w:val="00532746"/>
    <w:rPr>
      <w:rFonts w:ascii="Arial" w:eastAsia="Times New Roman" w:hAnsi="Arial" w:cs="Arial"/>
      <w:bCs/>
      <w:sz w:val="21"/>
      <w:szCs w:val="26"/>
      <w:lang w:eastAsia="en-AU"/>
    </w:rPr>
  </w:style>
  <w:style w:type="character" w:customStyle="1" w:styleId="Heading4Char">
    <w:name w:val="Heading 4 Char"/>
    <w:basedOn w:val="DefaultParagraphFont"/>
    <w:link w:val="Heading4"/>
    <w:rsid w:val="00532746"/>
    <w:rPr>
      <w:rFonts w:ascii="Arial" w:eastAsia="Times New Roman" w:hAnsi="Arial" w:cs="Times New Roman"/>
      <w:bCs/>
      <w:sz w:val="21"/>
      <w:szCs w:val="21"/>
      <w:lang w:eastAsia="en-AU"/>
    </w:rPr>
  </w:style>
  <w:style w:type="character" w:customStyle="1" w:styleId="Heading5Char">
    <w:name w:val="Heading 5 Char"/>
    <w:basedOn w:val="DefaultParagraphFont"/>
    <w:link w:val="Heading5"/>
    <w:rsid w:val="00532746"/>
    <w:rPr>
      <w:rFonts w:ascii="Arial" w:eastAsia="Times New Roman" w:hAnsi="Arial" w:cs="Times New Roman"/>
      <w:bCs/>
      <w:iCs/>
      <w:sz w:val="21"/>
      <w:szCs w:val="21"/>
      <w:lang w:eastAsia="en-AU"/>
    </w:rPr>
  </w:style>
  <w:style w:type="character" w:customStyle="1" w:styleId="Heading6Char">
    <w:name w:val="Heading 6 Char"/>
    <w:basedOn w:val="DefaultParagraphFont"/>
    <w:link w:val="Heading6"/>
    <w:rsid w:val="00532746"/>
    <w:rPr>
      <w:rFonts w:ascii="Arial" w:eastAsia="Times New Roman" w:hAnsi="Arial" w:cs="Times New Roman"/>
      <w:bCs/>
      <w:sz w:val="21"/>
      <w:szCs w:val="21"/>
      <w:lang w:eastAsia="en-AU"/>
    </w:rPr>
  </w:style>
  <w:style w:type="character" w:customStyle="1" w:styleId="Heading7Char">
    <w:name w:val="Heading 7 Char"/>
    <w:basedOn w:val="DefaultParagraphFont"/>
    <w:link w:val="Heading7"/>
    <w:rsid w:val="00532746"/>
    <w:rPr>
      <w:rFonts w:ascii="Arial" w:eastAsia="Times New Roman" w:hAnsi="Arial" w:cs="Times New Roman"/>
      <w:sz w:val="21"/>
      <w:szCs w:val="21"/>
      <w:lang w:eastAsia="en-AU"/>
    </w:rPr>
  </w:style>
  <w:style w:type="character" w:customStyle="1" w:styleId="Heading8Char">
    <w:name w:val="Heading 8 Char"/>
    <w:basedOn w:val="DefaultParagraphFont"/>
    <w:link w:val="Heading8"/>
    <w:rsid w:val="00532746"/>
    <w:rPr>
      <w:rFonts w:ascii="Arial" w:eastAsia="Times New Roman" w:hAnsi="Arial" w:cs="Times New Roman"/>
      <w:iCs/>
      <w:sz w:val="21"/>
      <w:szCs w:val="24"/>
      <w:lang w:eastAsia="en-AU"/>
    </w:rPr>
  </w:style>
  <w:style w:type="character" w:customStyle="1" w:styleId="Heading9Char">
    <w:name w:val="Heading 9 Char"/>
    <w:basedOn w:val="DefaultParagraphFont"/>
    <w:link w:val="Heading9"/>
    <w:rsid w:val="00532746"/>
    <w:rPr>
      <w:rFonts w:ascii="Arial" w:eastAsia="Times New Roman" w:hAnsi="Arial" w:cs="Arial"/>
      <w:sz w:val="21"/>
      <w:szCs w:val="21"/>
      <w:lang w:eastAsia="en-AU"/>
    </w:rPr>
  </w:style>
  <w:style w:type="character" w:customStyle="1" w:styleId="Style5">
    <w:name w:val="Style5"/>
    <w:basedOn w:val="DefaultParagraphFont"/>
    <w:uiPriority w:val="1"/>
    <w:rsid w:val="001A1D05"/>
    <w:rPr>
      <w:rFonts w:ascii="Gotham Rounded Book" w:hAnsi="Gotham Rounded Book"/>
      <w:sz w:val="16"/>
    </w:rPr>
  </w:style>
  <w:style w:type="character" w:customStyle="1" w:styleId="Style6">
    <w:name w:val="Style6"/>
    <w:basedOn w:val="DefaultParagraphFont"/>
    <w:uiPriority w:val="1"/>
    <w:rsid w:val="001D7C61"/>
  </w:style>
  <w:style w:type="character" w:customStyle="1" w:styleId="Style7">
    <w:name w:val="Style7"/>
    <w:basedOn w:val="DefaultParagraphFont"/>
    <w:uiPriority w:val="1"/>
    <w:rsid w:val="001D7C61"/>
    <w:rPr>
      <w:rFonts w:ascii="Gotham Rounded Book" w:hAnsi="Gotham Rounded Book"/>
      <w:sz w:val="16"/>
    </w:rPr>
  </w:style>
  <w:style w:type="character" w:customStyle="1" w:styleId="Style8">
    <w:name w:val="Style8"/>
    <w:basedOn w:val="DefaultParagraphFont"/>
    <w:uiPriority w:val="1"/>
    <w:rsid w:val="00F52EFF"/>
    <w:rPr>
      <w:u w:val="none"/>
    </w:rPr>
  </w:style>
  <w:style w:type="character" w:customStyle="1" w:styleId="Style9">
    <w:name w:val="Style9"/>
    <w:basedOn w:val="DefaultParagraphFont"/>
    <w:uiPriority w:val="1"/>
    <w:rsid w:val="00F52EFF"/>
    <w:rPr>
      <w:rFonts w:ascii="Gotham Rounded Book" w:hAnsi="Gotham Rounded Book"/>
      <w:sz w:val="16"/>
    </w:rPr>
  </w:style>
  <w:style w:type="character" w:customStyle="1" w:styleId="Style10">
    <w:name w:val="Style10"/>
    <w:basedOn w:val="DefaultParagraphFont"/>
    <w:uiPriority w:val="1"/>
    <w:rsid w:val="00B46E85"/>
    <w:rPr>
      <w:rFonts w:ascii="Gotham Rounded Book" w:hAnsi="Gotham Rounded Book"/>
      <w:sz w:val="16"/>
    </w:rPr>
  </w:style>
  <w:style w:type="character" w:customStyle="1" w:styleId="Style11">
    <w:name w:val="Style11"/>
    <w:basedOn w:val="DefaultParagraphFont"/>
    <w:uiPriority w:val="1"/>
    <w:rsid w:val="00B46E85"/>
    <w:rPr>
      <w:rFonts w:ascii="Gotham Rounded Book" w:hAnsi="Gotham Rounded Book"/>
      <w:sz w:val="16"/>
    </w:rPr>
  </w:style>
  <w:style w:type="character" w:customStyle="1" w:styleId="Style12">
    <w:name w:val="Style12"/>
    <w:basedOn w:val="DefaultParagraphFont"/>
    <w:uiPriority w:val="1"/>
    <w:rsid w:val="00B46E85"/>
    <w:rPr>
      <w:rFonts w:ascii="Gotham Rounded Book" w:hAnsi="Gotham Rounded Book"/>
      <w:sz w:val="16"/>
    </w:rPr>
  </w:style>
  <w:style w:type="character" w:customStyle="1" w:styleId="Style13">
    <w:name w:val="Style13"/>
    <w:basedOn w:val="DefaultParagraphFont"/>
    <w:uiPriority w:val="1"/>
    <w:rsid w:val="00B46E85"/>
    <w:rPr>
      <w:rFonts w:ascii="Gotham Rounded Book" w:hAnsi="Gotham Rounded Book"/>
      <w:sz w:val="16"/>
    </w:rPr>
  </w:style>
  <w:style w:type="character" w:styleId="FollowedHyperlink">
    <w:name w:val="FollowedHyperlink"/>
    <w:basedOn w:val="DefaultParagraphFont"/>
    <w:uiPriority w:val="99"/>
    <w:semiHidden/>
    <w:unhideWhenUsed/>
    <w:rsid w:val="00B6437B"/>
    <w:rPr>
      <w:color w:val="954F72" w:themeColor="followedHyperlink"/>
      <w:u w:val="single"/>
    </w:rPr>
  </w:style>
  <w:style w:type="character" w:customStyle="1" w:styleId="Style14">
    <w:name w:val="Style14"/>
    <w:basedOn w:val="DefaultParagraphFont"/>
    <w:uiPriority w:val="1"/>
    <w:rsid w:val="00B10F55"/>
    <w:rPr>
      <w:rFonts w:ascii="Century Gothic" w:hAnsi="Century Gothic"/>
      <w:sz w:val="16"/>
    </w:rPr>
  </w:style>
  <w:style w:type="character" w:customStyle="1" w:styleId="Style15">
    <w:name w:val="Style15"/>
    <w:basedOn w:val="DefaultParagraphFont"/>
    <w:uiPriority w:val="1"/>
    <w:rsid w:val="00B10F55"/>
    <w:rPr>
      <w:rFonts w:ascii="Century Gothic" w:hAnsi="Century Gothic"/>
      <w:sz w:val="16"/>
    </w:rPr>
  </w:style>
  <w:style w:type="character" w:customStyle="1" w:styleId="Style16">
    <w:name w:val="Style16"/>
    <w:basedOn w:val="DefaultParagraphFont"/>
    <w:uiPriority w:val="1"/>
    <w:rsid w:val="00B10F55"/>
    <w:rPr>
      <w:rFonts w:ascii="Century Gothic" w:hAnsi="Century Gothic"/>
      <w:sz w:val="16"/>
    </w:rPr>
  </w:style>
  <w:style w:type="character" w:customStyle="1" w:styleId="Style17">
    <w:name w:val="Style17"/>
    <w:basedOn w:val="DefaultParagraphFont"/>
    <w:uiPriority w:val="1"/>
    <w:rsid w:val="00B10F55"/>
    <w:rPr>
      <w:rFonts w:ascii="Century Gothic" w:hAnsi="Century Gothic"/>
      <w:sz w:val="16"/>
    </w:rPr>
  </w:style>
  <w:style w:type="character" w:customStyle="1" w:styleId="Style18">
    <w:name w:val="Style18"/>
    <w:basedOn w:val="DefaultParagraphFont"/>
    <w:uiPriority w:val="1"/>
    <w:rsid w:val="00B10F55"/>
    <w:rPr>
      <w:rFonts w:ascii="Century Gothic" w:hAnsi="Century Gothic"/>
      <w:sz w:val="16"/>
    </w:rPr>
  </w:style>
  <w:style w:type="character" w:customStyle="1" w:styleId="Style19">
    <w:name w:val="Style19"/>
    <w:basedOn w:val="DefaultParagraphFont"/>
    <w:uiPriority w:val="1"/>
    <w:rsid w:val="00B10F55"/>
    <w:rPr>
      <w:rFonts w:ascii="Century Gothic" w:hAnsi="Century Gothic"/>
      <w:sz w:val="16"/>
    </w:rPr>
  </w:style>
  <w:style w:type="character" w:customStyle="1" w:styleId="Style20">
    <w:name w:val="Style20"/>
    <w:basedOn w:val="DefaultParagraphFont"/>
    <w:uiPriority w:val="1"/>
    <w:rsid w:val="00B10F55"/>
    <w:rPr>
      <w:rFonts w:ascii="Century Gothic" w:hAnsi="Century Gothic"/>
      <w:sz w:val="16"/>
    </w:rPr>
  </w:style>
  <w:style w:type="character" w:customStyle="1" w:styleId="Style21">
    <w:name w:val="Style21"/>
    <w:basedOn w:val="DefaultParagraphFont"/>
    <w:uiPriority w:val="1"/>
    <w:rsid w:val="00AC23EE"/>
    <w:rPr>
      <w:rFonts w:ascii="Century Gothic" w:hAnsi="Century Gothic"/>
      <w:sz w:val="16"/>
    </w:rPr>
  </w:style>
  <w:style w:type="character" w:styleId="UnresolvedMention">
    <w:name w:val="Unresolved Mention"/>
    <w:basedOn w:val="DefaultParagraphFont"/>
    <w:uiPriority w:val="99"/>
    <w:semiHidden/>
    <w:unhideWhenUsed/>
    <w:rsid w:val="005D0C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28721">
      <w:bodyDiv w:val="1"/>
      <w:marLeft w:val="0"/>
      <w:marRight w:val="0"/>
      <w:marTop w:val="0"/>
      <w:marBottom w:val="0"/>
      <w:divBdr>
        <w:top w:val="none" w:sz="0" w:space="0" w:color="auto"/>
        <w:left w:val="none" w:sz="0" w:space="0" w:color="auto"/>
        <w:bottom w:val="none" w:sz="0" w:space="0" w:color="auto"/>
        <w:right w:val="none" w:sz="0" w:space="0" w:color="auto"/>
      </w:divBdr>
    </w:div>
    <w:div w:id="376242452">
      <w:bodyDiv w:val="1"/>
      <w:marLeft w:val="0"/>
      <w:marRight w:val="0"/>
      <w:marTop w:val="0"/>
      <w:marBottom w:val="0"/>
      <w:divBdr>
        <w:top w:val="none" w:sz="0" w:space="0" w:color="auto"/>
        <w:left w:val="none" w:sz="0" w:space="0" w:color="auto"/>
        <w:bottom w:val="none" w:sz="0" w:space="0" w:color="auto"/>
        <w:right w:val="none" w:sz="0" w:space="0" w:color="auto"/>
      </w:divBdr>
    </w:div>
    <w:div w:id="829758012">
      <w:bodyDiv w:val="1"/>
      <w:marLeft w:val="0"/>
      <w:marRight w:val="0"/>
      <w:marTop w:val="0"/>
      <w:marBottom w:val="0"/>
      <w:divBdr>
        <w:top w:val="none" w:sz="0" w:space="0" w:color="auto"/>
        <w:left w:val="none" w:sz="0" w:space="0" w:color="auto"/>
        <w:bottom w:val="none" w:sz="0" w:space="0" w:color="auto"/>
        <w:right w:val="none" w:sz="0" w:space="0" w:color="auto"/>
      </w:divBdr>
    </w:div>
    <w:div w:id="1116632915">
      <w:bodyDiv w:val="1"/>
      <w:marLeft w:val="0"/>
      <w:marRight w:val="0"/>
      <w:marTop w:val="0"/>
      <w:marBottom w:val="0"/>
      <w:divBdr>
        <w:top w:val="none" w:sz="0" w:space="0" w:color="auto"/>
        <w:left w:val="none" w:sz="0" w:space="0" w:color="auto"/>
        <w:bottom w:val="none" w:sz="0" w:space="0" w:color="auto"/>
        <w:right w:val="none" w:sz="0" w:space="0" w:color="auto"/>
      </w:divBdr>
    </w:div>
    <w:div w:id="1418332306">
      <w:bodyDiv w:val="1"/>
      <w:marLeft w:val="0"/>
      <w:marRight w:val="0"/>
      <w:marTop w:val="0"/>
      <w:marBottom w:val="0"/>
      <w:divBdr>
        <w:top w:val="none" w:sz="0" w:space="0" w:color="auto"/>
        <w:left w:val="none" w:sz="0" w:space="0" w:color="auto"/>
        <w:bottom w:val="none" w:sz="0" w:space="0" w:color="auto"/>
        <w:right w:val="none" w:sz="0" w:space="0" w:color="auto"/>
      </w:divBdr>
    </w:div>
    <w:div w:id="1469544650">
      <w:bodyDiv w:val="1"/>
      <w:marLeft w:val="0"/>
      <w:marRight w:val="0"/>
      <w:marTop w:val="0"/>
      <w:marBottom w:val="0"/>
      <w:divBdr>
        <w:top w:val="none" w:sz="0" w:space="0" w:color="auto"/>
        <w:left w:val="none" w:sz="0" w:space="0" w:color="auto"/>
        <w:bottom w:val="none" w:sz="0" w:space="0" w:color="auto"/>
        <w:right w:val="none" w:sz="0" w:space="0" w:color="auto"/>
      </w:divBdr>
    </w:div>
    <w:div w:id="1631744911">
      <w:bodyDiv w:val="1"/>
      <w:marLeft w:val="0"/>
      <w:marRight w:val="0"/>
      <w:marTop w:val="0"/>
      <w:marBottom w:val="0"/>
      <w:divBdr>
        <w:top w:val="none" w:sz="0" w:space="0" w:color="auto"/>
        <w:left w:val="none" w:sz="0" w:space="0" w:color="auto"/>
        <w:bottom w:val="none" w:sz="0" w:space="0" w:color="auto"/>
        <w:right w:val="none" w:sz="0" w:space="0" w:color="auto"/>
      </w:divBdr>
    </w:div>
    <w:div w:id="16810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1BFED229EB4AF69CACC4B009B0C286"/>
        <w:category>
          <w:name w:val="General"/>
          <w:gallery w:val="placeholder"/>
        </w:category>
        <w:types>
          <w:type w:val="bbPlcHdr"/>
        </w:types>
        <w:behaviors>
          <w:behavior w:val="content"/>
        </w:behaviors>
        <w:guid w:val="{BBA45539-C3E0-4673-8514-2835FDCEB4C8}"/>
      </w:docPartPr>
      <w:docPartBody>
        <w:p w:rsidR="003E646E" w:rsidRDefault="004C1A1A" w:rsidP="004C1A1A">
          <w:pPr>
            <w:pStyle w:val="E61BFED229EB4AF69CACC4B009B0C28614"/>
          </w:pPr>
          <w:r w:rsidRPr="003E2F07">
            <w:rPr>
              <w:rStyle w:val="PlaceholderText"/>
              <w:rFonts w:ascii="Gotham Rounded Book" w:hAnsi="Gotham Rounded Book"/>
              <w:sz w:val="16"/>
              <w:szCs w:val="16"/>
            </w:rPr>
            <w:t>Choose an item.</w:t>
          </w:r>
        </w:p>
      </w:docPartBody>
    </w:docPart>
    <w:docPart>
      <w:docPartPr>
        <w:name w:val="3CD773E669614632BAE538B0D9C61D6C"/>
        <w:category>
          <w:name w:val="General"/>
          <w:gallery w:val="placeholder"/>
        </w:category>
        <w:types>
          <w:type w:val="bbPlcHdr"/>
        </w:types>
        <w:behaviors>
          <w:behavior w:val="content"/>
        </w:behaviors>
        <w:guid w:val="{833E6173-1452-4201-BA07-3F2EBBAF86E1}"/>
      </w:docPartPr>
      <w:docPartBody>
        <w:p w:rsidR="003E646E" w:rsidRDefault="004C1A1A" w:rsidP="004C1A1A">
          <w:pPr>
            <w:pStyle w:val="3CD773E669614632BAE538B0D9C61D6C14"/>
          </w:pPr>
          <w:r w:rsidRPr="003E2F07">
            <w:rPr>
              <w:rStyle w:val="PlaceholderText"/>
              <w:rFonts w:ascii="Gotham Rounded Book" w:hAnsi="Gotham Rounded Book"/>
              <w:sz w:val="16"/>
              <w:szCs w:val="16"/>
            </w:rPr>
            <w:t>Choose an item.</w:t>
          </w:r>
        </w:p>
      </w:docPartBody>
    </w:docPart>
    <w:docPart>
      <w:docPartPr>
        <w:name w:val="2916A6A51CAE47BCA6D0B119104D3C84"/>
        <w:category>
          <w:name w:val="General"/>
          <w:gallery w:val="placeholder"/>
        </w:category>
        <w:types>
          <w:type w:val="bbPlcHdr"/>
        </w:types>
        <w:behaviors>
          <w:behavior w:val="content"/>
        </w:behaviors>
        <w:guid w:val="{06B0FE94-C84D-422F-99DD-F39924A5680D}"/>
      </w:docPartPr>
      <w:docPartBody>
        <w:p w:rsidR="003E646E" w:rsidRDefault="004C1A1A" w:rsidP="004C1A1A">
          <w:pPr>
            <w:pStyle w:val="2916A6A51CAE47BCA6D0B119104D3C847"/>
          </w:pPr>
          <w:r w:rsidRPr="002D290A">
            <w:rPr>
              <w:rStyle w:val="PlaceholderText"/>
            </w:rPr>
            <w:t>Choose an item.</w:t>
          </w:r>
        </w:p>
      </w:docPartBody>
    </w:docPart>
    <w:docPart>
      <w:docPartPr>
        <w:name w:val="8B65A4F152234F0A85E6A0904BDF97D5"/>
        <w:category>
          <w:name w:val="General"/>
          <w:gallery w:val="placeholder"/>
        </w:category>
        <w:types>
          <w:type w:val="bbPlcHdr"/>
        </w:types>
        <w:behaviors>
          <w:behavior w:val="content"/>
        </w:behaviors>
        <w:guid w:val="{B8EAD6DC-F011-4809-BBB4-41054507ACCA}"/>
      </w:docPartPr>
      <w:docPartBody>
        <w:p w:rsidR="003E646E" w:rsidRDefault="004C1A1A" w:rsidP="004C1A1A">
          <w:pPr>
            <w:pStyle w:val="8B65A4F152234F0A85E6A0904BDF97D514"/>
          </w:pPr>
          <w:r w:rsidRPr="003E2F07">
            <w:rPr>
              <w:rStyle w:val="PlaceholderText"/>
              <w:rFonts w:ascii="Gotham Rounded Book" w:hAnsi="Gotham Rounded Book"/>
              <w:sz w:val="16"/>
              <w:szCs w:val="16"/>
            </w:rPr>
            <w:t>Choose an item.</w:t>
          </w:r>
        </w:p>
      </w:docPartBody>
    </w:docPart>
    <w:docPart>
      <w:docPartPr>
        <w:name w:val="74183D5034E647B0B82327043D628220"/>
        <w:category>
          <w:name w:val="General"/>
          <w:gallery w:val="placeholder"/>
        </w:category>
        <w:types>
          <w:type w:val="bbPlcHdr"/>
        </w:types>
        <w:behaviors>
          <w:behavior w:val="content"/>
        </w:behaviors>
        <w:guid w:val="{2636B3AE-3300-43F7-A430-79BCFC93CF88}"/>
      </w:docPartPr>
      <w:docPartBody>
        <w:p w:rsidR="00B65646" w:rsidRDefault="00A66F90" w:rsidP="00A66F90">
          <w:pPr>
            <w:pStyle w:val="74183D5034E647B0B82327043D628220"/>
          </w:pPr>
          <w:r w:rsidRPr="00AF274D">
            <w:rPr>
              <w:rStyle w:val="PlaceholderText"/>
              <w:sz w:val="18"/>
              <w:highlight w:val="lightGray"/>
            </w:rPr>
            <w:t>Choose an item.</w:t>
          </w:r>
        </w:p>
      </w:docPartBody>
    </w:docPart>
    <w:docPart>
      <w:docPartPr>
        <w:name w:val="07C729D47058430A9121885703538659"/>
        <w:category>
          <w:name w:val="General"/>
          <w:gallery w:val="placeholder"/>
        </w:category>
        <w:types>
          <w:type w:val="bbPlcHdr"/>
        </w:types>
        <w:behaviors>
          <w:behavior w:val="content"/>
        </w:behaviors>
        <w:guid w:val="{23C43197-A923-4F8E-893E-67FA040212A5}"/>
      </w:docPartPr>
      <w:docPartBody>
        <w:p w:rsidR="00A17C25" w:rsidRDefault="00F0070B" w:rsidP="00F0070B">
          <w:pPr>
            <w:pStyle w:val="07C729D47058430A9121885703538659"/>
          </w:pPr>
          <w:r w:rsidRPr="003E2F07">
            <w:rPr>
              <w:rStyle w:val="PlaceholderText"/>
              <w:rFonts w:ascii="Gotham Rounded Book" w:hAnsi="Gotham Rounded Book"/>
              <w:sz w:val="16"/>
              <w:szCs w:val="16"/>
            </w:rPr>
            <w:t>Choose an item.</w:t>
          </w:r>
        </w:p>
      </w:docPartBody>
    </w:docPart>
    <w:docPart>
      <w:docPartPr>
        <w:name w:val="2754F91ADE564B579BEEBA0F7E45D05C"/>
        <w:category>
          <w:name w:val="General"/>
          <w:gallery w:val="placeholder"/>
        </w:category>
        <w:types>
          <w:type w:val="bbPlcHdr"/>
        </w:types>
        <w:behaviors>
          <w:behavior w:val="content"/>
        </w:behaviors>
        <w:guid w:val="{8A2B6DF8-896D-4DF3-A26A-CA8DDD002975}"/>
      </w:docPartPr>
      <w:docPartBody>
        <w:p w:rsidR="00A17C25" w:rsidRDefault="00F0070B" w:rsidP="00F0070B">
          <w:pPr>
            <w:pStyle w:val="2754F91ADE564B579BEEBA0F7E45D05C"/>
          </w:pPr>
          <w:r w:rsidRPr="00443E04">
            <w:rPr>
              <w:rStyle w:val="PlaceholderText"/>
              <w:rFonts w:ascii="Gotham Rounded Book" w:hAnsi="Gotham Rounded Book"/>
              <w:sz w:val="16"/>
              <w:szCs w:val="16"/>
            </w:rPr>
            <w:t>Choose an item.</w:t>
          </w:r>
        </w:p>
      </w:docPartBody>
    </w:docPart>
    <w:docPart>
      <w:docPartPr>
        <w:name w:val="E67063D315A3433A87A3BD62383253A1"/>
        <w:category>
          <w:name w:val="General"/>
          <w:gallery w:val="placeholder"/>
        </w:category>
        <w:types>
          <w:type w:val="bbPlcHdr"/>
        </w:types>
        <w:behaviors>
          <w:behavior w:val="content"/>
        </w:behaviors>
        <w:guid w:val="{25580016-1E81-4D21-9ACB-9C11D185664E}"/>
      </w:docPartPr>
      <w:docPartBody>
        <w:p w:rsidR="00D56FC3" w:rsidRDefault="006D79E9" w:rsidP="006D79E9">
          <w:pPr>
            <w:pStyle w:val="E67063D315A3433A87A3BD62383253A1"/>
          </w:pPr>
          <w:r w:rsidRPr="003E2F07">
            <w:rPr>
              <w:rStyle w:val="PlaceholderText"/>
              <w:rFonts w:ascii="Gotham Rounded Book" w:hAnsi="Gotham Rounded Book"/>
              <w:sz w:val="16"/>
              <w:szCs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Rounded Book">
    <w:altName w:val="Calibri"/>
    <w:panose1 w:val="00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C7169"/>
    <w:multiLevelType w:val="multilevel"/>
    <w:tmpl w:val="35403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6BD35BB"/>
    <w:multiLevelType w:val="multilevel"/>
    <w:tmpl w:val="1E26D7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94797128">
    <w:abstractNumId w:val="1"/>
  </w:num>
  <w:num w:numId="2" w16cid:durableId="76507503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13B"/>
    <w:rsid w:val="00032E2A"/>
    <w:rsid w:val="00050251"/>
    <w:rsid w:val="000964B7"/>
    <w:rsid w:val="00153C15"/>
    <w:rsid w:val="0018464D"/>
    <w:rsid w:val="001D771C"/>
    <w:rsid w:val="00224288"/>
    <w:rsid w:val="003E646E"/>
    <w:rsid w:val="004B0CC6"/>
    <w:rsid w:val="004C1A1A"/>
    <w:rsid w:val="0053401D"/>
    <w:rsid w:val="0055038A"/>
    <w:rsid w:val="006C780B"/>
    <w:rsid w:val="006D79E9"/>
    <w:rsid w:val="006E79C7"/>
    <w:rsid w:val="007827F7"/>
    <w:rsid w:val="009E7D55"/>
    <w:rsid w:val="00A17C25"/>
    <w:rsid w:val="00A66F90"/>
    <w:rsid w:val="00B263B7"/>
    <w:rsid w:val="00B65646"/>
    <w:rsid w:val="00C2513B"/>
    <w:rsid w:val="00CC7872"/>
    <w:rsid w:val="00D56FC3"/>
    <w:rsid w:val="00D60FEF"/>
    <w:rsid w:val="00F0070B"/>
    <w:rsid w:val="00F703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38F"/>
  </w:style>
  <w:style w:type="paragraph" w:customStyle="1" w:styleId="E61BFED229EB4AF69CACC4B009B0C28614">
    <w:name w:val="E61BFED229EB4AF69CACC4B009B0C28614"/>
    <w:rsid w:val="004C1A1A"/>
    <w:rPr>
      <w:rFonts w:eastAsiaTheme="minorHAnsi"/>
      <w:lang w:eastAsia="en-US"/>
    </w:rPr>
  </w:style>
  <w:style w:type="paragraph" w:customStyle="1" w:styleId="3CD773E669614632BAE538B0D9C61D6C14">
    <w:name w:val="3CD773E669614632BAE538B0D9C61D6C14"/>
    <w:rsid w:val="004C1A1A"/>
    <w:rPr>
      <w:rFonts w:eastAsiaTheme="minorHAnsi"/>
      <w:lang w:eastAsia="en-US"/>
    </w:rPr>
  </w:style>
  <w:style w:type="paragraph" w:customStyle="1" w:styleId="D2DDCA7A0BB24B7AA207BF54EC8523CC14">
    <w:name w:val="D2DDCA7A0BB24B7AA207BF54EC8523CC14"/>
    <w:rsid w:val="004C1A1A"/>
    <w:rPr>
      <w:rFonts w:eastAsiaTheme="minorHAnsi"/>
      <w:lang w:eastAsia="en-US"/>
    </w:rPr>
  </w:style>
  <w:style w:type="paragraph" w:customStyle="1" w:styleId="2916A6A51CAE47BCA6D0B119104D3C847">
    <w:name w:val="2916A6A51CAE47BCA6D0B119104D3C847"/>
    <w:rsid w:val="004C1A1A"/>
    <w:rPr>
      <w:rFonts w:eastAsiaTheme="minorHAnsi"/>
      <w:lang w:eastAsia="en-US"/>
    </w:rPr>
  </w:style>
  <w:style w:type="paragraph" w:customStyle="1" w:styleId="FA11E4A8896E4D9789D138C016E1580E14">
    <w:name w:val="FA11E4A8896E4D9789D138C016E1580E14"/>
    <w:rsid w:val="004C1A1A"/>
    <w:rPr>
      <w:rFonts w:eastAsiaTheme="minorHAnsi"/>
      <w:lang w:eastAsia="en-US"/>
    </w:rPr>
  </w:style>
  <w:style w:type="paragraph" w:customStyle="1" w:styleId="07FA8707BBDB4F1A8EA41EBC3BE8A28714">
    <w:name w:val="07FA8707BBDB4F1A8EA41EBC3BE8A28714"/>
    <w:rsid w:val="004C1A1A"/>
    <w:rPr>
      <w:rFonts w:eastAsiaTheme="minorHAnsi"/>
      <w:lang w:eastAsia="en-US"/>
    </w:rPr>
  </w:style>
  <w:style w:type="paragraph" w:customStyle="1" w:styleId="99679CF7C91240338E51A7881D672CFD14">
    <w:name w:val="99679CF7C91240338E51A7881D672CFD14"/>
    <w:rsid w:val="004C1A1A"/>
    <w:rPr>
      <w:rFonts w:eastAsiaTheme="minorHAnsi"/>
      <w:lang w:eastAsia="en-US"/>
    </w:rPr>
  </w:style>
  <w:style w:type="paragraph" w:customStyle="1" w:styleId="7E85B392E94E4E0A804014F18EBD273F14">
    <w:name w:val="7E85B392E94E4E0A804014F18EBD273F14"/>
    <w:rsid w:val="004C1A1A"/>
    <w:rPr>
      <w:rFonts w:eastAsiaTheme="minorHAnsi"/>
      <w:lang w:eastAsia="en-US"/>
    </w:rPr>
  </w:style>
  <w:style w:type="paragraph" w:customStyle="1" w:styleId="765CDF2F4C494AE6B8B5F7B58A74B8FC14">
    <w:name w:val="765CDF2F4C494AE6B8B5F7B58A74B8FC14"/>
    <w:rsid w:val="004C1A1A"/>
    <w:rPr>
      <w:rFonts w:eastAsiaTheme="minorHAnsi"/>
      <w:lang w:eastAsia="en-US"/>
    </w:rPr>
  </w:style>
  <w:style w:type="paragraph" w:customStyle="1" w:styleId="B891E44E5F544E59902B7208DB454A1D14">
    <w:name w:val="B891E44E5F544E59902B7208DB454A1D14"/>
    <w:rsid w:val="004C1A1A"/>
    <w:rPr>
      <w:rFonts w:eastAsiaTheme="minorHAnsi"/>
      <w:lang w:eastAsia="en-US"/>
    </w:rPr>
  </w:style>
  <w:style w:type="paragraph" w:customStyle="1" w:styleId="8B65A4F152234F0A85E6A0904BDF97D514">
    <w:name w:val="8B65A4F152234F0A85E6A0904BDF97D514"/>
    <w:rsid w:val="004C1A1A"/>
    <w:rPr>
      <w:rFonts w:eastAsiaTheme="minorHAnsi"/>
      <w:lang w:eastAsia="en-US"/>
    </w:rPr>
  </w:style>
  <w:style w:type="paragraph" w:customStyle="1" w:styleId="DA2C28A06E604E648D16A15D20E458FB">
    <w:name w:val="DA2C28A06E604E648D16A15D20E458FB"/>
    <w:rsid w:val="004C1A1A"/>
  </w:style>
  <w:style w:type="paragraph" w:customStyle="1" w:styleId="688B346EE3EA447091555A21C153A701">
    <w:name w:val="688B346EE3EA447091555A21C153A701"/>
    <w:rsid w:val="004C1A1A"/>
  </w:style>
  <w:style w:type="paragraph" w:customStyle="1" w:styleId="901FCB3AF2EF4F67B3C9FDBE62BC1289">
    <w:name w:val="901FCB3AF2EF4F67B3C9FDBE62BC1289"/>
    <w:rsid w:val="00A66F90"/>
  </w:style>
  <w:style w:type="paragraph" w:customStyle="1" w:styleId="7BE4807A20A2495ABBB281A63615E421">
    <w:name w:val="7BE4807A20A2495ABBB281A63615E421"/>
    <w:rsid w:val="00A66F90"/>
  </w:style>
  <w:style w:type="paragraph" w:customStyle="1" w:styleId="E2935B7119B24CA88430351E5EAD11D0">
    <w:name w:val="E2935B7119B24CA88430351E5EAD11D0"/>
    <w:rsid w:val="00A66F90"/>
  </w:style>
  <w:style w:type="paragraph" w:customStyle="1" w:styleId="2264DC83984F42B489DDEE2037618E4E">
    <w:name w:val="2264DC83984F42B489DDEE2037618E4E"/>
    <w:rsid w:val="00A66F90"/>
  </w:style>
  <w:style w:type="paragraph" w:customStyle="1" w:styleId="74183D5034E647B0B82327043D628220">
    <w:name w:val="74183D5034E647B0B82327043D628220"/>
    <w:rsid w:val="00A66F90"/>
  </w:style>
  <w:style w:type="paragraph" w:customStyle="1" w:styleId="07C729D47058430A9121885703538659">
    <w:name w:val="07C729D47058430A9121885703538659"/>
    <w:rsid w:val="00F0070B"/>
  </w:style>
  <w:style w:type="paragraph" w:customStyle="1" w:styleId="496B2ABDB95C44E987491A463D4DA18E">
    <w:name w:val="496B2ABDB95C44E987491A463D4DA18E"/>
    <w:rsid w:val="00F0070B"/>
  </w:style>
  <w:style w:type="paragraph" w:customStyle="1" w:styleId="528C7D7C7CBA4F4B943CEA726D2F5499">
    <w:name w:val="528C7D7C7CBA4F4B943CEA726D2F5499"/>
    <w:rsid w:val="00F0070B"/>
  </w:style>
  <w:style w:type="paragraph" w:customStyle="1" w:styleId="E73F71DA676A408FA70E376FC3F4552F">
    <w:name w:val="E73F71DA676A408FA70E376FC3F4552F"/>
    <w:rsid w:val="00F0070B"/>
  </w:style>
  <w:style w:type="paragraph" w:customStyle="1" w:styleId="2754F91ADE564B579BEEBA0F7E45D05C">
    <w:name w:val="2754F91ADE564B579BEEBA0F7E45D05C"/>
    <w:rsid w:val="00F0070B"/>
  </w:style>
  <w:style w:type="paragraph" w:customStyle="1" w:styleId="36C581182EE5437BB6BC253FF50DB667">
    <w:name w:val="36C581182EE5437BB6BC253FF50DB667"/>
    <w:rsid w:val="00F0070B"/>
  </w:style>
  <w:style w:type="paragraph" w:customStyle="1" w:styleId="D0D9635F7EB14839A45C6BFE5961D2EA">
    <w:name w:val="D0D9635F7EB14839A45C6BFE5961D2EA"/>
    <w:rsid w:val="00F0070B"/>
  </w:style>
  <w:style w:type="paragraph" w:customStyle="1" w:styleId="63B14A3CE2E74A678DCC851A982E74D1">
    <w:name w:val="63B14A3CE2E74A678DCC851A982E74D1"/>
    <w:rsid w:val="00F0070B"/>
  </w:style>
  <w:style w:type="paragraph" w:customStyle="1" w:styleId="2F39351E491F46E08487A6960BE6B88E">
    <w:name w:val="2F39351E491F46E08487A6960BE6B88E"/>
    <w:rsid w:val="00F0070B"/>
  </w:style>
  <w:style w:type="paragraph" w:customStyle="1" w:styleId="E67063D315A3433A87A3BD62383253A1">
    <w:name w:val="E67063D315A3433A87A3BD62383253A1"/>
    <w:rsid w:val="006D79E9"/>
  </w:style>
  <w:style w:type="paragraph" w:customStyle="1" w:styleId="6387FE4D63E14A5CB8AE562AAE4BEB11">
    <w:name w:val="6387FE4D63E14A5CB8AE562AAE4BEB11"/>
    <w:rsid w:val="006D79E9"/>
  </w:style>
  <w:style w:type="paragraph" w:customStyle="1" w:styleId="148321830A1A4536920A3D45747A0186">
    <w:name w:val="148321830A1A4536920A3D45747A0186"/>
    <w:rsid w:val="007827F7"/>
  </w:style>
  <w:style w:type="paragraph" w:customStyle="1" w:styleId="D56EF0E71EFD4F8DA6D2AB2CC6FA5A5E">
    <w:name w:val="D56EF0E71EFD4F8DA6D2AB2CC6FA5A5E"/>
    <w:rsid w:val="007827F7"/>
  </w:style>
  <w:style w:type="paragraph" w:customStyle="1" w:styleId="44500D2009D34AD4BD4D6704B03856A2">
    <w:name w:val="44500D2009D34AD4BD4D6704B03856A2"/>
    <w:rsid w:val="007827F7"/>
  </w:style>
  <w:style w:type="paragraph" w:customStyle="1" w:styleId="5C2B4912B48D43B1B95A812E09680282">
    <w:name w:val="5C2B4912B48D43B1B95A812E09680282"/>
    <w:rsid w:val="007827F7"/>
  </w:style>
  <w:style w:type="paragraph" w:customStyle="1" w:styleId="B058BD2C6C4D42D6911611AE6890ACA0">
    <w:name w:val="B058BD2C6C4D42D6911611AE6890ACA0"/>
    <w:rsid w:val="007827F7"/>
  </w:style>
  <w:style w:type="paragraph" w:customStyle="1" w:styleId="4E2466556FE24132A0E98AEE8BCDF3CC">
    <w:name w:val="4E2466556FE24132A0E98AEE8BCDF3CC"/>
    <w:rsid w:val="007827F7"/>
  </w:style>
  <w:style w:type="paragraph" w:customStyle="1" w:styleId="A3B0C4ED635F4E54BBD9B832517AEDAB">
    <w:name w:val="A3B0C4ED635F4E54BBD9B832517AEDAB"/>
    <w:rsid w:val="007827F7"/>
  </w:style>
  <w:style w:type="paragraph" w:customStyle="1" w:styleId="68E56AD9858C44F6BB8C33E1BE30B3CB">
    <w:name w:val="68E56AD9858C44F6BB8C33E1BE30B3CB"/>
    <w:rsid w:val="007827F7"/>
  </w:style>
  <w:style w:type="paragraph" w:customStyle="1" w:styleId="59844B7A77BC4A4B987F988139F774A8">
    <w:name w:val="59844B7A77BC4A4B987F988139F774A8"/>
    <w:rsid w:val="00F7038F"/>
  </w:style>
  <w:style w:type="paragraph" w:customStyle="1" w:styleId="49EDD70D7D904751833543FE56BB8882">
    <w:name w:val="49EDD70D7D904751833543FE56BB8882"/>
    <w:rsid w:val="00F7038F"/>
  </w:style>
  <w:style w:type="paragraph" w:customStyle="1" w:styleId="DB97E9A47532479DBD974EB39BE17027">
    <w:name w:val="DB97E9A47532479DBD974EB39BE17027"/>
    <w:rsid w:val="00F7038F"/>
  </w:style>
  <w:style w:type="paragraph" w:customStyle="1" w:styleId="86378523E77B48529EF791F00F335680">
    <w:name w:val="86378523E77B48529EF791F00F335680"/>
    <w:rsid w:val="00F7038F"/>
  </w:style>
  <w:style w:type="paragraph" w:customStyle="1" w:styleId="45D0D3CE06CA4AF89D40218C04E63192">
    <w:name w:val="45D0D3CE06CA4AF89D40218C04E63192"/>
    <w:rsid w:val="00F7038F"/>
  </w:style>
  <w:style w:type="paragraph" w:customStyle="1" w:styleId="0D6348B07EBD45E5BF4DEE814A8BCFA2">
    <w:name w:val="0D6348B07EBD45E5BF4DEE814A8BCFA2"/>
    <w:rsid w:val="00F7038F"/>
  </w:style>
  <w:style w:type="paragraph" w:customStyle="1" w:styleId="B8546D5A85B54A5B8D3D204D9DEF74C0">
    <w:name w:val="B8546D5A85B54A5B8D3D204D9DEF74C0"/>
    <w:rsid w:val="00F7038F"/>
  </w:style>
  <w:style w:type="paragraph" w:customStyle="1" w:styleId="AC7891F74F1B4C71BDFA6C62FD40A749">
    <w:name w:val="AC7891F74F1B4C71BDFA6C62FD40A749"/>
    <w:rsid w:val="00F7038F"/>
  </w:style>
  <w:style w:type="paragraph" w:customStyle="1" w:styleId="46DC7744322649C6A873FAACC067AC1A">
    <w:name w:val="46DC7744322649C6A873FAACC067AC1A"/>
    <w:rsid w:val="00F7038F"/>
  </w:style>
  <w:style w:type="paragraph" w:customStyle="1" w:styleId="26336730DD09437F805B604906471457">
    <w:name w:val="26336730DD09437F805B604906471457"/>
    <w:rsid w:val="00F70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FBE314CBBB2344A9D6F4096F072651" ma:contentTypeVersion="6" ma:contentTypeDescription="Create a new document." ma:contentTypeScope="" ma:versionID="bc5ca75b21e6627e98bfa5070d2a3829">
  <xsd:schema xmlns:xsd="http://www.w3.org/2001/XMLSchema" xmlns:xs="http://www.w3.org/2001/XMLSchema" xmlns:p="http://schemas.microsoft.com/office/2006/metadata/properties" xmlns:ns2="765ea162-6ea3-4706-85d8-d1f7ef0b5843" xmlns:ns3="ac0cb875-8f56-480b-b735-b85568b502a0" targetNamespace="http://schemas.microsoft.com/office/2006/metadata/properties" ma:root="true" ma:fieldsID="954bade5416bda47cdd47fb9f8568081" ns2:_="" ns3:_="">
    <xsd:import namespace="765ea162-6ea3-4706-85d8-d1f7ef0b5843"/>
    <xsd:import namespace="ac0cb875-8f56-480b-b735-b85568b502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ea162-6ea3-4706-85d8-d1f7ef0b58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0cb875-8f56-480b-b735-b85568b502a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D86B7-F0D5-47DC-85CF-6F66AFE4D37E}">
  <ds:schemaRefs>
    <ds:schemaRef ds:uri="http://schemas.microsoft.com/sharepoint/v3/contenttype/forms"/>
  </ds:schemaRefs>
</ds:datastoreItem>
</file>

<file path=customXml/itemProps2.xml><?xml version="1.0" encoding="utf-8"?>
<ds:datastoreItem xmlns:ds="http://schemas.openxmlformats.org/officeDocument/2006/customXml" ds:itemID="{AD6E5818-11BE-4D82-BFE6-C3E61FA62F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2A1D5B-220C-438C-8236-4132959A5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ea162-6ea3-4706-85d8-d1f7ef0b5843"/>
    <ds:schemaRef ds:uri="ac0cb875-8f56-480b-b735-b85568b50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B49CF-D070-4C3A-B2CC-DD24EB95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Ong</dc:creator>
  <cp:keywords/>
  <dc:description/>
  <cp:lastModifiedBy>Bianca Sutton</cp:lastModifiedBy>
  <cp:revision>2</cp:revision>
  <cp:lastPrinted>2017-01-06T03:28:00Z</cp:lastPrinted>
  <dcterms:created xsi:type="dcterms:W3CDTF">2025-07-10T02:52:00Z</dcterms:created>
  <dcterms:modified xsi:type="dcterms:W3CDTF">2025-07-10T02:52:00Z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0x01010000FBE314CBBB2344A9D6F4096F072651</vt:lpwstr>
  </property>
</Properties>
</file>